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849" w:rsidRDefault="00C94849" w:rsidP="006E7515">
      <w:pPr>
        <w:spacing w:after="0" w:line="240" w:lineRule="auto"/>
        <w:jc w:val="center"/>
        <w:rPr>
          <w:rFonts w:ascii="Times New Roman" w:hAnsi="Times New Roman"/>
          <w:sz w:val="24"/>
          <w:szCs w:val="24"/>
        </w:rPr>
      </w:pPr>
    </w:p>
    <w:p w:rsidR="00C94849" w:rsidRPr="00B23391" w:rsidRDefault="00C94849" w:rsidP="00C94849">
      <w:pPr>
        <w:spacing w:after="0" w:line="408" w:lineRule="auto"/>
        <w:ind w:left="120"/>
        <w:jc w:val="center"/>
      </w:pPr>
      <w:r w:rsidRPr="00B23391">
        <w:rPr>
          <w:rFonts w:ascii="Times New Roman" w:hAnsi="Times New Roman"/>
          <w:b/>
          <w:color w:val="000000"/>
          <w:sz w:val="28"/>
        </w:rPr>
        <w:t>‌</w:t>
      </w:r>
      <w:bookmarkStart w:id="0" w:name="c6077dab-9925-4774-bff8-633c408d96f7"/>
      <w:r w:rsidRPr="00B23391">
        <w:rPr>
          <w:rFonts w:ascii="Times New Roman" w:hAnsi="Times New Roman"/>
          <w:b/>
          <w:color w:val="000000"/>
          <w:sz w:val="28"/>
        </w:rPr>
        <w:t>Министерство образования и науки Республики Калмыкия</w:t>
      </w:r>
      <w:bookmarkEnd w:id="0"/>
      <w:r w:rsidRPr="00B23391">
        <w:rPr>
          <w:rFonts w:ascii="Times New Roman" w:hAnsi="Times New Roman"/>
          <w:b/>
          <w:color w:val="000000"/>
          <w:sz w:val="28"/>
        </w:rPr>
        <w:t xml:space="preserve">‌‌ </w:t>
      </w:r>
    </w:p>
    <w:p w:rsidR="00C94849" w:rsidRPr="00B23391" w:rsidRDefault="00C94849" w:rsidP="00C94849">
      <w:pPr>
        <w:spacing w:after="0" w:line="408" w:lineRule="auto"/>
        <w:ind w:left="120"/>
        <w:jc w:val="center"/>
      </w:pPr>
      <w:r w:rsidRPr="00B23391">
        <w:rPr>
          <w:rFonts w:ascii="Times New Roman" w:hAnsi="Times New Roman"/>
          <w:b/>
          <w:color w:val="000000"/>
          <w:sz w:val="28"/>
        </w:rPr>
        <w:t>‌</w:t>
      </w:r>
      <w:bookmarkStart w:id="1" w:name="788ae511-f951-4a39-a96d-32e07689f645"/>
      <w:r w:rsidRPr="00B23391">
        <w:rPr>
          <w:rFonts w:ascii="Times New Roman" w:hAnsi="Times New Roman"/>
          <w:b/>
          <w:color w:val="000000"/>
          <w:sz w:val="28"/>
        </w:rPr>
        <w:t>Отдел образования Администрации Черноземельского РМО РК</w:t>
      </w:r>
      <w:bookmarkEnd w:id="1"/>
      <w:r w:rsidRPr="00B23391">
        <w:rPr>
          <w:rFonts w:ascii="Times New Roman" w:hAnsi="Times New Roman"/>
          <w:b/>
          <w:color w:val="000000"/>
          <w:sz w:val="28"/>
        </w:rPr>
        <w:t>‌</w:t>
      </w:r>
      <w:r w:rsidRPr="00B23391">
        <w:rPr>
          <w:rFonts w:ascii="Times New Roman" w:hAnsi="Times New Roman"/>
          <w:color w:val="000000"/>
          <w:sz w:val="28"/>
        </w:rPr>
        <w:t>​</w:t>
      </w:r>
    </w:p>
    <w:p w:rsidR="00C94849" w:rsidRPr="00B23391" w:rsidRDefault="00C94849" w:rsidP="00C94849">
      <w:pPr>
        <w:spacing w:after="0" w:line="408" w:lineRule="auto"/>
        <w:ind w:left="120"/>
        <w:jc w:val="center"/>
      </w:pPr>
      <w:r w:rsidRPr="00B23391">
        <w:rPr>
          <w:rFonts w:ascii="Times New Roman" w:hAnsi="Times New Roman"/>
          <w:b/>
          <w:color w:val="000000"/>
          <w:sz w:val="28"/>
        </w:rPr>
        <w:t xml:space="preserve">МКОУ "Комсомольская гимназия им. </w:t>
      </w:r>
      <w:proofErr w:type="spellStart"/>
      <w:r w:rsidRPr="00B23391">
        <w:rPr>
          <w:rFonts w:ascii="Times New Roman" w:hAnsi="Times New Roman"/>
          <w:b/>
          <w:color w:val="000000"/>
          <w:sz w:val="28"/>
        </w:rPr>
        <w:t>Б.Басангова</w:t>
      </w:r>
      <w:proofErr w:type="spellEnd"/>
      <w:r w:rsidRPr="00B23391">
        <w:rPr>
          <w:rFonts w:ascii="Times New Roman" w:hAnsi="Times New Roman"/>
          <w:b/>
          <w:color w:val="000000"/>
          <w:sz w:val="28"/>
        </w:rPr>
        <w:t>"</w:t>
      </w:r>
    </w:p>
    <w:p w:rsidR="00C94849" w:rsidRPr="00B23391" w:rsidRDefault="00C94849" w:rsidP="00C94849">
      <w:pPr>
        <w:spacing w:after="0"/>
        <w:ind w:left="120"/>
      </w:pPr>
    </w:p>
    <w:p w:rsidR="00C94849" w:rsidRPr="00B23391" w:rsidRDefault="00C94849" w:rsidP="00C94849">
      <w:pPr>
        <w:spacing w:after="0"/>
        <w:ind w:left="120"/>
      </w:pPr>
    </w:p>
    <w:p w:rsidR="00C94849" w:rsidRPr="00B23391" w:rsidRDefault="00C94849" w:rsidP="00C94849">
      <w:pPr>
        <w:spacing w:after="0"/>
        <w:ind w:left="120"/>
      </w:pPr>
    </w:p>
    <w:p w:rsidR="00C94849" w:rsidRPr="00B23391" w:rsidRDefault="00C94849" w:rsidP="00C94849">
      <w:pPr>
        <w:spacing w:after="0"/>
        <w:ind w:left="120"/>
      </w:pPr>
    </w:p>
    <w:tbl>
      <w:tblPr>
        <w:tblW w:w="0" w:type="auto"/>
        <w:tblLook w:val="04A0" w:firstRow="1" w:lastRow="0" w:firstColumn="1" w:lastColumn="0" w:noHBand="0" w:noVBand="1"/>
      </w:tblPr>
      <w:tblGrid>
        <w:gridCol w:w="3114"/>
        <w:gridCol w:w="3115"/>
        <w:gridCol w:w="3115"/>
      </w:tblGrid>
      <w:tr w:rsidR="00C94849" w:rsidRPr="00E2220E" w:rsidTr="004F5B6F">
        <w:tc>
          <w:tcPr>
            <w:tcW w:w="3114" w:type="dxa"/>
          </w:tcPr>
          <w:p w:rsidR="00C94849" w:rsidRPr="0040209D" w:rsidRDefault="00C94849" w:rsidP="004F5B6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94849" w:rsidRPr="008944ED" w:rsidRDefault="00C94849" w:rsidP="004F5B6F">
            <w:pPr>
              <w:autoSpaceDE w:val="0"/>
              <w:autoSpaceDN w:val="0"/>
              <w:spacing w:after="120"/>
              <w:rPr>
                <w:rFonts w:ascii="Times New Roman" w:eastAsia="Times New Roman" w:hAnsi="Times New Roman"/>
                <w:color w:val="000000"/>
                <w:sz w:val="28"/>
                <w:szCs w:val="28"/>
              </w:rPr>
            </w:pPr>
            <w:proofErr w:type="gramStart"/>
            <w:r w:rsidRPr="008944ED">
              <w:rPr>
                <w:rFonts w:ascii="Times New Roman" w:eastAsia="Times New Roman" w:hAnsi="Times New Roman"/>
                <w:color w:val="000000"/>
                <w:sz w:val="28"/>
                <w:szCs w:val="28"/>
              </w:rPr>
              <w:t>на</w:t>
            </w:r>
            <w:proofErr w:type="gramEnd"/>
            <w:r w:rsidRPr="008944ED">
              <w:rPr>
                <w:rFonts w:ascii="Times New Roman" w:eastAsia="Times New Roman" w:hAnsi="Times New Roman"/>
                <w:color w:val="000000"/>
                <w:sz w:val="28"/>
                <w:szCs w:val="28"/>
              </w:rPr>
              <w:t xml:space="preserve"> заседании МО учителей русского языка и литературы</w:t>
            </w:r>
          </w:p>
          <w:p w:rsidR="00C94849" w:rsidRDefault="00C94849" w:rsidP="004F5B6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94849" w:rsidRPr="008944ED" w:rsidRDefault="00C94849" w:rsidP="004F5B6F">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рук.МО</w:t>
            </w:r>
            <w:proofErr w:type="spellEnd"/>
            <w:r w:rsidRPr="008944ED">
              <w:rPr>
                <w:rFonts w:ascii="Times New Roman" w:eastAsia="Times New Roman" w:hAnsi="Times New Roman"/>
                <w:color w:val="000000"/>
                <w:sz w:val="24"/>
                <w:szCs w:val="24"/>
              </w:rPr>
              <w:t xml:space="preserve"> Бадмаева Т.З.</w:t>
            </w:r>
          </w:p>
          <w:p w:rsidR="00C94849" w:rsidRDefault="00C94849" w:rsidP="004F5B6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94849" w:rsidRPr="0040209D" w:rsidRDefault="00C94849" w:rsidP="004F5B6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94849" w:rsidRPr="0040209D" w:rsidRDefault="00C94849" w:rsidP="004F5B6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94849" w:rsidRPr="008944ED" w:rsidRDefault="00C94849" w:rsidP="004F5B6F">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Зам.директора</w:t>
            </w:r>
            <w:proofErr w:type="spellEnd"/>
            <w:r w:rsidRPr="008944ED">
              <w:rPr>
                <w:rFonts w:ascii="Times New Roman" w:eastAsia="Times New Roman" w:hAnsi="Times New Roman"/>
                <w:color w:val="000000"/>
                <w:sz w:val="28"/>
                <w:szCs w:val="28"/>
              </w:rPr>
              <w:t xml:space="preserve"> по НМР</w:t>
            </w:r>
          </w:p>
          <w:p w:rsidR="00C94849" w:rsidRDefault="00C94849" w:rsidP="004F5B6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94849" w:rsidRPr="008944ED" w:rsidRDefault="00C94849" w:rsidP="004F5B6F">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Тумудова</w:t>
            </w:r>
            <w:proofErr w:type="spellEnd"/>
            <w:r w:rsidRPr="008944ED">
              <w:rPr>
                <w:rFonts w:ascii="Times New Roman" w:eastAsia="Times New Roman" w:hAnsi="Times New Roman"/>
                <w:color w:val="000000"/>
                <w:sz w:val="24"/>
                <w:szCs w:val="24"/>
              </w:rPr>
              <w:t xml:space="preserve"> С.В.</w:t>
            </w:r>
          </w:p>
          <w:p w:rsidR="00C94849" w:rsidRDefault="00C94849" w:rsidP="004F5B6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Приказ№1</w:t>
            </w:r>
            <w:r>
              <w:rPr>
                <w:rFonts w:ascii="Times New Roman" w:eastAsia="Times New Roman" w:hAnsi="Times New Roman"/>
                <w:color w:val="000000"/>
                <w:sz w:val="24"/>
                <w:szCs w:val="24"/>
              </w:rPr>
              <w:t xml:space="preserve"> от «30»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94849" w:rsidRPr="0040209D" w:rsidRDefault="00C94849" w:rsidP="004F5B6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94849" w:rsidRDefault="00C94849" w:rsidP="004F5B6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94849" w:rsidRPr="008944ED" w:rsidRDefault="00C94849" w:rsidP="004F5B6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C94849" w:rsidRDefault="00C94849" w:rsidP="004F5B6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94849" w:rsidRPr="008944ED" w:rsidRDefault="00C94849" w:rsidP="004F5B6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Батырева М.И.</w:t>
            </w:r>
          </w:p>
          <w:p w:rsidR="00C94849" w:rsidRDefault="00C94849" w:rsidP="004F5B6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Приказ№125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94849" w:rsidRPr="0040209D" w:rsidRDefault="00C94849" w:rsidP="004F5B6F">
            <w:pPr>
              <w:autoSpaceDE w:val="0"/>
              <w:autoSpaceDN w:val="0"/>
              <w:spacing w:after="120" w:line="240" w:lineRule="auto"/>
              <w:jc w:val="both"/>
              <w:rPr>
                <w:rFonts w:ascii="Times New Roman" w:eastAsia="Times New Roman" w:hAnsi="Times New Roman"/>
                <w:color w:val="000000"/>
                <w:sz w:val="24"/>
                <w:szCs w:val="24"/>
              </w:rPr>
            </w:pPr>
          </w:p>
        </w:tc>
      </w:tr>
    </w:tbl>
    <w:p w:rsidR="00C94849" w:rsidRDefault="00C94849" w:rsidP="00C94849">
      <w:pPr>
        <w:spacing w:after="0"/>
        <w:ind w:left="120"/>
      </w:pPr>
    </w:p>
    <w:p w:rsidR="00C94849" w:rsidRPr="00B23391" w:rsidRDefault="00C94849" w:rsidP="00C94849">
      <w:pPr>
        <w:spacing w:after="0"/>
        <w:ind w:left="120"/>
      </w:pPr>
      <w:r w:rsidRPr="00B23391">
        <w:rPr>
          <w:rFonts w:ascii="Times New Roman" w:hAnsi="Times New Roman"/>
          <w:color w:val="000000"/>
          <w:sz w:val="28"/>
        </w:rPr>
        <w:t>‌</w:t>
      </w:r>
    </w:p>
    <w:p w:rsidR="00C94849" w:rsidRPr="00B23391" w:rsidRDefault="00C94849" w:rsidP="00C94849">
      <w:pPr>
        <w:spacing w:after="0"/>
        <w:ind w:left="120"/>
      </w:pPr>
    </w:p>
    <w:p w:rsidR="00C94849" w:rsidRPr="00B23391" w:rsidRDefault="00C94849" w:rsidP="00C94849">
      <w:pPr>
        <w:spacing w:after="0"/>
        <w:ind w:left="120"/>
      </w:pPr>
    </w:p>
    <w:p w:rsidR="00C94849" w:rsidRPr="00B23391" w:rsidRDefault="00C94849" w:rsidP="00C94849">
      <w:pPr>
        <w:spacing w:after="0"/>
        <w:ind w:left="120"/>
      </w:pPr>
    </w:p>
    <w:p w:rsidR="00C94849" w:rsidRPr="00B23391" w:rsidRDefault="00C94849" w:rsidP="00C94849">
      <w:pPr>
        <w:spacing w:after="0" w:line="408" w:lineRule="auto"/>
        <w:ind w:left="120"/>
        <w:jc w:val="center"/>
      </w:pPr>
      <w:r w:rsidRPr="00B23391">
        <w:rPr>
          <w:rFonts w:ascii="Times New Roman" w:hAnsi="Times New Roman"/>
          <w:b/>
          <w:color w:val="000000"/>
          <w:sz w:val="28"/>
        </w:rPr>
        <w:t>РАБОЧАЯ ПРОГРАММА</w:t>
      </w:r>
    </w:p>
    <w:p w:rsidR="00C94849" w:rsidRPr="00B23391" w:rsidRDefault="00C94849" w:rsidP="00C94849">
      <w:pPr>
        <w:spacing w:after="0" w:line="408" w:lineRule="auto"/>
      </w:pPr>
    </w:p>
    <w:p w:rsidR="00C94849" w:rsidRPr="00B23391" w:rsidRDefault="00C94849" w:rsidP="00C94849">
      <w:pPr>
        <w:spacing w:after="0"/>
        <w:ind w:left="120"/>
        <w:jc w:val="center"/>
      </w:pPr>
    </w:p>
    <w:p w:rsidR="00C94849" w:rsidRPr="00B23391" w:rsidRDefault="00C94849" w:rsidP="00C94849">
      <w:pPr>
        <w:spacing w:after="0" w:line="408" w:lineRule="auto"/>
        <w:ind w:left="120"/>
        <w:jc w:val="center"/>
      </w:pPr>
      <w:proofErr w:type="gramStart"/>
      <w:r w:rsidRPr="00B23391">
        <w:rPr>
          <w:rFonts w:ascii="Times New Roman" w:hAnsi="Times New Roman"/>
          <w:b/>
          <w:color w:val="000000"/>
          <w:sz w:val="28"/>
        </w:rPr>
        <w:t>учебного</w:t>
      </w:r>
      <w:proofErr w:type="gramEnd"/>
      <w:r w:rsidRPr="00B23391">
        <w:rPr>
          <w:rFonts w:ascii="Times New Roman" w:hAnsi="Times New Roman"/>
          <w:b/>
          <w:color w:val="000000"/>
          <w:sz w:val="28"/>
        </w:rPr>
        <w:t xml:space="preserve"> предмета «</w:t>
      </w:r>
      <w:r>
        <w:rPr>
          <w:rFonts w:ascii="Times New Roman" w:hAnsi="Times New Roman"/>
          <w:b/>
          <w:color w:val="000000"/>
          <w:sz w:val="28"/>
        </w:rPr>
        <w:t>Родной(</w:t>
      </w:r>
      <w:r w:rsidRPr="00B23391">
        <w:rPr>
          <w:rFonts w:ascii="Times New Roman" w:hAnsi="Times New Roman"/>
          <w:b/>
          <w:color w:val="000000"/>
          <w:sz w:val="28"/>
        </w:rPr>
        <w:t>Русский</w:t>
      </w:r>
      <w:r>
        <w:rPr>
          <w:rFonts w:ascii="Times New Roman" w:hAnsi="Times New Roman"/>
          <w:b/>
          <w:color w:val="000000"/>
          <w:sz w:val="28"/>
        </w:rPr>
        <w:t xml:space="preserve">) язык. </w:t>
      </w:r>
      <w:r w:rsidRPr="00B23391">
        <w:rPr>
          <w:rFonts w:ascii="Times New Roman" w:hAnsi="Times New Roman"/>
          <w:b/>
          <w:color w:val="000000"/>
          <w:sz w:val="28"/>
        </w:rPr>
        <w:t>»</w:t>
      </w:r>
    </w:p>
    <w:p w:rsidR="00C94849" w:rsidRPr="00B23391" w:rsidRDefault="00C94849" w:rsidP="00C94849">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8класса</w:t>
      </w:r>
      <w:r w:rsidRPr="00B23391">
        <w:rPr>
          <w:rFonts w:ascii="Times New Roman" w:hAnsi="Times New Roman"/>
          <w:color w:val="000000"/>
          <w:sz w:val="28"/>
        </w:rPr>
        <w:t xml:space="preserve"> </w:t>
      </w:r>
    </w:p>
    <w:p w:rsidR="00C94849" w:rsidRPr="00B23391" w:rsidRDefault="00C94849" w:rsidP="00C94849">
      <w:pPr>
        <w:spacing w:after="0"/>
        <w:ind w:left="120"/>
        <w:jc w:val="center"/>
      </w:pPr>
    </w:p>
    <w:p w:rsidR="00C94849" w:rsidRPr="00B23391" w:rsidRDefault="00C94849" w:rsidP="00C94849">
      <w:pPr>
        <w:spacing w:after="0"/>
        <w:ind w:left="120"/>
        <w:jc w:val="center"/>
      </w:pPr>
    </w:p>
    <w:p w:rsidR="00C94849" w:rsidRPr="00B23391" w:rsidRDefault="00C94849" w:rsidP="00C94849">
      <w:pPr>
        <w:spacing w:after="0"/>
        <w:ind w:left="120"/>
        <w:jc w:val="center"/>
      </w:pPr>
    </w:p>
    <w:p w:rsidR="00C94849" w:rsidRPr="00B23391" w:rsidRDefault="00C94849" w:rsidP="00C94849">
      <w:pPr>
        <w:spacing w:after="0"/>
        <w:ind w:left="120"/>
        <w:jc w:val="center"/>
      </w:pPr>
    </w:p>
    <w:p w:rsidR="00C94849" w:rsidRPr="00B23391" w:rsidRDefault="00C94849" w:rsidP="00C94849">
      <w:pPr>
        <w:spacing w:after="0"/>
        <w:ind w:left="120"/>
        <w:jc w:val="center"/>
      </w:pPr>
    </w:p>
    <w:p w:rsidR="00C94849" w:rsidRPr="00B23391" w:rsidRDefault="00C94849" w:rsidP="00C94849">
      <w:pPr>
        <w:spacing w:after="0"/>
        <w:ind w:left="120"/>
        <w:jc w:val="center"/>
      </w:pPr>
    </w:p>
    <w:p w:rsidR="00C94849" w:rsidRPr="00B23391" w:rsidRDefault="00C94849" w:rsidP="00C94849">
      <w:pPr>
        <w:spacing w:after="0"/>
        <w:ind w:left="120"/>
        <w:jc w:val="center"/>
      </w:pPr>
    </w:p>
    <w:p w:rsidR="00C94849" w:rsidRPr="00B23391" w:rsidRDefault="00C94849" w:rsidP="00C94849">
      <w:pPr>
        <w:spacing w:after="0"/>
      </w:pPr>
    </w:p>
    <w:p w:rsidR="00C94849" w:rsidRPr="00B23391" w:rsidRDefault="00C94849" w:rsidP="00C94849">
      <w:pPr>
        <w:spacing w:after="0"/>
        <w:ind w:left="120"/>
        <w:jc w:val="center"/>
      </w:pPr>
    </w:p>
    <w:p w:rsidR="00C94849" w:rsidRPr="00B23391" w:rsidRDefault="00C94849" w:rsidP="00C94849">
      <w:pPr>
        <w:spacing w:after="0"/>
        <w:sectPr w:rsidR="00C94849" w:rsidRPr="00B23391">
          <w:pgSz w:w="11906" w:h="16383"/>
          <w:pgMar w:top="1134" w:right="850" w:bottom="1134" w:left="1701" w:header="720" w:footer="720" w:gutter="0"/>
          <w:cols w:space="720"/>
        </w:sectPr>
      </w:pPr>
      <w:bookmarkStart w:id="2" w:name="8777abab-62ad-4e6d-bb66-8ccfe85cfe1b"/>
      <w:r>
        <w:rPr>
          <w:rFonts w:ascii="Times New Roman" w:hAnsi="Times New Roman"/>
          <w:color w:val="000000"/>
          <w:sz w:val="28"/>
        </w:rPr>
        <w:t xml:space="preserve">                                      </w:t>
      </w:r>
      <w:r w:rsidRPr="00B23391">
        <w:rPr>
          <w:rFonts w:ascii="Times New Roman" w:hAnsi="Times New Roman"/>
          <w:b/>
          <w:color w:val="000000"/>
          <w:sz w:val="28"/>
        </w:rPr>
        <w:t>Комсомольский</w:t>
      </w:r>
      <w:bookmarkEnd w:id="2"/>
      <w:r w:rsidRPr="00B23391">
        <w:rPr>
          <w:rFonts w:ascii="Times New Roman" w:hAnsi="Times New Roman"/>
          <w:b/>
          <w:color w:val="000000"/>
          <w:sz w:val="28"/>
        </w:rPr>
        <w:t xml:space="preserve">‌ </w:t>
      </w:r>
      <w:bookmarkStart w:id="3" w:name="dc72b6e0-474b-4b98-a795-02870ed74afe"/>
      <w:r w:rsidRPr="00B23391">
        <w:rPr>
          <w:rFonts w:ascii="Times New Roman" w:hAnsi="Times New Roman"/>
          <w:b/>
          <w:color w:val="000000"/>
          <w:sz w:val="28"/>
        </w:rPr>
        <w:t>2023</w:t>
      </w:r>
      <w:bookmarkEnd w:id="3"/>
    </w:p>
    <w:p w:rsidR="00C94849" w:rsidRDefault="00C94849" w:rsidP="00C94849">
      <w:pPr>
        <w:rPr>
          <w:rFonts w:ascii="Times New Roman" w:hAnsi="Times New Roman"/>
          <w:sz w:val="24"/>
          <w:szCs w:val="24"/>
        </w:rPr>
      </w:pPr>
    </w:p>
    <w:p w:rsidR="00C94849" w:rsidRDefault="00C94849" w:rsidP="005318F7">
      <w:pPr>
        <w:jc w:val="center"/>
        <w:rPr>
          <w:rFonts w:ascii="Times New Roman" w:hAnsi="Times New Roman"/>
          <w:sz w:val="24"/>
          <w:szCs w:val="24"/>
        </w:rPr>
      </w:pPr>
    </w:p>
    <w:p w:rsidR="00CE7A68" w:rsidRDefault="0022625F" w:rsidP="0022625F">
      <w:pPr>
        <w:jc w:val="center"/>
        <w:rPr>
          <w:rFonts w:ascii="Times New Roman" w:hAnsi="Times New Roman"/>
          <w:b/>
          <w:sz w:val="24"/>
        </w:rPr>
      </w:pPr>
      <w:r w:rsidRPr="00817601">
        <w:rPr>
          <w:rFonts w:ascii="Times New Roman" w:hAnsi="Times New Roman"/>
          <w:b/>
          <w:sz w:val="24"/>
        </w:rPr>
        <w:t>ПОЯСНИТЕЛЬНАЯ ЗАПИСКА</w:t>
      </w:r>
    </w:p>
    <w:p w:rsidR="0022625F" w:rsidRPr="000746BB" w:rsidRDefault="0022625F" w:rsidP="00016CD7">
      <w:pPr>
        <w:spacing w:after="0" w:line="240" w:lineRule="auto"/>
        <w:ind w:firstLine="426"/>
        <w:rPr>
          <w:rFonts w:ascii="Times New Roman" w:hAnsi="Times New Roman"/>
          <w:sz w:val="24"/>
          <w:szCs w:val="24"/>
        </w:rPr>
      </w:pPr>
      <w:r w:rsidRPr="00817601">
        <w:rPr>
          <w:rFonts w:ascii="Times New Roman" w:hAnsi="Times New Roman"/>
          <w:sz w:val="24"/>
          <w:lang w:eastAsia="ru-RU"/>
        </w:rPr>
        <w:t xml:space="preserve">Рабочая программа </w:t>
      </w:r>
      <w:r w:rsidRPr="00322EAD">
        <w:rPr>
          <w:rFonts w:ascii="Times New Roman" w:hAnsi="Times New Roman"/>
          <w:sz w:val="24"/>
          <w:szCs w:val="24"/>
        </w:rPr>
        <w:t>по предмету «</w:t>
      </w:r>
      <w:proofErr w:type="gramStart"/>
      <w:r w:rsidR="00C16A3C">
        <w:rPr>
          <w:rFonts w:ascii="Times New Roman" w:hAnsi="Times New Roman"/>
          <w:sz w:val="24"/>
          <w:szCs w:val="24"/>
        </w:rPr>
        <w:t>Р</w:t>
      </w:r>
      <w:r w:rsidR="007236E1">
        <w:rPr>
          <w:rFonts w:ascii="Times New Roman" w:hAnsi="Times New Roman"/>
          <w:sz w:val="24"/>
          <w:szCs w:val="24"/>
        </w:rPr>
        <w:t>одной</w:t>
      </w:r>
      <w:r w:rsidR="00C94849">
        <w:rPr>
          <w:rFonts w:ascii="Times New Roman" w:hAnsi="Times New Roman"/>
          <w:sz w:val="24"/>
          <w:szCs w:val="24"/>
        </w:rPr>
        <w:t>(</w:t>
      </w:r>
      <w:r w:rsidR="007236E1">
        <w:rPr>
          <w:rFonts w:ascii="Times New Roman" w:hAnsi="Times New Roman"/>
          <w:sz w:val="24"/>
          <w:szCs w:val="24"/>
        </w:rPr>
        <w:t xml:space="preserve"> </w:t>
      </w:r>
      <w:r w:rsidR="00C16A3C">
        <w:rPr>
          <w:rFonts w:ascii="Times New Roman" w:hAnsi="Times New Roman"/>
          <w:sz w:val="24"/>
          <w:szCs w:val="24"/>
        </w:rPr>
        <w:t>русский</w:t>
      </w:r>
      <w:proofErr w:type="gramEnd"/>
      <w:r w:rsidR="00C16A3C">
        <w:rPr>
          <w:rFonts w:ascii="Times New Roman" w:hAnsi="Times New Roman"/>
          <w:sz w:val="24"/>
          <w:szCs w:val="24"/>
        </w:rPr>
        <w:t xml:space="preserve"> </w:t>
      </w:r>
      <w:r w:rsidR="007236E1">
        <w:rPr>
          <w:rFonts w:ascii="Times New Roman" w:hAnsi="Times New Roman"/>
          <w:sz w:val="24"/>
          <w:szCs w:val="24"/>
        </w:rPr>
        <w:t>язык</w:t>
      </w:r>
      <w:r w:rsidR="00C94849">
        <w:rPr>
          <w:rFonts w:ascii="Times New Roman" w:hAnsi="Times New Roman"/>
          <w:sz w:val="24"/>
          <w:szCs w:val="24"/>
        </w:rPr>
        <w:t xml:space="preserve">) </w:t>
      </w:r>
      <w:r w:rsidR="00650EBE">
        <w:rPr>
          <w:rFonts w:ascii="Times New Roman" w:hAnsi="Times New Roman"/>
          <w:sz w:val="24"/>
          <w:szCs w:val="24"/>
        </w:rPr>
        <w:t>» для обучающихся 8</w:t>
      </w:r>
      <w:r w:rsidRPr="00322EAD">
        <w:rPr>
          <w:rFonts w:ascii="Times New Roman" w:hAnsi="Times New Roman"/>
          <w:sz w:val="24"/>
          <w:szCs w:val="24"/>
        </w:rPr>
        <w:t xml:space="preserve"> к</w:t>
      </w:r>
      <w:r w:rsidR="00DA4A33">
        <w:rPr>
          <w:rFonts w:ascii="Times New Roman" w:hAnsi="Times New Roman"/>
          <w:sz w:val="24"/>
          <w:szCs w:val="24"/>
        </w:rPr>
        <w:t xml:space="preserve">ласса муниципального </w:t>
      </w:r>
      <w:r w:rsidR="00C94849">
        <w:rPr>
          <w:rFonts w:ascii="Times New Roman" w:hAnsi="Times New Roman"/>
          <w:sz w:val="24"/>
          <w:szCs w:val="24"/>
        </w:rPr>
        <w:t>казен</w:t>
      </w:r>
      <w:r w:rsidR="000746BB">
        <w:rPr>
          <w:rFonts w:ascii="Times New Roman" w:hAnsi="Times New Roman"/>
          <w:sz w:val="24"/>
          <w:szCs w:val="24"/>
        </w:rPr>
        <w:t xml:space="preserve">ного </w:t>
      </w:r>
      <w:r w:rsidR="00C94849">
        <w:rPr>
          <w:rFonts w:ascii="Times New Roman" w:hAnsi="Times New Roman"/>
          <w:sz w:val="24"/>
          <w:szCs w:val="24"/>
        </w:rPr>
        <w:t>общеобразовательного</w:t>
      </w:r>
      <w:r w:rsidR="00C16A3C">
        <w:rPr>
          <w:rFonts w:ascii="Times New Roman" w:hAnsi="Times New Roman"/>
          <w:sz w:val="24"/>
          <w:szCs w:val="24"/>
        </w:rPr>
        <w:t xml:space="preserve">  </w:t>
      </w:r>
      <w:r>
        <w:rPr>
          <w:rFonts w:ascii="Times New Roman" w:hAnsi="Times New Roman"/>
          <w:sz w:val="24"/>
          <w:szCs w:val="24"/>
        </w:rPr>
        <w:t xml:space="preserve">учреждения </w:t>
      </w:r>
      <w:r w:rsidR="00DA4A33" w:rsidRPr="00DA4A33">
        <w:rPr>
          <w:rFonts w:ascii="Times New Roman" w:hAnsi="Times New Roman"/>
          <w:sz w:val="24"/>
          <w:szCs w:val="24"/>
        </w:rPr>
        <w:t>«</w:t>
      </w:r>
      <w:r w:rsidR="00C94849">
        <w:rPr>
          <w:rFonts w:ascii="Times New Roman" w:hAnsi="Times New Roman"/>
          <w:sz w:val="24"/>
          <w:szCs w:val="24"/>
        </w:rPr>
        <w:t xml:space="preserve">Комсомольская гимназия </w:t>
      </w:r>
      <w:proofErr w:type="spellStart"/>
      <w:r w:rsidR="00C94849">
        <w:rPr>
          <w:rFonts w:ascii="Times New Roman" w:hAnsi="Times New Roman"/>
          <w:sz w:val="24"/>
          <w:szCs w:val="24"/>
        </w:rPr>
        <w:t>им.Б.Басангова</w:t>
      </w:r>
      <w:proofErr w:type="spellEnd"/>
      <w:r w:rsidR="00624564">
        <w:rPr>
          <w:rFonts w:ascii="Times New Roman" w:hAnsi="Times New Roman"/>
          <w:sz w:val="24"/>
          <w:szCs w:val="24"/>
        </w:rPr>
        <w:t xml:space="preserve"> </w:t>
      </w:r>
      <w:r w:rsidR="007236E1">
        <w:rPr>
          <w:rFonts w:ascii="Times New Roman" w:hAnsi="Times New Roman"/>
          <w:sz w:val="24"/>
          <w:szCs w:val="24"/>
        </w:rPr>
        <w:t>»</w:t>
      </w:r>
      <w:r w:rsidRPr="00DA4A33">
        <w:rPr>
          <w:rFonts w:ascii="Times New Roman" w:hAnsi="Times New Roman"/>
          <w:sz w:val="24"/>
          <w:szCs w:val="24"/>
        </w:rPr>
        <w:t>разработана на основе:</w:t>
      </w:r>
    </w:p>
    <w:p w:rsidR="0022625F" w:rsidRPr="00C66F36" w:rsidRDefault="0022625F" w:rsidP="00016CD7">
      <w:pPr>
        <w:pStyle w:val="a5"/>
        <w:numPr>
          <w:ilvl w:val="0"/>
          <w:numId w:val="1"/>
        </w:numPr>
        <w:jc w:val="both"/>
        <w:rPr>
          <w:rFonts w:ascii="Times New Roman" w:hAnsi="Times New Roman"/>
          <w:sz w:val="24"/>
          <w:szCs w:val="24"/>
          <w:lang w:val="ru-RU"/>
        </w:rPr>
      </w:pPr>
      <w:r w:rsidRPr="00C66F36">
        <w:rPr>
          <w:rFonts w:ascii="Times New Roman" w:hAnsi="Times New Roman"/>
          <w:sz w:val="24"/>
          <w:szCs w:val="24"/>
          <w:lang w:val="ru-RU"/>
        </w:rPr>
        <w:t>Закон</w:t>
      </w:r>
      <w:r w:rsidR="007236E1">
        <w:rPr>
          <w:rFonts w:ascii="Times New Roman" w:hAnsi="Times New Roman"/>
          <w:sz w:val="24"/>
          <w:szCs w:val="24"/>
          <w:lang w:val="ru-RU"/>
        </w:rPr>
        <w:t>а</w:t>
      </w:r>
      <w:r w:rsidRPr="00C66F36">
        <w:rPr>
          <w:rFonts w:ascii="Times New Roman" w:hAnsi="Times New Roman"/>
          <w:sz w:val="24"/>
          <w:szCs w:val="24"/>
          <w:lang w:val="ru-RU"/>
        </w:rPr>
        <w:t xml:space="preserve"> «Об образовании в Российской Федерации» от 29.12.2012 г. № 273-ФЗ.</w:t>
      </w:r>
    </w:p>
    <w:p w:rsidR="0022625F" w:rsidRPr="00817601" w:rsidRDefault="0022625F" w:rsidP="00016CD7">
      <w:pPr>
        <w:pStyle w:val="a3"/>
        <w:numPr>
          <w:ilvl w:val="0"/>
          <w:numId w:val="1"/>
        </w:numPr>
        <w:shd w:val="clear" w:color="auto" w:fill="FFFFFF"/>
        <w:tabs>
          <w:tab w:val="left" w:pos="-2694"/>
        </w:tabs>
        <w:spacing w:after="0" w:line="240" w:lineRule="auto"/>
        <w:jc w:val="both"/>
        <w:outlineLvl w:val="0"/>
        <w:rPr>
          <w:rFonts w:ascii="Times New Roman" w:hAnsi="Times New Roman"/>
          <w:bCs/>
          <w:kern w:val="36"/>
          <w:sz w:val="24"/>
          <w:lang w:eastAsia="ru-RU"/>
        </w:rPr>
      </w:pPr>
      <w:r w:rsidRPr="00817601">
        <w:rPr>
          <w:rFonts w:ascii="Times New Roman" w:hAnsi="Times New Roman"/>
          <w:color w:val="000000"/>
          <w:sz w:val="24"/>
          <w:shd w:val="clear" w:color="auto" w:fill="FFFFFF"/>
          <w:lang w:eastAsia="ru-RU"/>
        </w:rPr>
        <w:t xml:space="preserve">Приказа Министерства образования и науки РФ </w:t>
      </w:r>
      <w:r w:rsidRPr="00817601">
        <w:rPr>
          <w:rFonts w:ascii="Times New Roman" w:hAnsi="Times New Roman"/>
          <w:bCs/>
          <w:color w:val="000000"/>
          <w:sz w:val="24"/>
          <w:shd w:val="clear" w:color="auto" w:fill="FFFFFF"/>
          <w:lang w:eastAsia="ru-RU"/>
        </w:rPr>
        <w:t>№ 1897</w:t>
      </w:r>
      <w:r w:rsidRPr="00817601">
        <w:rPr>
          <w:rFonts w:ascii="Times New Roman" w:hAnsi="Times New Roman"/>
          <w:color w:val="000000"/>
          <w:sz w:val="24"/>
          <w:shd w:val="clear" w:color="auto" w:fill="FFFFFF"/>
          <w:lang w:eastAsia="ru-RU"/>
        </w:rPr>
        <w:t> от </w:t>
      </w:r>
      <w:r w:rsidRPr="00817601">
        <w:rPr>
          <w:rFonts w:ascii="Times New Roman" w:hAnsi="Times New Roman"/>
          <w:bCs/>
          <w:color w:val="000000"/>
          <w:sz w:val="24"/>
          <w:shd w:val="clear" w:color="auto" w:fill="FFFFFF"/>
          <w:lang w:eastAsia="ru-RU"/>
        </w:rPr>
        <w:t>17 декабря 2010 года «</w:t>
      </w:r>
      <w:r w:rsidRPr="00817601">
        <w:rPr>
          <w:rFonts w:ascii="Times New Roman" w:hAnsi="Times New Roman"/>
          <w:bCs/>
          <w:color w:val="000000"/>
          <w:sz w:val="24"/>
          <w:lang w:eastAsia="ru-RU"/>
        </w:rPr>
        <w:t>Об утверждении Федерального государственного стандарта основного общего образования»</w:t>
      </w:r>
      <w:r w:rsidRPr="00817601">
        <w:rPr>
          <w:rFonts w:ascii="Times New Roman" w:hAnsi="Times New Roman"/>
          <w:bCs/>
          <w:kern w:val="36"/>
          <w:sz w:val="24"/>
          <w:lang w:eastAsia="ru-RU"/>
        </w:rPr>
        <w:t>;</w:t>
      </w:r>
    </w:p>
    <w:p w:rsidR="000746BB" w:rsidRPr="000746BB" w:rsidRDefault="0022625F" w:rsidP="00016CD7">
      <w:pPr>
        <w:pStyle w:val="a3"/>
        <w:numPr>
          <w:ilvl w:val="0"/>
          <w:numId w:val="1"/>
        </w:numPr>
        <w:shd w:val="clear" w:color="auto" w:fill="FFFFFF"/>
        <w:tabs>
          <w:tab w:val="left" w:pos="-2694"/>
        </w:tabs>
        <w:spacing w:after="0" w:line="240" w:lineRule="auto"/>
        <w:jc w:val="both"/>
        <w:outlineLvl w:val="0"/>
        <w:rPr>
          <w:rFonts w:ascii="Times New Roman" w:hAnsi="Times New Roman"/>
          <w:bCs/>
          <w:kern w:val="36"/>
          <w:sz w:val="24"/>
          <w:lang w:eastAsia="ru-RU"/>
        </w:rPr>
      </w:pPr>
      <w:r w:rsidRPr="00817601">
        <w:rPr>
          <w:rFonts w:ascii="Times New Roman" w:hAnsi="Times New Roman"/>
          <w:bCs/>
          <w:sz w:val="24"/>
          <w:lang w:eastAsia="ru-RU"/>
        </w:rPr>
        <w:t xml:space="preserve">Приказа </w:t>
      </w:r>
      <w:r w:rsidRPr="00817601">
        <w:rPr>
          <w:rFonts w:ascii="Times New Roman" w:hAnsi="Times New Roman"/>
          <w:sz w:val="24"/>
        </w:rPr>
        <w:t>Министерства образования и науки РФ №1644 от 29.12.14 г. «О внесении изменений в приказ Министерства образования и науки Российской Федерации</w:t>
      </w:r>
      <w:r w:rsidRPr="00817601">
        <w:rPr>
          <w:rFonts w:ascii="Times New Roman" w:hAnsi="Times New Roman"/>
          <w:color w:val="000000"/>
          <w:sz w:val="24"/>
          <w:shd w:val="clear" w:color="auto" w:fill="FFFFFF"/>
          <w:lang w:eastAsia="ru-RU"/>
        </w:rPr>
        <w:t xml:space="preserve"> от </w:t>
      </w:r>
      <w:r w:rsidRPr="00817601">
        <w:rPr>
          <w:rFonts w:ascii="Times New Roman" w:hAnsi="Times New Roman"/>
          <w:bCs/>
          <w:color w:val="000000"/>
          <w:sz w:val="24"/>
          <w:shd w:val="clear" w:color="auto" w:fill="FFFFFF"/>
          <w:lang w:eastAsia="ru-RU"/>
        </w:rPr>
        <w:t>17 декабря 2010 года №1897</w:t>
      </w:r>
      <w:r w:rsidRPr="00817601">
        <w:rPr>
          <w:rFonts w:ascii="Times New Roman" w:hAnsi="Times New Roman"/>
          <w:color w:val="000000"/>
          <w:sz w:val="24"/>
          <w:shd w:val="clear" w:color="auto" w:fill="FFFFFF"/>
          <w:lang w:eastAsia="ru-RU"/>
        </w:rPr>
        <w:t> </w:t>
      </w:r>
      <w:r w:rsidRPr="00817601">
        <w:rPr>
          <w:rFonts w:ascii="Times New Roman" w:hAnsi="Times New Roman"/>
          <w:bCs/>
          <w:color w:val="000000"/>
          <w:sz w:val="24"/>
          <w:shd w:val="clear" w:color="auto" w:fill="FFFFFF"/>
          <w:lang w:eastAsia="ru-RU"/>
        </w:rPr>
        <w:t>«</w:t>
      </w:r>
      <w:r w:rsidRPr="00817601">
        <w:rPr>
          <w:rFonts w:ascii="Times New Roman" w:hAnsi="Times New Roman"/>
          <w:bCs/>
          <w:color w:val="000000"/>
          <w:sz w:val="24"/>
          <w:lang w:eastAsia="ru-RU"/>
        </w:rPr>
        <w:t>Об утверждении Федерального государственного стандарта основного общего образования»</w:t>
      </w:r>
      <w:r w:rsidRPr="00817601">
        <w:rPr>
          <w:rFonts w:ascii="Times New Roman" w:hAnsi="Times New Roman"/>
          <w:bCs/>
          <w:sz w:val="24"/>
          <w:lang w:eastAsia="ru-RU"/>
        </w:rPr>
        <w:t>»;</w:t>
      </w:r>
    </w:p>
    <w:p w:rsidR="0022625F" w:rsidRPr="000746BB" w:rsidRDefault="000746BB" w:rsidP="00016CD7">
      <w:pPr>
        <w:pStyle w:val="a3"/>
        <w:numPr>
          <w:ilvl w:val="0"/>
          <w:numId w:val="1"/>
        </w:numPr>
        <w:shd w:val="clear" w:color="auto" w:fill="FFFFFF"/>
        <w:tabs>
          <w:tab w:val="left" w:pos="-2694"/>
        </w:tabs>
        <w:spacing w:after="0" w:line="240" w:lineRule="auto"/>
        <w:jc w:val="both"/>
        <w:outlineLvl w:val="0"/>
        <w:rPr>
          <w:rFonts w:ascii="Times New Roman" w:hAnsi="Times New Roman"/>
          <w:bCs/>
          <w:kern w:val="36"/>
          <w:sz w:val="24"/>
          <w:lang w:eastAsia="ru-RU"/>
        </w:rPr>
      </w:pPr>
      <w:proofErr w:type="spellStart"/>
      <w:r w:rsidRPr="000746BB">
        <w:rPr>
          <w:rFonts w:ascii="Times New Roman" w:hAnsi="Times New Roman"/>
          <w:sz w:val="24"/>
          <w:szCs w:val="24"/>
          <w:lang w:val="uk-UA"/>
        </w:rPr>
        <w:t>Учебного</w:t>
      </w:r>
      <w:proofErr w:type="spellEnd"/>
      <w:r w:rsidR="00C16A3C">
        <w:rPr>
          <w:rFonts w:ascii="Times New Roman" w:hAnsi="Times New Roman"/>
          <w:sz w:val="24"/>
          <w:szCs w:val="24"/>
          <w:lang w:val="uk-UA"/>
        </w:rPr>
        <w:t xml:space="preserve"> </w:t>
      </w:r>
      <w:proofErr w:type="spellStart"/>
      <w:r w:rsidR="0022625F" w:rsidRPr="000746BB">
        <w:rPr>
          <w:rFonts w:ascii="Times New Roman" w:hAnsi="Times New Roman"/>
          <w:sz w:val="24"/>
          <w:szCs w:val="24"/>
          <w:lang w:val="uk-UA"/>
        </w:rPr>
        <w:t>план</w:t>
      </w:r>
      <w:r w:rsidRPr="000746BB">
        <w:rPr>
          <w:rFonts w:ascii="Times New Roman" w:hAnsi="Times New Roman"/>
          <w:sz w:val="24"/>
          <w:szCs w:val="24"/>
          <w:lang w:val="uk-UA"/>
        </w:rPr>
        <w:t>а</w:t>
      </w:r>
      <w:proofErr w:type="spellEnd"/>
      <w:r w:rsidR="00624564">
        <w:rPr>
          <w:rFonts w:ascii="Times New Roman" w:hAnsi="Times New Roman"/>
          <w:sz w:val="24"/>
          <w:szCs w:val="24"/>
          <w:lang w:val="uk-UA"/>
        </w:rPr>
        <w:t xml:space="preserve"> </w:t>
      </w:r>
      <w:r w:rsidR="00C94849">
        <w:rPr>
          <w:rFonts w:ascii="Times New Roman" w:hAnsi="Times New Roman"/>
          <w:sz w:val="24"/>
          <w:szCs w:val="24"/>
          <w:lang w:val="uk-UA"/>
        </w:rPr>
        <w:t>МК</w:t>
      </w:r>
      <w:r w:rsidR="007236E1">
        <w:rPr>
          <w:rFonts w:ascii="Times New Roman" w:hAnsi="Times New Roman"/>
          <w:sz w:val="24"/>
          <w:szCs w:val="24"/>
          <w:lang w:val="uk-UA"/>
        </w:rPr>
        <w:t xml:space="preserve">ОУ </w:t>
      </w:r>
      <w:r w:rsidR="007236E1" w:rsidRPr="00DA4A33">
        <w:rPr>
          <w:rFonts w:ascii="Times New Roman" w:hAnsi="Times New Roman"/>
          <w:sz w:val="24"/>
          <w:szCs w:val="24"/>
        </w:rPr>
        <w:t>«</w:t>
      </w:r>
      <w:r w:rsidR="00C94849">
        <w:rPr>
          <w:rFonts w:ascii="Times New Roman" w:hAnsi="Times New Roman"/>
          <w:sz w:val="24"/>
          <w:szCs w:val="24"/>
        </w:rPr>
        <w:t xml:space="preserve">Комсомольская гимназия </w:t>
      </w:r>
      <w:proofErr w:type="spellStart"/>
      <w:r w:rsidR="00C94849">
        <w:rPr>
          <w:rFonts w:ascii="Times New Roman" w:hAnsi="Times New Roman"/>
          <w:sz w:val="24"/>
          <w:szCs w:val="24"/>
        </w:rPr>
        <w:t>им.Б.Басангова</w:t>
      </w:r>
      <w:proofErr w:type="spellEnd"/>
      <w:r w:rsidR="007236E1">
        <w:rPr>
          <w:rFonts w:ascii="Times New Roman" w:hAnsi="Times New Roman"/>
          <w:sz w:val="24"/>
          <w:szCs w:val="24"/>
        </w:rPr>
        <w:t xml:space="preserve">» </w:t>
      </w:r>
      <w:r w:rsidR="00624564">
        <w:rPr>
          <w:rFonts w:ascii="Times New Roman" w:hAnsi="Times New Roman"/>
          <w:sz w:val="24"/>
          <w:szCs w:val="24"/>
          <w:lang w:val="uk-UA"/>
        </w:rPr>
        <w:t xml:space="preserve">на </w:t>
      </w:r>
      <w:r w:rsidR="00C94849">
        <w:rPr>
          <w:rFonts w:ascii="Times New Roman" w:hAnsi="Times New Roman"/>
          <w:sz w:val="24"/>
          <w:szCs w:val="24"/>
          <w:lang w:val="uk-UA"/>
        </w:rPr>
        <w:t>2023</w:t>
      </w:r>
      <w:r w:rsidR="00624564">
        <w:rPr>
          <w:rFonts w:ascii="Times New Roman" w:hAnsi="Times New Roman"/>
          <w:sz w:val="24"/>
          <w:szCs w:val="24"/>
          <w:lang w:val="uk-UA"/>
        </w:rPr>
        <w:t>/202</w:t>
      </w:r>
      <w:r w:rsidR="00C94849">
        <w:rPr>
          <w:rFonts w:ascii="Times New Roman" w:hAnsi="Times New Roman"/>
          <w:sz w:val="24"/>
          <w:szCs w:val="24"/>
          <w:lang w:val="uk-UA"/>
        </w:rPr>
        <w:t>4</w:t>
      </w:r>
      <w:r w:rsidR="0022625F" w:rsidRPr="000746BB">
        <w:rPr>
          <w:rFonts w:ascii="Times New Roman" w:hAnsi="Times New Roman"/>
          <w:sz w:val="24"/>
          <w:szCs w:val="24"/>
          <w:lang w:val="uk-UA"/>
        </w:rPr>
        <w:t>учебный год.</w:t>
      </w:r>
    </w:p>
    <w:p w:rsidR="0022625F" w:rsidRPr="00817601" w:rsidRDefault="0022625F" w:rsidP="00016CD7">
      <w:pPr>
        <w:spacing w:after="0" w:line="240" w:lineRule="auto"/>
        <w:ind w:left="720"/>
        <w:rPr>
          <w:rFonts w:ascii="Times New Roman" w:hAnsi="Times New Roman"/>
          <w:sz w:val="24"/>
          <w:szCs w:val="28"/>
        </w:rPr>
      </w:pPr>
    </w:p>
    <w:p w:rsidR="00090C22" w:rsidRDefault="0022625F" w:rsidP="0090261D">
      <w:pPr>
        <w:spacing w:after="0" w:line="240" w:lineRule="auto"/>
        <w:ind w:firstLine="360"/>
        <w:jc w:val="both"/>
        <w:rPr>
          <w:rFonts w:ascii="Times New Roman" w:hAnsi="Times New Roman"/>
          <w:sz w:val="24"/>
          <w:szCs w:val="24"/>
        </w:rPr>
      </w:pPr>
      <w:r w:rsidRPr="0022625F">
        <w:rPr>
          <w:rFonts w:ascii="Times New Roman" w:hAnsi="Times New Roman"/>
          <w:sz w:val="24"/>
          <w:szCs w:val="24"/>
        </w:rPr>
        <w:t xml:space="preserve">Учебное пособие </w:t>
      </w:r>
      <w:r w:rsidR="00016CD7">
        <w:rPr>
          <w:rFonts w:ascii="Times New Roman" w:hAnsi="Times New Roman"/>
          <w:sz w:val="24"/>
          <w:szCs w:val="24"/>
        </w:rPr>
        <w:t>«Русский родной язык</w:t>
      </w:r>
      <w:r w:rsidR="00016CD7" w:rsidRPr="0022625F">
        <w:rPr>
          <w:rFonts w:ascii="Times New Roman" w:hAnsi="Times New Roman"/>
          <w:sz w:val="24"/>
          <w:szCs w:val="24"/>
        </w:rPr>
        <w:t xml:space="preserve">: </w:t>
      </w:r>
      <w:r w:rsidR="00650EBE">
        <w:rPr>
          <w:rFonts w:ascii="Times New Roman" w:hAnsi="Times New Roman"/>
          <w:sz w:val="24"/>
          <w:szCs w:val="24"/>
        </w:rPr>
        <w:t>8</w:t>
      </w:r>
      <w:r w:rsidR="00016CD7">
        <w:rPr>
          <w:rFonts w:ascii="Times New Roman" w:hAnsi="Times New Roman"/>
          <w:sz w:val="24"/>
          <w:szCs w:val="24"/>
        </w:rPr>
        <w:t xml:space="preserve"> класс: учебное  пособие для </w:t>
      </w:r>
      <w:r w:rsidR="00016CD7" w:rsidRPr="0022625F">
        <w:rPr>
          <w:rFonts w:ascii="Times New Roman" w:hAnsi="Times New Roman"/>
          <w:sz w:val="24"/>
          <w:szCs w:val="24"/>
        </w:rPr>
        <w:t>общеобразовательных организаций /  [О. М. Ал</w:t>
      </w:r>
      <w:r w:rsidR="00016CD7">
        <w:rPr>
          <w:rFonts w:ascii="Times New Roman" w:hAnsi="Times New Roman"/>
          <w:sz w:val="24"/>
          <w:szCs w:val="24"/>
        </w:rPr>
        <w:t xml:space="preserve">ександрова, О. В. Загоровская, </w:t>
      </w:r>
      <w:r w:rsidR="00016CD7" w:rsidRPr="0022625F">
        <w:rPr>
          <w:rFonts w:ascii="Times New Roman" w:hAnsi="Times New Roman"/>
          <w:sz w:val="24"/>
          <w:szCs w:val="24"/>
        </w:rPr>
        <w:t>С. И. Богданов</w:t>
      </w:r>
      <w:r w:rsidR="005318F7">
        <w:rPr>
          <w:rFonts w:ascii="Times New Roman" w:hAnsi="Times New Roman"/>
          <w:sz w:val="24"/>
          <w:szCs w:val="24"/>
        </w:rPr>
        <w:t xml:space="preserve"> и др.]. — М.: Просвещение, </w:t>
      </w:r>
      <w:r w:rsidR="00F44167">
        <w:rPr>
          <w:rFonts w:ascii="Times New Roman" w:hAnsi="Times New Roman"/>
          <w:sz w:val="24"/>
          <w:szCs w:val="24"/>
        </w:rPr>
        <w:t>2020</w:t>
      </w:r>
      <w:r w:rsidR="005318F7">
        <w:rPr>
          <w:rFonts w:ascii="Times New Roman" w:hAnsi="Times New Roman"/>
          <w:sz w:val="24"/>
          <w:szCs w:val="24"/>
        </w:rPr>
        <w:t xml:space="preserve"> </w:t>
      </w:r>
      <w:r w:rsidRPr="0022625F">
        <w:rPr>
          <w:rFonts w:ascii="Times New Roman" w:hAnsi="Times New Roman"/>
          <w:sz w:val="24"/>
          <w:szCs w:val="24"/>
        </w:rPr>
        <w:t>создано в соотв</w:t>
      </w:r>
      <w:r>
        <w:rPr>
          <w:rFonts w:ascii="Times New Roman" w:hAnsi="Times New Roman"/>
          <w:sz w:val="24"/>
          <w:szCs w:val="24"/>
        </w:rPr>
        <w:t xml:space="preserve">етствии с Примерной программой </w:t>
      </w:r>
      <w:r w:rsidRPr="0022625F">
        <w:rPr>
          <w:rFonts w:ascii="Times New Roman" w:hAnsi="Times New Roman"/>
          <w:sz w:val="24"/>
          <w:szCs w:val="24"/>
        </w:rPr>
        <w:t xml:space="preserve">по учебному предмету «Русский родной язык» </w:t>
      </w:r>
      <w:r w:rsidR="00090C22">
        <w:rPr>
          <w:rFonts w:ascii="Times New Roman" w:hAnsi="Times New Roman"/>
          <w:sz w:val="24"/>
          <w:szCs w:val="24"/>
        </w:rPr>
        <w:t>5-9 классы</w:t>
      </w:r>
      <w:r w:rsidRPr="0022625F">
        <w:rPr>
          <w:rFonts w:ascii="Times New Roman" w:hAnsi="Times New Roman"/>
          <w:sz w:val="24"/>
          <w:szCs w:val="24"/>
        </w:rPr>
        <w:t xml:space="preserve"> для об</w:t>
      </w:r>
      <w:r>
        <w:rPr>
          <w:rFonts w:ascii="Times New Roman" w:hAnsi="Times New Roman"/>
          <w:sz w:val="24"/>
          <w:szCs w:val="24"/>
        </w:rPr>
        <w:t xml:space="preserve">щеобразовательных </w:t>
      </w:r>
      <w:r w:rsidRPr="00090C22">
        <w:rPr>
          <w:rFonts w:ascii="Times New Roman" w:hAnsi="Times New Roman"/>
          <w:sz w:val="24"/>
          <w:szCs w:val="24"/>
        </w:rPr>
        <w:t>организаций</w:t>
      </w:r>
      <w:r w:rsidR="00090C22" w:rsidRPr="00090C22">
        <w:rPr>
          <w:rFonts w:ascii="Times New Roman" w:hAnsi="Times New Roman"/>
          <w:sz w:val="24"/>
          <w:szCs w:val="24"/>
        </w:rPr>
        <w:t xml:space="preserve"> / О. М. Александрова, Ю. Н. </w:t>
      </w:r>
      <w:proofErr w:type="spellStart"/>
      <w:r w:rsidR="00090C22" w:rsidRPr="00090C22">
        <w:rPr>
          <w:rFonts w:ascii="Times New Roman" w:hAnsi="Times New Roman"/>
          <w:sz w:val="24"/>
          <w:szCs w:val="24"/>
        </w:rPr>
        <w:t>Гостева</w:t>
      </w:r>
      <w:proofErr w:type="spellEnd"/>
      <w:r w:rsidR="00090C22" w:rsidRPr="00090C22">
        <w:rPr>
          <w:rFonts w:ascii="Times New Roman" w:hAnsi="Times New Roman"/>
          <w:sz w:val="24"/>
          <w:szCs w:val="24"/>
        </w:rPr>
        <w:t xml:space="preserve">, И. Н. </w:t>
      </w:r>
      <w:proofErr w:type="spellStart"/>
      <w:proofErr w:type="gramStart"/>
      <w:r w:rsidR="00090C22" w:rsidRPr="00090C22">
        <w:rPr>
          <w:rFonts w:ascii="Times New Roman" w:hAnsi="Times New Roman"/>
          <w:sz w:val="24"/>
          <w:szCs w:val="24"/>
        </w:rPr>
        <w:t>Добротина</w:t>
      </w:r>
      <w:proofErr w:type="spellEnd"/>
      <w:r w:rsidR="00090C22" w:rsidRPr="00090C22">
        <w:rPr>
          <w:rFonts w:ascii="Times New Roman" w:hAnsi="Times New Roman"/>
          <w:sz w:val="24"/>
          <w:szCs w:val="24"/>
        </w:rPr>
        <w:t xml:space="preserve"> ;</w:t>
      </w:r>
      <w:proofErr w:type="gramEnd"/>
      <w:r w:rsidR="00090C22" w:rsidRPr="00090C22">
        <w:rPr>
          <w:rFonts w:ascii="Times New Roman" w:hAnsi="Times New Roman"/>
          <w:sz w:val="24"/>
          <w:szCs w:val="24"/>
        </w:rPr>
        <w:t xml:space="preserve"> под ред. О. М. Алексан</w:t>
      </w:r>
      <w:r w:rsidR="00624564">
        <w:rPr>
          <w:rFonts w:ascii="Times New Roman" w:hAnsi="Times New Roman"/>
          <w:sz w:val="24"/>
          <w:szCs w:val="24"/>
        </w:rPr>
        <w:t xml:space="preserve">дровой. – </w:t>
      </w:r>
      <w:proofErr w:type="gramStart"/>
      <w:r w:rsidR="00624564">
        <w:rPr>
          <w:rFonts w:ascii="Times New Roman" w:hAnsi="Times New Roman"/>
          <w:sz w:val="24"/>
          <w:szCs w:val="24"/>
        </w:rPr>
        <w:t>М. :</w:t>
      </w:r>
      <w:proofErr w:type="gramEnd"/>
      <w:r w:rsidR="00624564">
        <w:rPr>
          <w:rFonts w:ascii="Times New Roman" w:hAnsi="Times New Roman"/>
          <w:sz w:val="24"/>
          <w:szCs w:val="24"/>
        </w:rPr>
        <w:t xml:space="preserve"> Просвещение, 2021</w:t>
      </w:r>
      <w:r w:rsidR="00090C22" w:rsidRPr="00090C22">
        <w:rPr>
          <w:rFonts w:ascii="Times New Roman" w:hAnsi="Times New Roman"/>
          <w:sz w:val="24"/>
          <w:szCs w:val="24"/>
        </w:rPr>
        <w:t>.</w:t>
      </w:r>
      <w:r w:rsidRPr="00090C22">
        <w:rPr>
          <w:rFonts w:ascii="Times New Roman" w:hAnsi="Times New Roman"/>
          <w:sz w:val="24"/>
          <w:szCs w:val="24"/>
        </w:rPr>
        <w:t>,</w:t>
      </w:r>
      <w:r w:rsidRPr="0022625F">
        <w:rPr>
          <w:rFonts w:ascii="Times New Roman" w:hAnsi="Times New Roman"/>
          <w:sz w:val="24"/>
          <w:szCs w:val="24"/>
        </w:rPr>
        <w:t>реализующих программы основного общего образован</w:t>
      </w:r>
      <w:r>
        <w:rPr>
          <w:rFonts w:ascii="Times New Roman" w:hAnsi="Times New Roman"/>
          <w:sz w:val="24"/>
          <w:szCs w:val="24"/>
        </w:rPr>
        <w:t xml:space="preserve">ия, и предназначено для </w:t>
      </w:r>
      <w:r w:rsidRPr="0022625F">
        <w:rPr>
          <w:rFonts w:ascii="Times New Roman" w:hAnsi="Times New Roman"/>
          <w:sz w:val="24"/>
          <w:szCs w:val="24"/>
        </w:rPr>
        <w:t>сопровождения и поддержки основного курса русского язы</w:t>
      </w:r>
      <w:r>
        <w:rPr>
          <w:rFonts w:ascii="Times New Roman" w:hAnsi="Times New Roman"/>
          <w:sz w:val="24"/>
          <w:szCs w:val="24"/>
        </w:rPr>
        <w:t xml:space="preserve">ка, обязательного для изучения </w:t>
      </w:r>
      <w:r w:rsidRPr="0022625F">
        <w:rPr>
          <w:rFonts w:ascii="Times New Roman" w:hAnsi="Times New Roman"/>
          <w:sz w:val="24"/>
          <w:szCs w:val="24"/>
        </w:rPr>
        <w:t>во всех школах Российской Федерации. Содержание уче</w:t>
      </w:r>
      <w:r>
        <w:rPr>
          <w:rFonts w:ascii="Times New Roman" w:hAnsi="Times New Roman"/>
          <w:sz w:val="24"/>
          <w:szCs w:val="24"/>
        </w:rPr>
        <w:t xml:space="preserve">бного пособия ориентировано на </w:t>
      </w:r>
      <w:r w:rsidRPr="0022625F">
        <w:rPr>
          <w:rFonts w:ascii="Times New Roman" w:hAnsi="Times New Roman"/>
          <w:sz w:val="24"/>
          <w:szCs w:val="24"/>
        </w:rPr>
        <w:t>воспитание патриотизма и уважения к русскому языку</w:t>
      </w:r>
      <w:r>
        <w:rPr>
          <w:rFonts w:ascii="Times New Roman" w:hAnsi="Times New Roman"/>
          <w:sz w:val="24"/>
          <w:szCs w:val="24"/>
        </w:rPr>
        <w:t xml:space="preserve"> как основе русской культуры и </w:t>
      </w:r>
      <w:r w:rsidRPr="0022625F">
        <w:rPr>
          <w:rFonts w:ascii="Times New Roman" w:hAnsi="Times New Roman"/>
          <w:sz w:val="24"/>
          <w:szCs w:val="24"/>
        </w:rPr>
        <w:t>литературы. Работа с учебным пособием позволит расши</w:t>
      </w:r>
      <w:r>
        <w:rPr>
          <w:rFonts w:ascii="Times New Roman" w:hAnsi="Times New Roman"/>
          <w:sz w:val="24"/>
          <w:szCs w:val="24"/>
        </w:rPr>
        <w:t xml:space="preserve">рить представления учащихся об </w:t>
      </w:r>
      <w:r w:rsidRPr="0022625F">
        <w:rPr>
          <w:rFonts w:ascii="Times New Roman" w:hAnsi="Times New Roman"/>
          <w:sz w:val="24"/>
          <w:szCs w:val="24"/>
        </w:rPr>
        <w:t>отражении в русском языке истории, материальной и духовной культуры русского народа; о русской языковой картине мира; о закономерностях и основных тенденциях развития русского языка. Особое внимание уделяется вопросам формирования речевой культуры учащихся в современной языковой ситуации; разви</w:t>
      </w:r>
      <w:r>
        <w:rPr>
          <w:rFonts w:ascii="Times New Roman" w:hAnsi="Times New Roman"/>
          <w:sz w:val="24"/>
          <w:szCs w:val="24"/>
        </w:rPr>
        <w:t xml:space="preserve">тию речевых умений в различных </w:t>
      </w:r>
      <w:r w:rsidRPr="0022625F">
        <w:rPr>
          <w:rFonts w:ascii="Times New Roman" w:hAnsi="Times New Roman"/>
          <w:sz w:val="24"/>
          <w:szCs w:val="24"/>
        </w:rPr>
        <w:t>сферах общения, в том числе связанных с коммуникацией в интернет-пространстве.</w:t>
      </w:r>
    </w:p>
    <w:p w:rsidR="0090261D" w:rsidRPr="0090261D" w:rsidRDefault="0090261D" w:rsidP="0090261D">
      <w:pPr>
        <w:spacing w:after="0" w:line="240" w:lineRule="auto"/>
        <w:ind w:firstLine="360"/>
        <w:jc w:val="both"/>
        <w:rPr>
          <w:rFonts w:ascii="Times New Roman" w:hAnsi="Times New Roman"/>
          <w:sz w:val="24"/>
          <w:szCs w:val="24"/>
        </w:rPr>
      </w:pPr>
    </w:p>
    <w:p w:rsidR="00090C22" w:rsidRPr="009D1BD7" w:rsidRDefault="00090C22" w:rsidP="00090C22">
      <w:pPr>
        <w:pStyle w:val="a5"/>
        <w:jc w:val="center"/>
        <w:rPr>
          <w:rFonts w:ascii="Times New Roman" w:hAnsi="Times New Roman" w:cs="Times New Roman"/>
          <w:b/>
          <w:sz w:val="24"/>
          <w:szCs w:val="24"/>
          <w:lang w:val="ru-RU"/>
        </w:rPr>
      </w:pPr>
      <w:r w:rsidRPr="009D1BD7">
        <w:rPr>
          <w:rFonts w:ascii="Times New Roman" w:hAnsi="Times New Roman" w:cs="Times New Roman"/>
          <w:b/>
          <w:sz w:val="24"/>
          <w:szCs w:val="24"/>
          <w:lang w:val="ru-RU"/>
        </w:rPr>
        <w:t>Место курса «Русский родной язык» в базисном учебном (образовательном) плане</w:t>
      </w:r>
    </w:p>
    <w:p w:rsidR="00090C22" w:rsidRPr="00974E86" w:rsidRDefault="00090C22" w:rsidP="00090C22">
      <w:pPr>
        <w:pStyle w:val="a5"/>
        <w:rPr>
          <w:rFonts w:ascii="Times New Roman" w:hAnsi="Times New Roman" w:cs="Times New Roman"/>
          <w:sz w:val="24"/>
          <w:szCs w:val="24"/>
          <w:lang w:val="ru-RU"/>
        </w:rPr>
      </w:pPr>
      <w:r w:rsidRPr="00974E86">
        <w:rPr>
          <w:rFonts w:ascii="Times New Roman" w:hAnsi="Times New Roman" w:cs="Times New Roman"/>
          <w:sz w:val="24"/>
          <w:szCs w:val="24"/>
          <w:lang w:val="ru-RU"/>
        </w:rPr>
        <w:t>Данная р</w:t>
      </w:r>
      <w:r w:rsidR="00C94849">
        <w:rPr>
          <w:rFonts w:ascii="Times New Roman" w:hAnsi="Times New Roman" w:cs="Times New Roman"/>
          <w:sz w:val="24"/>
          <w:szCs w:val="24"/>
          <w:lang w:val="ru-RU"/>
        </w:rPr>
        <w:t>абочая программа рассчитана на 2 учебных</w:t>
      </w:r>
      <w:r w:rsidR="00C16A3C">
        <w:rPr>
          <w:rFonts w:ascii="Times New Roman" w:hAnsi="Times New Roman" w:cs="Times New Roman"/>
          <w:sz w:val="24"/>
          <w:szCs w:val="24"/>
          <w:lang w:val="ru-RU"/>
        </w:rPr>
        <w:t xml:space="preserve"> час</w:t>
      </w:r>
      <w:r w:rsidR="00C94849">
        <w:rPr>
          <w:rFonts w:ascii="Times New Roman" w:hAnsi="Times New Roman" w:cs="Times New Roman"/>
          <w:sz w:val="24"/>
          <w:szCs w:val="24"/>
          <w:lang w:val="ru-RU"/>
        </w:rPr>
        <w:t>а в неделю, что составляет 68 часов</w:t>
      </w:r>
      <w:r w:rsidRPr="00974E86">
        <w:rPr>
          <w:rFonts w:ascii="Times New Roman" w:hAnsi="Times New Roman" w:cs="Times New Roman"/>
          <w:sz w:val="24"/>
          <w:szCs w:val="24"/>
          <w:lang w:val="ru-RU"/>
        </w:rPr>
        <w:t xml:space="preserve"> в год.</w:t>
      </w:r>
    </w:p>
    <w:p w:rsidR="00090C22" w:rsidRDefault="00090C22" w:rsidP="00090C22">
      <w:pPr>
        <w:spacing w:after="0" w:line="240" w:lineRule="auto"/>
        <w:ind w:firstLine="360"/>
        <w:jc w:val="both"/>
        <w:rPr>
          <w:rFonts w:ascii="Times New Roman" w:hAnsi="Times New Roman"/>
          <w:sz w:val="24"/>
          <w:szCs w:val="24"/>
        </w:rPr>
      </w:pPr>
    </w:p>
    <w:p w:rsidR="008758CA" w:rsidRDefault="008758CA" w:rsidP="008758CA">
      <w:pPr>
        <w:autoSpaceDE w:val="0"/>
        <w:autoSpaceDN w:val="0"/>
        <w:adjustRightInd w:val="0"/>
        <w:spacing w:after="0" w:line="240" w:lineRule="auto"/>
        <w:jc w:val="center"/>
        <w:rPr>
          <w:rFonts w:ascii="Times New Roman" w:hAnsi="Times New Roman"/>
          <w:b/>
          <w:bCs/>
          <w:i/>
          <w:iCs/>
          <w:color w:val="000000"/>
          <w:sz w:val="24"/>
          <w:szCs w:val="24"/>
        </w:rPr>
      </w:pPr>
    </w:p>
    <w:p w:rsidR="008758CA" w:rsidRPr="008758CA" w:rsidRDefault="008758CA" w:rsidP="008758CA">
      <w:pPr>
        <w:pStyle w:val="a3"/>
        <w:numPr>
          <w:ilvl w:val="0"/>
          <w:numId w:val="8"/>
        </w:numPr>
        <w:autoSpaceDE w:val="0"/>
        <w:autoSpaceDN w:val="0"/>
        <w:adjustRightInd w:val="0"/>
        <w:spacing w:after="0" w:line="240" w:lineRule="auto"/>
        <w:jc w:val="center"/>
        <w:rPr>
          <w:rFonts w:ascii="Times New Roman" w:hAnsi="Times New Roman"/>
          <w:b/>
          <w:caps/>
          <w:color w:val="000000"/>
          <w:sz w:val="24"/>
          <w:szCs w:val="24"/>
        </w:rPr>
      </w:pPr>
      <w:r w:rsidRPr="008758CA">
        <w:rPr>
          <w:rFonts w:ascii="Times New Roman" w:hAnsi="Times New Roman"/>
          <w:b/>
          <w:bCs/>
          <w:iCs/>
          <w:caps/>
          <w:color w:val="000000"/>
          <w:sz w:val="24"/>
          <w:szCs w:val="24"/>
        </w:rPr>
        <w:t>Общая характеристика учебного предмета «</w:t>
      </w:r>
      <w:r w:rsidR="00C16A3C" w:rsidRPr="008758CA">
        <w:rPr>
          <w:rFonts w:ascii="Times New Roman" w:hAnsi="Times New Roman"/>
          <w:b/>
          <w:bCs/>
          <w:iCs/>
          <w:caps/>
          <w:color w:val="000000"/>
          <w:sz w:val="24"/>
          <w:szCs w:val="24"/>
        </w:rPr>
        <w:t xml:space="preserve">родной </w:t>
      </w:r>
      <w:r w:rsidRPr="008758CA">
        <w:rPr>
          <w:rFonts w:ascii="Times New Roman" w:hAnsi="Times New Roman"/>
          <w:b/>
          <w:bCs/>
          <w:iCs/>
          <w:caps/>
          <w:color w:val="000000"/>
          <w:sz w:val="24"/>
          <w:szCs w:val="24"/>
        </w:rPr>
        <w:t>Русский язык»</w:t>
      </w:r>
    </w:p>
    <w:p w:rsidR="008758CA" w:rsidRPr="008758CA" w:rsidRDefault="008758CA" w:rsidP="00090C22">
      <w:pPr>
        <w:autoSpaceDE w:val="0"/>
        <w:autoSpaceDN w:val="0"/>
        <w:adjustRightInd w:val="0"/>
        <w:spacing w:after="0" w:line="240" w:lineRule="auto"/>
        <w:jc w:val="both"/>
        <w:rPr>
          <w:rFonts w:ascii="Times New Roman" w:hAnsi="Times New Roman"/>
          <w:color w:val="000000"/>
          <w:sz w:val="24"/>
          <w:szCs w:val="24"/>
        </w:rPr>
      </w:pPr>
      <w:r w:rsidRPr="008758CA">
        <w:rPr>
          <w:rFonts w:ascii="Times New Roman" w:hAnsi="Times New Roman"/>
          <w:color w:val="000000"/>
          <w:sz w:val="24"/>
          <w:szCs w:val="24"/>
        </w:rPr>
        <w:t xml:space="preserve">           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8758CA" w:rsidRPr="008758CA" w:rsidRDefault="008758CA" w:rsidP="00090C22">
      <w:pPr>
        <w:autoSpaceDE w:val="0"/>
        <w:autoSpaceDN w:val="0"/>
        <w:adjustRightInd w:val="0"/>
        <w:spacing w:after="0" w:line="240" w:lineRule="auto"/>
        <w:jc w:val="both"/>
        <w:rPr>
          <w:rFonts w:ascii="Times New Roman" w:hAnsi="Times New Roman"/>
          <w:color w:val="000000"/>
          <w:sz w:val="24"/>
          <w:szCs w:val="24"/>
        </w:rPr>
      </w:pPr>
      <w:r w:rsidRPr="008758CA">
        <w:rPr>
          <w:rFonts w:ascii="Times New Roman" w:hAnsi="Times New Roman"/>
          <w:color w:val="000000"/>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w:t>
      </w:r>
      <w:r w:rsidRPr="008758CA">
        <w:rPr>
          <w:rFonts w:ascii="Times New Roman" w:hAnsi="Times New Roman"/>
          <w:color w:val="000000"/>
          <w:sz w:val="24"/>
          <w:szCs w:val="24"/>
        </w:rPr>
        <w:lastRenderedPageBreak/>
        <w:t xml:space="preserve">литературы, основной канал социализации личности, приобщения её к культурно-историческому опыту человечества.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w:t>
      </w:r>
      <w:proofErr w:type="spellStart"/>
      <w:r w:rsidRPr="008758CA">
        <w:rPr>
          <w:rFonts w:ascii="Times New Roman" w:hAnsi="Times New Roman"/>
          <w:color w:val="000000"/>
          <w:sz w:val="24"/>
          <w:szCs w:val="24"/>
        </w:rPr>
        <w:t>нои</w:t>
      </w:r>
      <w:proofErr w:type="spellEnd"/>
      <w:r w:rsidRPr="008758CA">
        <w:rPr>
          <w:rFonts w:ascii="Times New Roman" w:hAnsi="Times New Roman"/>
          <w:color w:val="000000"/>
          <w:sz w:val="24"/>
          <w:szCs w:val="24"/>
        </w:rPr>
        <w:t xml:space="preserve"> средством обучения. Он влияет на качество усвоения всех других школьных предметов, а в дальнейшем способствует овладению будущей профессией.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Содержание курса </w:t>
      </w:r>
      <w:r w:rsidRPr="008758CA">
        <w:rPr>
          <w:rFonts w:ascii="Times New Roman" w:hAnsi="Times New Roman"/>
          <w:b/>
          <w:color w:val="000000"/>
          <w:sz w:val="24"/>
          <w:szCs w:val="24"/>
        </w:rPr>
        <w:t>«</w:t>
      </w:r>
      <w:r w:rsidR="00C16A3C">
        <w:rPr>
          <w:rFonts w:ascii="Times New Roman" w:hAnsi="Times New Roman"/>
          <w:b/>
          <w:color w:val="000000"/>
          <w:sz w:val="24"/>
          <w:szCs w:val="24"/>
        </w:rPr>
        <w:t>Р</w:t>
      </w:r>
      <w:r w:rsidR="00C16A3C" w:rsidRPr="008758CA">
        <w:rPr>
          <w:rFonts w:ascii="Times New Roman" w:hAnsi="Times New Roman"/>
          <w:b/>
          <w:color w:val="000000"/>
          <w:sz w:val="24"/>
          <w:szCs w:val="24"/>
        </w:rPr>
        <w:t xml:space="preserve">одной </w:t>
      </w:r>
      <w:r w:rsidR="00C16A3C">
        <w:rPr>
          <w:rFonts w:ascii="Times New Roman" w:hAnsi="Times New Roman"/>
          <w:b/>
          <w:color w:val="000000"/>
          <w:sz w:val="24"/>
          <w:szCs w:val="24"/>
        </w:rPr>
        <w:t>р</w:t>
      </w:r>
      <w:r w:rsidRPr="008758CA">
        <w:rPr>
          <w:rFonts w:ascii="Times New Roman" w:hAnsi="Times New Roman"/>
          <w:b/>
          <w:color w:val="000000"/>
          <w:sz w:val="24"/>
          <w:szCs w:val="24"/>
        </w:rPr>
        <w:t>усский язык»</w:t>
      </w:r>
      <w:r w:rsidRPr="008758CA">
        <w:rPr>
          <w:rFonts w:ascii="Times New Roman" w:hAnsi="Times New Roman"/>
          <w:color w:val="000000"/>
          <w:sz w:val="24"/>
          <w:szCs w:val="24"/>
        </w:rPr>
        <w:t xml:space="preserve">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В содержании </w:t>
      </w:r>
      <w:r w:rsidRPr="00C16A3C">
        <w:rPr>
          <w:rFonts w:ascii="Times New Roman" w:hAnsi="Times New Roman"/>
          <w:color w:val="000000"/>
          <w:sz w:val="24"/>
          <w:szCs w:val="24"/>
        </w:rPr>
        <w:t>курса «Русский родной язык»</w:t>
      </w:r>
      <w:r w:rsidRPr="008758CA">
        <w:rPr>
          <w:rFonts w:ascii="Times New Roman" w:hAnsi="Times New Roman"/>
          <w:b/>
          <w:color w:val="000000"/>
          <w:sz w:val="24"/>
          <w:szCs w:val="24"/>
        </w:rPr>
        <w:t xml:space="preserve"> </w:t>
      </w:r>
      <w:r w:rsidRPr="008758CA">
        <w:rPr>
          <w:rFonts w:ascii="Times New Roman" w:hAnsi="Times New Roman"/>
          <w:color w:val="000000"/>
          <w:sz w:val="24"/>
          <w:szCs w:val="24"/>
        </w:rPr>
        <w:t xml:space="preserve">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8758CA" w:rsidRPr="008758CA" w:rsidRDefault="008758CA" w:rsidP="00090C22">
      <w:pPr>
        <w:autoSpaceDE w:val="0"/>
        <w:autoSpaceDN w:val="0"/>
        <w:adjustRightInd w:val="0"/>
        <w:spacing w:after="0" w:line="240" w:lineRule="auto"/>
        <w:jc w:val="both"/>
        <w:rPr>
          <w:rFonts w:ascii="Times New Roman" w:hAnsi="Times New Roman"/>
          <w:color w:val="000000"/>
          <w:sz w:val="24"/>
          <w:szCs w:val="24"/>
        </w:rPr>
      </w:pPr>
      <w:r w:rsidRPr="008758CA">
        <w:rPr>
          <w:rFonts w:ascii="Times New Roman" w:hAnsi="Times New Roman"/>
          <w:color w:val="000000"/>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rsidR="008758CA" w:rsidRPr="008758CA" w:rsidRDefault="008758CA" w:rsidP="0090261D">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Программой предусматривается расширение и углубление </w:t>
      </w:r>
      <w:proofErr w:type="spellStart"/>
      <w:r w:rsidRPr="008758CA">
        <w:rPr>
          <w:rFonts w:ascii="Times New Roman" w:hAnsi="Times New Roman"/>
          <w:color w:val="000000"/>
          <w:sz w:val="24"/>
          <w:szCs w:val="24"/>
        </w:rPr>
        <w:t>межпредметного</w:t>
      </w:r>
      <w:proofErr w:type="spellEnd"/>
      <w:r w:rsidRPr="008758CA">
        <w:rPr>
          <w:rFonts w:ascii="Times New Roman" w:hAnsi="Times New Roman"/>
          <w:color w:val="000000"/>
          <w:sz w:val="24"/>
          <w:szCs w:val="24"/>
        </w:rPr>
        <w:t xml:space="preserve"> взаимодействия в обучении русскому родному языку не только в филологических </w:t>
      </w:r>
      <w:r w:rsidRPr="008758CA">
        <w:rPr>
          <w:rFonts w:ascii="Times New Roman" w:hAnsi="Times New Roman"/>
          <w:color w:val="000000"/>
          <w:sz w:val="24"/>
          <w:szCs w:val="24"/>
        </w:rPr>
        <w:lastRenderedPageBreak/>
        <w:t xml:space="preserve">образовательных областях, но и во всём комплексе изучаемых дисциплин естественнонаучного и гуманитарного циклов. </w:t>
      </w:r>
    </w:p>
    <w:p w:rsidR="00E738F3" w:rsidRDefault="00E738F3" w:rsidP="008758CA">
      <w:pPr>
        <w:pStyle w:val="text"/>
        <w:spacing w:line="240" w:lineRule="auto"/>
        <w:ind w:firstLine="0"/>
        <w:rPr>
          <w:rFonts w:ascii="Times New Roman" w:hAnsi="Times New Roman" w:cs="Times New Roman"/>
          <w:b/>
          <w:color w:val="auto"/>
          <w:sz w:val="24"/>
          <w:lang w:val="ru-RU"/>
        </w:rPr>
      </w:pPr>
    </w:p>
    <w:p w:rsidR="0090261D" w:rsidRDefault="0090261D" w:rsidP="008758CA">
      <w:pPr>
        <w:spacing w:after="0" w:line="240" w:lineRule="auto"/>
        <w:ind w:right="-141"/>
        <w:rPr>
          <w:rFonts w:ascii="Times New Roman" w:hAnsi="Times New Roman"/>
          <w:b/>
          <w:bCs/>
          <w:i/>
          <w:iCs/>
          <w:color w:val="000000"/>
          <w:sz w:val="24"/>
          <w:szCs w:val="24"/>
        </w:rPr>
      </w:pPr>
    </w:p>
    <w:p w:rsidR="00C16A3C" w:rsidRDefault="00C16A3C" w:rsidP="008758CA">
      <w:pPr>
        <w:spacing w:after="0" w:line="240" w:lineRule="auto"/>
        <w:ind w:right="-141"/>
        <w:rPr>
          <w:rFonts w:ascii="Times New Roman" w:hAnsi="Times New Roman"/>
          <w:b/>
          <w:bCs/>
          <w:i/>
          <w:iCs/>
          <w:color w:val="000000"/>
          <w:sz w:val="24"/>
          <w:szCs w:val="24"/>
        </w:rPr>
      </w:pPr>
    </w:p>
    <w:p w:rsidR="00C16A3C" w:rsidRDefault="00C16A3C" w:rsidP="008758CA">
      <w:pPr>
        <w:spacing w:after="0" w:line="240" w:lineRule="auto"/>
        <w:ind w:right="-141"/>
        <w:rPr>
          <w:rFonts w:ascii="Times New Roman" w:hAnsi="Times New Roman"/>
          <w:b/>
          <w:bCs/>
          <w:i/>
          <w:iCs/>
          <w:color w:val="000000"/>
          <w:sz w:val="24"/>
          <w:szCs w:val="24"/>
        </w:rPr>
      </w:pPr>
    </w:p>
    <w:p w:rsidR="0090261D" w:rsidRPr="00C16A3C" w:rsidRDefault="008758CA" w:rsidP="00C16A3C">
      <w:pPr>
        <w:pStyle w:val="a3"/>
        <w:numPr>
          <w:ilvl w:val="0"/>
          <w:numId w:val="8"/>
        </w:numPr>
        <w:spacing w:after="0" w:line="240" w:lineRule="auto"/>
        <w:ind w:right="-141"/>
        <w:jc w:val="center"/>
        <w:rPr>
          <w:rFonts w:ascii="Times New Roman" w:hAnsi="Times New Roman"/>
          <w:b/>
          <w:sz w:val="24"/>
        </w:rPr>
      </w:pPr>
      <w:r w:rsidRPr="00C16A3C">
        <w:rPr>
          <w:rFonts w:ascii="Times New Roman" w:hAnsi="Times New Roman"/>
          <w:b/>
          <w:sz w:val="24"/>
        </w:rPr>
        <w:t>СОДЕРЖАНИЕ УЧЕБНОГО ПРЕДМЕТА</w:t>
      </w:r>
    </w:p>
    <w:p w:rsidR="00974E86" w:rsidRPr="00974E86" w:rsidRDefault="00974E86" w:rsidP="00974E86">
      <w:pPr>
        <w:spacing w:after="0" w:line="240" w:lineRule="auto"/>
        <w:jc w:val="center"/>
        <w:rPr>
          <w:rFonts w:ascii="Times New Roman" w:hAnsi="Times New Roman"/>
          <w:b/>
          <w:sz w:val="24"/>
          <w:szCs w:val="24"/>
        </w:rPr>
      </w:pPr>
      <w:r w:rsidRPr="00974E86">
        <w:rPr>
          <w:rFonts w:ascii="Times New Roman" w:hAnsi="Times New Roman"/>
          <w:b/>
          <w:sz w:val="24"/>
          <w:szCs w:val="24"/>
        </w:rPr>
        <w:t>Раздел 1. Язык и культура.</w:t>
      </w:r>
    </w:p>
    <w:p w:rsidR="00344C51" w:rsidRDefault="00974E86" w:rsidP="00974E86">
      <w:pPr>
        <w:spacing w:after="0" w:line="240" w:lineRule="auto"/>
        <w:jc w:val="both"/>
        <w:rPr>
          <w:rFonts w:ascii="Times New Roman" w:hAnsi="Times New Roman"/>
          <w:sz w:val="24"/>
          <w:szCs w:val="24"/>
        </w:rPr>
      </w:pPr>
      <w:r w:rsidRPr="00974E86">
        <w:rPr>
          <w:rFonts w:ascii="Times New Roman" w:hAnsi="Times New Roman"/>
          <w:sz w:val="24"/>
          <w:szCs w:val="24"/>
        </w:rPr>
        <w:tab/>
      </w:r>
      <w:r w:rsidR="00344C51" w:rsidRPr="00344C51">
        <w:rPr>
          <w:rFonts w:ascii="Times New Roman" w:hAnsi="Times New Roman"/>
          <w:sz w:val="24"/>
          <w:szCs w:val="24"/>
        </w:rPr>
        <w:t>Исконно русская лексика: слова общеиндоевропейского фонда, слова праславянского (общеславянского) языка, древнерусские (</w:t>
      </w:r>
      <w:proofErr w:type="spellStart"/>
      <w:r w:rsidR="00344C51" w:rsidRPr="00344C51">
        <w:rPr>
          <w:rFonts w:ascii="Times New Roman" w:hAnsi="Times New Roman"/>
          <w:sz w:val="24"/>
          <w:szCs w:val="24"/>
        </w:rPr>
        <w:t>общевосточнославянские</w:t>
      </w:r>
      <w:proofErr w:type="spellEnd"/>
      <w:r w:rsidR="00344C51" w:rsidRPr="00344C51">
        <w:rPr>
          <w:rFonts w:ascii="Times New Roman" w:hAnsi="Times New Roman"/>
          <w:sz w:val="24"/>
          <w:szCs w:val="24"/>
        </w:rPr>
        <w:t xml:space="preserve">) слова, собственно русские слова. Собственно русские слова как база и основной источник развития лексики русского литературного языка.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Иноязычная лексика в разговорной речи, дисплейных текстах, современной публицистике. Речевой этикет. Благопожелание как ключевая идея речевого этикета. </w:t>
      </w:r>
    </w:p>
    <w:p w:rsidR="004B3F74" w:rsidRP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rsidR="004B3F74" w:rsidRPr="004B3F74" w:rsidRDefault="004B3F74" w:rsidP="004B3F74">
      <w:pPr>
        <w:spacing w:after="0" w:line="240" w:lineRule="auto"/>
        <w:jc w:val="center"/>
        <w:rPr>
          <w:rFonts w:ascii="Times New Roman" w:hAnsi="Times New Roman"/>
          <w:b/>
          <w:sz w:val="24"/>
          <w:szCs w:val="24"/>
        </w:rPr>
      </w:pPr>
      <w:r w:rsidRPr="004B3F74">
        <w:rPr>
          <w:rFonts w:ascii="Times New Roman" w:hAnsi="Times New Roman"/>
          <w:b/>
          <w:sz w:val="24"/>
          <w:szCs w:val="24"/>
        </w:rPr>
        <w:t>Раздел 2. Культура речи</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[е] в словах иностранного происхождения; произношение безударного [а] после ж и ш; произношение сочетания </w:t>
      </w:r>
      <w:proofErr w:type="spellStart"/>
      <w:r w:rsidRPr="00344C51">
        <w:rPr>
          <w:rFonts w:ascii="Times New Roman" w:hAnsi="Times New Roman"/>
          <w:sz w:val="24"/>
          <w:szCs w:val="24"/>
        </w:rPr>
        <w:t>чн</w:t>
      </w:r>
      <w:proofErr w:type="spellEnd"/>
      <w:r w:rsidRPr="00344C51">
        <w:rPr>
          <w:rFonts w:ascii="Times New Roman" w:hAnsi="Times New Roman"/>
          <w:sz w:val="24"/>
          <w:szCs w:val="24"/>
        </w:rPr>
        <w:t xml:space="preserve"> и </w:t>
      </w:r>
      <w:proofErr w:type="spellStart"/>
      <w:r w:rsidRPr="00344C51">
        <w:rPr>
          <w:rFonts w:ascii="Times New Roman" w:hAnsi="Times New Roman"/>
          <w:sz w:val="24"/>
          <w:szCs w:val="24"/>
        </w:rPr>
        <w:t>чт</w:t>
      </w:r>
      <w:proofErr w:type="spellEnd"/>
      <w:r w:rsidRPr="00344C51">
        <w:rPr>
          <w:rFonts w:ascii="Times New Roman" w:hAnsi="Times New Roman"/>
          <w:sz w:val="24"/>
          <w:szCs w:val="24"/>
        </w:rPr>
        <w:t>; произношение женск</w:t>
      </w:r>
      <w:r>
        <w:rPr>
          <w:rFonts w:ascii="Times New Roman" w:hAnsi="Times New Roman"/>
          <w:sz w:val="24"/>
          <w:szCs w:val="24"/>
        </w:rPr>
        <w:t>их отчеств на -</w:t>
      </w:r>
      <w:proofErr w:type="spellStart"/>
      <w:r>
        <w:rPr>
          <w:rFonts w:ascii="Times New Roman" w:hAnsi="Times New Roman"/>
          <w:sz w:val="24"/>
          <w:szCs w:val="24"/>
        </w:rPr>
        <w:t>ична</w:t>
      </w:r>
      <w:proofErr w:type="spellEnd"/>
      <w:r>
        <w:rPr>
          <w:rFonts w:ascii="Times New Roman" w:hAnsi="Times New Roman"/>
          <w:sz w:val="24"/>
          <w:szCs w:val="24"/>
        </w:rPr>
        <w:t>, -</w:t>
      </w:r>
      <w:proofErr w:type="spellStart"/>
      <w:r>
        <w:rPr>
          <w:rFonts w:ascii="Times New Roman" w:hAnsi="Times New Roman"/>
          <w:sz w:val="24"/>
          <w:szCs w:val="24"/>
        </w:rPr>
        <w:t>инична</w:t>
      </w:r>
      <w:proofErr w:type="spellEnd"/>
      <w:r>
        <w:rPr>
          <w:rFonts w:ascii="Times New Roman" w:hAnsi="Times New Roman"/>
          <w:sz w:val="24"/>
          <w:szCs w:val="24"/>
        </w:rPr>
        <w:t xml:space="preserve">; </w:t>
      </w:r>
      <w:r w:rsidRPr="00344C51">
        <w:rPr>
          <w:rFonts w:ascii="Times New Roman" w:hAnsi="Times New Roman"/>
          <w:sz w:val="24"/>
          <w:szCs w:val="24"/>
        </w:rPr>
        <w:t>произношение твёрдого [н] перед мягкими [ф̕] и [в̕]; произношение мягкого [н̕] перед ч и щ.</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 Типичные акцентологические ошибки в современной речи.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своём составе количественно-именное сочетание; согласование сказуемого с подлежащим, выраженным существительным со значением лица женского рода (врач пришёл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Нормы построения словосочетаний по типу согласования (маршрутное такси, обеих сестёр – обоих братьев).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w:t>
      </w:r>
    </w:p>
    <w:p w:rsidR="004B3F74" w:rsidRP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имён; </w:t>
      </w:r>
      <w:r>
        <w:rPr>
          <w:rFonts w:ascii="Times New Roman" w:hAnsi="Times New Roman"/>
          <w:sz w:val="24"/>
          <w:szCs w:val="24"/>
        </w:rPr>
        <w:t xml:space="preserve">их оценка. Речевая агрессия. </w:t>
      </w:r>
      <w:r w:rsidRPr="00344C51">
        <w:rPr>
          <w:rFonts w:ascii="Times New Roman" w:hAnsi="Times New Roman"/>
          <w:sz w:val="24"/>
          <w:szCs w:val="24"/>
        </w:rPr>
        <w:t xml:space="preserve">Этикетные речевые тактики и приёмы в </w:t>
      </w:r>
      <w:r w:rsidRPr="00344C51">
        <w:rPr>
          <w:rFonts w:ascii="Times New Roman" w:hAnsi="Times New Roman"/>
          <w:sz w:val="24"/>
          <w:szCs w:val="24"/>
        </w:rPr>
        <w:lastRenderedPageBreak/>
        <w:t>коммуникации‚ помогающие противостоять речевой агрессии. Синонимия речевых формул.</w:t>
      </w:r>
    </w:p>
    <w:p w:rsidR="00624564" w:rsidRDefault="00624564" w:rsidP="004B3F74">
      <w:pPr>
        <w:spacing w:after="0" w:line="240" w:lineRule="auto"/>
        <w:jc w:val="center"/>
        <w:rPr>
          <w:rFonts w:ascii="Times New Roman" w:hAnsi="Times New Roman"/>
          <w:b/>
          <w:sz w:val="24"/>
          <w:szCs w:val="24"/>
        </w:rPr>
      </w:pPr>
    </w:p>
    <w:p w:rsidR="004B3F74" w:rsidRPr="004B3F74" w:rsidRDefault="004B3F74" w:rsidP="004B3F74">
      <w:pPr>
        <w:spacing w:after="0" w:line="240" w:lineRule="auto"/>
        <w:jc w:val="center"/>
        <w:rPr>
          <w:rFonts w:ascii="Times New Roman" w:hAnsi="Times New Roman"/>
          <w:b/>
          <w:sz w:val="24"/>
          <w:szCs w:val="24"/>
        </w:rPr>
      </w:pPr>
      <w:r w:rsidRPr="004B3F74">
        <w:rPr>
          <w:rFonts w:ascii="Times New Roman" w:hAnsi="Times New Roman"/>
          <w:b/>
          <w:sz w:val="24"/>
          <w:szCs w:val="24"/>
        </w:rPr>
        <w:t>Раздел 3. Речь. Речевая деятельность. Текст.</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Язык и речь. Виды речевой деятельности. Эффективные приёмы слушания. </w:t>
      </w:r>
      <w:proofErr w:type="spellStart"/>
      <w:r w:rsidRPr="00344C51">
        <w:rPr>
          <w:rFonts w:ascii="Times New Roman" w:hAnsi="Times New Roman" w:cs="Times New Roman"/>
          <w:sz w:val="24"/>
          <w:szCs w:val="24"/>
          <w:lang w:val="ru-RU"/>
        </w:rPr>
        <w:t>Предтекстовый</w:t>
      </w:r>
      <w:proofErr w:type="spellEnd"/>
      <w:r w:rsidRPr="00344C51">
        <w:rPr>
          <w:rFonts w:ascii="Times New Roman" w:hAnsi="Times New Roman" w:cs="Times New Roman"/>
          <w:sz w:val="24"/>
          <w:szCs w:val="24"/>
          <w:lang w:val="ru-RU"/>
        </w:rPr>
        <w:t xml:space="preserve">, текстовый и </w:t>
      </w:r>
      <w:proofErr w:type="spellStart"/>
      <w:r w:rsidRPr="00344C51">
        <w:rPr>
          <w:rFonts w:ascii="Times New Roman" w:hAnsi="Times New Roman" w:cs="Times New Roman"/>
          <w:sz w:val="24"/>
          <w:szCs w:val="24"/>
          <w:lang w:val="ru-RU"/>
        </w:rPr>
        <w:t>послетекстовый</w:t>
      </w:r>
      <w:proofErr w:type="spellEnd"/>
      <w:r w:rsidRPr="00344C51">
        <w:rPr>
          <w:rFonts w:ascii="Times New Roman" w:hAnsi="Times New Roman" w:cs="Times New Roman"/>
          <w:sz w:val="24"/>
          <w:szCs w:val="24"/>
          <w:lang w:val="ru-RU"/>
        </w:rPr>
        <w:t xml:space="preserve"> этапы работы. </w:t>
      </w:r>
      <w:r>
        <w:rPr>
          <w:rFonts w:ascii="Times New Roman" w:hAnsi="Times New Roman" w:cs="Times New Roman"/>
          <w:sz w:val="24"/>
          <w:szCs w:val="24"/>
          <w:lang w:val="ru-RU"/>
        </w:rPr>
        <w:tab/>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Основные методы, способы и средства получения, переработки информации. </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Функциональные разновидности языка. </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Разговорная речь. </w:t>
      </w:r>
      <w:proofErr w:type="spellStart"/>
      <w:r w:rsidRPr="00344C51">
        <w:rPr>
          <w:rFonts w:ascii="Times New Roman" w:hAnsi="Times New Roman" w:cs="Times New Roman"/>
          <w:sz w:val="24"/>
          <w:szCs w:val="24"/>
          <w:lang w:val="ru-RU"/>
        </w:rPr>
        <w:t>Самохарактеристика</w:t>
      </w:r>
      <w:proofErr w:type="spellEnd"/>
      <w:r w:rsidRPr="00344C51">
        <w:rPr>
          <w:rFonts w:ascii="Times New Roman" w:hAnsi="Times New Roman" w:cs="Times New Roman"/>
          <w:sz w:val="24"/>
          <w:szCs w:val="24"/>
          <w:lang w:val="ru-RU"/>
        </w:rPr>
        <w:t xml:space="preserve">, </w:t>
      </w:r>
      <w:proofErr w:type="spellStart"/>
      <w:r w:rsidRPr="00344C51">
        <w:rPr>
          <w:rFonts w:ascii="Times New Roman" w:hAnsi="Times New Roman" w:cs="Times New Roman"/>
          <w:sz w:val="24"/>
          <w:szCs w:val="24"/>
          <w:lang w:val="ru-RU"/>
        </w:rPr>
        <w:t>самопрезентация</w:t>
      </w:r>
      <w:proofErr w:type="spellEnd"/>
      <w:r w:rsidRPr="00344C51">
        <w:rPr>
          <w:rFonts w:ascii="Times New Roman" w:hAnsi="Times New Roman" w:cs="Times New Roman"/>
          <w:sz w:val="24"/>
          <w:szCs w:val="24"/>
          <w:lang w:val="ru-RU"/>
        </w:rPr>
        <w:t>, поздравление.</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8758CA"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Язык художественной литературы. Сочинение в жанре письма другу (в том числе электронного), страницы дневника и т. д.</w:t>
      </w:r>
    </w:p>
    <w:p w:rsidR="00344C51" w:rsidRPr="00344C51" w:rsidRDefault="00344C51" w:rsidP="00344C51">
      <w:pPr>
        <w:pStyle w:val="text"/>
        <w:spacing w:line="240" w:lineRule="auto"/>
        <w:ind w:firstLine="708"/>
        <w:rPr>
          <w:rFonts w:ascii="Times New Roman" w:hAnsi="Times New Roman" w:cs="Times New Roman"/>
          <w:b/>
          <w:color w:val="auto"/>
          <w:sz w:val="24"/>
          <w:szCs w:val="24"/>
          <w:lang w:val="ru-RU"/>
        </w:rPr>
      </w:pPr>
    </w:p>
    <w:p w:rsidR="008758CA" w:rsidRPr="008758CA" w:rsidRDefault="008758CA" w:rsidP="008758CA">
      <w:pPr>
        <w:pStyle w:val="a3"/>
        <w:numPr>
          <w:ilvl w:val="0"/>
          <w:numId w:val="8"/>
        </w:numPr>
        <w:spacing w:after="0" w:line="240" w:lineRule="auto"/>
        <w:ind w:right="-141"/>
        <w:jc w:val="center"/>
        <w:rPr>
          <w:rFonts w:ascii="Times New Roman" w:hAnsi="Times New Roman"/>
          <w:b/>
          <w:caps/>
          <w:sz w:val="24"/>
        </w:rPr>
      </w:pPr>
      <w:r w:rsidRPr="0050022A">
        <w:rPr>
          <w:rFonts w:ascii="Times New Roman" w:hAnsi="Times New Roman"/>
          <w:b/>
          <w:caps/>
          <w:sz w:val="24"/>
        </w:rPr>
        <w:t>Планируемые результаты усвоения пр</w:t>
      </w:r>
      <w:r w:rsidR="004B3F74">
        <w:rPr>
          <w:rFonts w:ascii="Times New Roman" w:hAnsi="Times New Roman"/>
          <w:b/>
          <w:caps/>
          <w:sz w:val="24"/>
        </w:rPr>
        <w:t>едмета «</w:t>
      </w:r>
      <w:r w:rsidR="00C16A3C">
        <w:rPr>
          <w:rFonts w:ascii="Times New Roman" w:hAnsi="Times New Roman"/>
          <w:b/>
          <w:caps/>
          <w:sz w:val="24"/>
        </w:rPr>
        <w:t xml:space="preserve">Родной </w:t>
      </w:r>
      <w:r w:rsidR="004B3F74">
        <w:rPr>
          <w:rFonts w:ascii="Times New Roman" w:hAnsi="Times New Roman"/>
          <w:b/>
          <w:caps/>
          <w:sz w:val="24"/>
        </w:rPr>
        <w:t>русский язык» в 8</w:t>
      </w:r>
      <w:r w:rsidRPr="0050022A">
        <w:rPr>
          <w:rFonts w:ascii="Times New Roman" w:hAnsi="Times New Roman"/>
          <w:b/>
          <w:caps/>
          <w:sz w:val="24"/>
        </w:rPr>
        <w:t xml:space="preserve"> классе</w:t>
      </w:r>
    </w:p>
    <w:p w:rsidR="008758CA" w:rsidRDefault="008758CA" w:rsidP="0050022A">
      <w:pPr>
        <w:pStyle w:val="text"/>
        <w:spacing w:line="240" w:lineRule="auto"/>
        <w:ind w:firstLine="0"/>
        <w:jc w:val="center"/>
        <w:rPr>
          <w:rFonts w:ascii="Times New Roman" w:hAnsi="Times New Roman" w:cs="Times New Roman"/>
          <w:b/>
          <w:color w:val="auto"/>
          <w:sz w:val="24"/>
          <w:lang w:val="ru-RU"/>
        </w:rPr>
      </w:pPr>
    </w:p>
    <w:p w:rsidR="0022625F" w:rsidRPr="00817601" w:rsidRDefault="0022625F" w:rsidP="0050022A">
      <w:pPr>
        <w:pStyle w:val="text"/>
        <w:spacing w:line="240" w:lineRule="auto"/>
        <w:ind w:firstLine="0"/>
        <w:jc w:val="center"/>
        <w:rPr>
          <w:rFonts w:ascii="Times New Roman" w:hAnsi="Times New Roman" w:cs="Times New Roman"/>
          <w:b/>
          <w:color w:val="auto"/>
          <w:sz w:val="24"/>
          <w:lang w:val="ru-RU"/>
        </w:rPr>
      </w:pPr>
      <w:r w:rsidRPr="00817601">
        <w:rPr>
          <w:rFonts w:ascii="Times New Roman" w:hAnsi="Times New Roman" w:cs="Times New Roman"/>
          <w:b/>
          <w:color w:val="auto"/>
          <w:sz w:val="24"/>
          <w:lang w:val="ru-RU"/>
        </w:rPr>
        <w:t>Личностные результаты должны отражать:</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общей культуры и мировоззрения, соответствующего практике сегодняшнего дня;</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осознание себя  представителями своего народа и гражданами Российского государства;</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чувства любви к Родине и патриотизма;</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основ коммуникативной компетенции в общении;</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совершенствование духовно-нравственных качеств личности.</w:t>
      </w:r>
    </w:p>
    <w:p w:rsidR="0022625F" w:rsidRPr="00817601" w:rsidRDefault="0022625F" w:rsidP="00016CD7">
      <w:pPr>
        <w:spacing w:after="0" w:line="240" w:lineRule="auto"/>
        <w:ind w:right="-141"/>
        <w:jc w:val="both"/>
        <w:rPr>
          <w:rFonts w:ascii="Times New Roman" w:hAnsi="Times New Roman"/>
          <w:b/>
          <w:caps/>
          <w:sz w:val="24"/>
        </w:rPr>
      </w:pPr>
    </w:p>
    <w:p w:rsidR="0050022A" w:rsidRDefault="0050022A" w:rsidP="0050022A">
      <w:pPr>
        <w:pStyle w:val="text"/>
        <w:spacing w:line="240" w:lineRule="auto"/>
        <w:ind w:firstLine="0"/>
        <w:jc w:val="center"/>
        <w:rPr>
          <w:rFonts w:ascii="Times New Roman" w:hAnsi="Times New Roman" w:cs="Times New Roman"/>
          <w:b/>
          <w:color w:val="auto"/>
          <w:sz w:val="24"/>
          <w:lang w:val="ru-RU"/>
        </w:rPr>
      </w:pPr>
      <w:proofErr w:type="spellStart"/>
      <w:r w:rsidRPr="0050022A">
        <w:rPr>
          <w:rFonts w:ascii="Times New Roman" w:hAnsi="Times New Roman" w:cs="Times New Roman"/>
          <w:b/>
          <w:color w:val="auto"/>
          <w:sz w:val="24"/>
          <w:lang w:val="ru-RU"/>
        </w:rPr>
        <w:t>Метапредметны</w:t>
      </w:r>
      <w:r>
        <w:rPr>
          <w:rFonts w:ascii="Times New Roman" w:hAnsi="Times New Roman" w:cs="Times New Roman"/>
          <w:b/>
          <w:color w:val="auto"/>
          <w:sz w:val="24"/>
          <w:lang w:val="ru-RU"/>
        </w:rPr>
        <w:t>е</w:t>
      </w:r>
      <w:proofErr w:type="spellEnd"/>
      <w:r>
        <w:rPr>
          <w:rFonts w:ascii="Times New Roman" w:hAnsi="Times New Roman" w:cs="Times New Roman"/>
          <w:b/>
          <w:color w:val="auto"/>
          <w:sz w:val="24"/>
          <w:lang w:val="ru-RU"/>
        </w:rPr>
        <w:t xml:space="preserve"> результаты</w:t>
      </w:r>
    </w:p>
    <w:p w:rsidR="0022625F" w:rsidRPr="00E738F3" w:rsidRDefault="0022625F" w:rsidP="00016CD7">
      <w:pPr>
        <w:pStyle w:val="text"/>
        <w:spacing w:line="240" w:lineRule="auto"/>
        <w:ind w:firstLine="0"/>
        <w:rPr>
          <w:rFonts w:ascii="Times New Roman" w:hAnsi="Times New Roman" w:cs="Times New Roman"/>
          <w:color w:val="auto"/>
          <w:sz w:val="24"/>
          <w:lang w:val="ru-RU"/>
        </w:rPr>
      </w:pPr>
      <w:proofErr w:type="spellStart"/>
      <w:r w:rsidRPr="00817601">
        <w:rPr>
          <w:rFonts w:ascii="Times New Roman" w:hAnsi="Times New Roman" w:cs="Times New Roman"/>
          <w:b/>
          <w:color w:val="auto"/>
          <w:sz w:val="24"/>
          <w:lang w:val="ru-RU"/>
        </w:rPr>
        <w:t>Метапредметным</w:t>
      </w:r>
      <w:r w:rsidR="00016CD7">
        <w:rPr>
          <w:rFonts w:ascii="Times New Roman" w:hAnsi="Times New Roman" w:cs="Times New Roman"/>
          <w:b/>
          <w:color w:val="auto"/>
          <w:sz w:val="24"/>
          <w:lang w:val="ru-RU"/>
        </w:rPr>
        <w:t>и</w:t>
      </w:r>
      <w:proofErr w:type="spellEnd"/>
      <w:r w:rsidR="00C16A3C">
        <w:rPr>
          <w:rFonts w:ascii="Times New Roman" w:hAnsi="Times New Roman" w:cs="Times New Roman"/>
          <w:b/>
          <w:color w:val="auto"/>
          <w:sz w:val="24"/>
          <w:lang w:val="ru-RU"/>
        </w:rPr>
        <w:t xml:space="preserve"> </w:t>
      </w:r>
      <w:r w:rsidR="00016CD7">
        <w:rPr>
          <w:rFonts w:ascii="Times New Roman" w:hAnsi="Times New Roman" w:cs="Times New Roman"/>
          <w:b/>
          <w:color w:val="auto"/>
          <w:sz w:val="24"/>
          <w:lang w:val="ru-RU"/>
        </w:rPr>
        <w:t>результата</w:t>
      </w:r>
      <w:r w:rsidRPr="00817601">
        <w:rPr>
          <w:rFonts w:ascii="Times New Roman" w:hAnsi="Times New Roman" w:cs="Times New Roman"/>
          <w:b/>
          <w:color w:val="auto"/>
          <w:sz w:val="24"/>
          <w:lang w:val="ru-RU"/>
        </w:rPr>
        <w:t>м</w:t>
      </w:r>
      <w:r w:rsidR="00016CD7">
        <w:rPr>
          <w:rFonts w:ascii="Times New Roman" w:hAnsi="Times New Roman" w:cs="Times New Roman"/>
          <w:b/>
          <w:color w:val="auto"/>
          <w:sz w:val="24"/>
          <w:lang w:val="ru-RU"/>
        </w:rPr>
        <w:t>и</w:t>
      </w:r>
      <w:r w:rsidR="00016CD7">
        <w:rPr>
          <w:rFonts w:ascii="Times New Roman" w:hAnsi="Times New Roman" w:cs="Times New Roman"/>
          <w:color w:val="auto"/>
          <w:sz w:val="24"/>
          <w:lang w:val="ru-RU"/>
        </w:rPr>
        <w:t xml:space="preserve"> изучения курса «Русский (родной)</w:t>
      </w:r>
      <w:r>
        <w:rPr>
          <w:rFonts w:ascii="Times New Roman" w:hAnsi="Times New Roman" w:cs="Times New Roman"/>
          <w:color w:val="auto"/>
          <w:sz w:val="24"/>
          <w:lang w:val="ru-RU"/>
        </w:rPr>
        <w:t xml:space="preserve"> язык</w:t>
      </w:r>
      <w:r w:rsidRPr="00817601">
        <w:rPr>
          <w:rFonts w:ascii="Times New Roman" w:hAnsi="Times New Roman" w:cs="Times New Roman"/>
          <w:color w:val="auto"/>
          <w:sz w:val="24"/>
          <w:lang w:val="ru-RU"/>
        </w:rPr>
        <w:t xml:space="preserve">» является формирование универсальных учебных действий (УУД). </w:t>
      </w:r>
    </w:p>
    <w:p w:rsidR="0022625F" w:rsidRPr="00817601" w:rsidRDefault="0022625F" w:rsidP="00016CD7">
      <w:pPr>
        <w:pStyle w:val="text"/>
        <w:spacing w:line="240" w:lineRule="auto"/>
        <w:rPr>
          <w:rFonts w:ascii="Times New Roman" w:hAnsi="Times New Roman" w:cs="Times New Roman"/>
          <w:i/>
          <w:color w:val="auto"/>
          <w:sz w:val="24"/>
          <w:lang w:val="ru-RU"/>
        </w:rPr>
      </w:pPr>
      <w:r w:rsidRPr="00817601">
        <w:rPr>
          <w:rFonts w:ascii="Times New Roman" w:hAnsi="Times New Roman" w:cs="Times New Roman"/>
          <w:b/>
          <w:i/>
          <w:color w:val="auto"/>
          <w:sz w:val="24"/>
          <w:lang w:val="ru-RU"/>
        </w:rPr>
        <w:t>Регулятивные УУД</w:t>
      </w:r>
      <w:r w:rsidRPr="00817601">
        <w:rPr>
          <w:rFonts w:ascii="Times New Roman" w:hAnsi="Times New Roman" w:cs="Times New Roman"/>
          <w:i/>
          <w:color w:val="auto"/>
          <w:sz w:val="24"/>
          <w:lang w:val="ru-RU"/>
        </w:rPr>
        <w:t>:</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самостоятельно </w:t>
      </w:r>
      <w:r w:rsidRPr="00817601">
        <w:rPr>
          <w:rFonts w:ascii="Times New Roman" w:hAnsi="Times New Roman" w:cs="Times New Roman"/>
          <w:iCs/>
          <w:color w:val="auto"/>
          <w:sz w:val="24"/>
          <w:lang w:val="ru-RU"/>
        </w:rPr>
        <w:t>формулировать</w:t>
      </w:r>
      <w:r w:rsidRPr="00817601">
        <w:rPr>
          <w:rFonts w:ascii="Times New Roman" w:hAnsi="Times New Roman" w:cs="Times New Roman"/>
          <w:color w:val="auto"/>
          <w:sz w:val="24"/>
          <w:lang w:val="ru-RU"/>
        </w:rPr>
        <w:t xml:space="preserve"> проблему (тему) и цели урока; способность к целеполаганию, включая постановку новых целей;</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самостоятельно анализировать условия и пути достижения цели;</w:t>
      </w:r>
    </w:p>
    <w:p w:rsidR="0022625F" w:rsidRPr="00817601" w:rsidRDefault="0022625F" w:rsidP="00016CD7">
      <w:pPr>
        <w:pStyle w:val="text"/>
        <w:spacing w:line="240" w:lineRule="auto"/>
        <w:ind w:firstLine="284"/>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самостоятельно </w:t>
      </w:r>
      <w:r w:rsidRPr="00817601">
        <w:rPr>
          <w:rFonts w:ascii="Times New Roman" w:hAnsi="Times New Roman" w:cs="Times New Roman"/>
          <w:iCs/>
          <w:color w:val="auto"/>
          <w:spacing w:val="2"/>
          <w:sz w:val="24"/>
          <w:lang w:val="ru-RU"/>
        </w:rPr>
        <w:t>составлять план</w:t>
      </w:r>
      <w:r w:rsidRPr="00817601">
        <w:rPr>
          <w:rFonts w:ascii="Times New Roman" w:hAnsi="Times New Roman" w:cs="Times New Roman"/>
          <w:color w:val="auto"/>
          <w:spacing w:val="2"/>
          <w:sz w:val="24"/>
          <w:lang w:val="ru-RU"/>
        </w:rPr>
        <w:t xml:space="preserve"> решения учебной проблемы;</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работать</w:t>
      </w:r>
      <w:r w:rsidRPr="00817601">
        <w:rPr>
          <w:rFonts w:ascii="Times New Roman" w:hAnsi="Times New Roman" w:cs="Times New Roman"/>
          <w:color w:val="auto"/>
          <w:sz w:val="24"/>
          <w:lang w:val="ru-RU"/>
        </w:rPr>
        <w:t xml:space="preserve"> по плану, сверяя свои действия с целью, </w:t>
      </w:r>
      <w:r w:rsidRPr="00817601">
        <w:rPr>
          <w:rFonts w:ascii="Times New Roman" w:hAnsi="Times New Roman" w:cs="Times New Roman"/>
          <w:iCs/>
          <w:color w:val="auto"/>
          <w:sz w:val="24"/>
          <w:lang w:val="ru-RU"/>
        </w:rPr>
        <w:t>прогнозировать, корректировать</w:t>
      </w:r>
      <w:r w:rsidRPr="00817601">
        <w:rPr>
          <w:rFonts w:ascii="Times New Roman" w:hAnsi="Times New Roman" w:cs="Times New Roman"/>
          <w:color w:val="auto"/>
          <w:sz w:val="24"/>
          <w:lang w:val="ru-RU"/>
        </w:rPr>
        <w:t xml:space="preserve"> свою деятельность;</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в диалоге с учителем </w:t>
      </w:r>
      <w:r w:rsidRPr="00817601">
        <w:rPr>
          <w:rFonts w:ascii="Times New Roman" w:hAnsi="Times New Roman" w:cs="Times New Roman"/>
          <w:iCs/>
          <w:color w:val="auto"/>
          <w:spacing w:val="2"/>
          <w:sz w:val="24"/>
          <w:lang w:val="ru-RU"/>
        </w:rPr>
        <w:t>вырабатывать</w:t>
      </w:r>
      <w:r w:rsidRPr="00817601">
        <w:rPr>
          <w:rFonts w:ascii="Times New Roman" w:hAnsi="Times New Roman" w:cs="Times New Roman"/>
          <w:color w:val="auto"/>
          <w:spacing w:val="2"/>
          <w:sz w:val="24"/>
          <w:lang w:val="ru-RU"/>
        </w:rPr>
        <w:t xml:space="preserve"> критерии оценки и   </w:t>
      </w:r>
      <w:r w:rsidRPr="00817601">
        <w:rPr>
          <w:rFonts w:ascii="Times New Roman" w:hAnsi="Times New Roman" w:cs="Times New Roman"/>
          <w:iCs/>
          <w:color w:val="auto"/>
          <w:spacing w:val="2"/>
          <w:sz w:val="24"/>
          <w:lang w:val="ru-RU"/>
        </w:rPr>
        <w:t>определять</w:t>
      </w:r>
      <w:r w:rsidRPr="00817601">
        <w:rPr>
          <w:rFonts w:ascii="Times New Roman" w:hAnsi="Times New Roman" w:cs="Times New Roman"/>
          <w:color w:val="auto"/>
          <w:spacing w:val="2"/>
          <w:sz w:val="24"/>
          <w:lang w:val="ru-RU"/>
        </w:rPr>
        <w:t xml:space="preserve"> степень успешности своей работы и работы других в соответствии с этими критериями.</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22625F" w:rsidRPr="00817601" w:rsidRDefault="0022625F" w:rsidP="00016CD7">
      <w:pPr>
        <w:pStyle w:val="text"/>
        <w:spacing w:line="240" w:lineRule="auto"/>
        <w:rPr>
          <w:rFonts w:ascii="Times New Roman" w:hAnsi="Times New Roman" w:cs="Times New Roman"/>
          <w:color w:val="auto"/>
          <w:spacing w:val="2"/>
          <w:sz w:val="24"/>
          <w:lang w:val="ru-RU"/>
        </w:rPr>
      </w:pPr>
    </w:p>
    <w:p w:rsidR="0022625F" w:rsidRPr="00817601" w:rsidRDefault="0022625F" w:rsidP="00016CD7">
      <w:pPr>
        <w:pStyle w:val="text"/>
        <w:spacing w:line="240" w:lineRule="auto"/>
        <w:rPr>
          <w:rFonts w:ascii="Times New Roman" w:hAnsi="Times New Roman" w:cs="Times New Roman"/>
          <w:b/>
          <w:i/>
          <w:color w:val="auto"/>
          <w:sz w:val="24"/>
          <w:lang w:val="ru-RU"/>
        </w:rPr>
      </w:pPr>
      <w:r w:rsidRPr="00817601">
        <w:rPr>
          <w:rFonts w:ascii="Times New Roman" w:hAnsi="Times New Roman" w:cs="Times New Roman"/>
          <w:b/>
          <w:i/>
          <w:color w:val="auto"/>
          <w:sz w:val="24"/>
          <w:lang w:val="ru-RU"/>
        </w:rPr>
        <w:t>Познавательные УУД:</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самостоятельно </w:t>
      </w:r>
      <w:r w:rsidRPr="00817601">
        <w:rPr>
          <w:rFonts w:ascii="Times New Roman" w:hAnsi="Times New Roman" w:cs="Times New Roman"/>
          <w:iCs/>
          <w:color w:val="auto"/>
          <w:sz w:val="24"/>
          <w:lang w:val="ru-RU"/>
        </w:rPr>
        <w:t>вычитывать</w:t>
      </w:r>
      <w:r w:rsidRPr="00817601">
        <w:rPr>
          <w:rFonts w:ascii="Times New Roman" w:hAnsi="Times New Roman" w:cs="Times New Roman"/>
          <w:color w:val="auto"/>
          <w:sz w:val="24"/>
          <w:lang w:val="ru-RU"/>
        </w:rPr>
        <w:t xml:space="preserve"> все виды текстовой информации: </w:t>
      </w:r>
      <w:proofErr w:type="spellStart"/>
      <w:r w:rsidRPr="00817601">
        <w:rPr>
          <w:rFonts w:ascii="Times New Roman" w:hAnsi="Times New Roman" w:cs="Times New Roman"/>
          <w:color w:val="auto"/>
          <w:sz w:val="24"/>
          <w:lang w:val="ru-RU"/>
        </w:rPr>
        <w:t>фактуальную</w:t>
      </w:r>
      <w:proofErr w:type="spellEnd"/>
      <w:r w:rsidRPr="00817601">
        <w:rPr>
          <w:rFonts w:ascii="Times New Roman" w:hAnsi="Times New Roman" w:cs="Times New Roman"/>
          <w:color w:val="auto"/>
          <w:sz w:val="24"/>
          <w:lang w:val="ru-RU"/>
        </w:rPr>
        <w:t xml:space="preserve">, подтекстовую, концептуальную; адекватно </w:t>
      </w:r>
      <w:r w:rsidRPr="00817601">
        <w:rPr>
          <w:rFonts w:ascii="Times New Roman" w:hAnsi="Times New Roman" w:cs="Times New Roman"/>
          <w:iCs/>
          <w:color w:val="auto"/>
          <w:sz w:val="24"/>
          <w:lang w:val="ru-RU"/>
        </w:rPr>
        <w:t>понимать</w:t>
      </w:r>
      <w:r w:rsidRPr="00817601">
        <w:rPr>
          <w:rFonts w:ascii="Times New Roman" w:hAnsi="Times New Roman" w:cs="Times New Roman"/>
          <w:color w:val="auto"/>
          <w:sz w:val="24"/>
          <w:lang w:val="ru-RU"/>
        </w:rPr>
        <w:t xml:space="preserve"> основную и дополнительную информацию текста, воспринятого </w:t>
      </w:r>
      <w:r w:rsidRPr="00817601">
        <w:rPr>
          <w:rFonts w:ascii="Times New Roman" w:hAnsi="Times New Roman" w:cs="Times New Roman"/>
          <w:iCs/>
          <w:color w:val="auto"/>
          <w:sz w:val="24"/>
          <w:lang w:val="ru-RU"/>
        </w:rPr>
        <w:t>на слух</w:t>
      </w:r>
      <w:r w:rsidRPr="00817601">
        <w:rPr>
          <w:rFonts w:ascii="Times New Roman" w:hAnsi="Times New Roman" w:cs="Times New Roman"/>
          <w:color w:val="auto"/>
          <w:sz w:val="24"/>
          <w:lang w:val="ru-RU"/>
        </w:rPr>
        <w:t>;</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lastRenderedPageBreak/>
        <w:t xml:space="preserve">–  </w:t>
      </w:r>
      <w:r w:rsidRPr="00817601">
        <w:rPr>
          <w:rFonts w:ascii="Times New Roman" w:hAnsi="Times New Roman" w:cs="Times New Roman"/>
          <w:iCs/>
          <w:color w:val="auto"/>
          <w:sz w:val="24"/>
          <w:lang w:val="ru-RU"/>
        </w:rPr>
        <w:t>пользоваться</w:t>
      </w:r>
      <w:r w:rsidRPr="00817601">
        <w:rPr>
          <w:rFonts w:ascii="Times New Roman" w:hAnsi="Times New Roman" w:cs="Times New Roman"/>
          <w:color w:val="auto"/>
          <w:sz w:val="24"/>
          <w:lang w:val="ru-RU"/>
        </w:rPr>
        <w:t xml:space="preserve"> разными видами чтения: изучающим, просмотровым, ознакомительным;</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w:t>
      </w:r>
      <w:r w:rsidRPr="00817601">
        <w:rPr>
          <w:rFonts w:ascii="Times New Roman" w:hAnsi="Times New Roman" w:cs="Times New Roman"/>
          <w:iCs/>
          <w:color w:val="auto"/>
          <w:spacing w:val="-2"/>
          <w:sz w:val="24"/>
          <w:lang w:val="ru-RU"/>
        </w:rPr>
        <w:t>извлекать</w:t>
      </w:r>
      <w:r w:rsidRPr="00817601">
        <w:rPr>
          <w:rFonts w:ascii="Times New Roman" w:hAnsi="Times New Roman" w:cs="Times New Roman"/>
          <w:color w:val="auto"/>
          <w:spacing w:val="-2"/>
          <w:sz w:val="24"/>
          <w:lang w:val="ru-RU"/>
        </w:rPr>
        <w:t xml:space="preserve"> информацию, представленную в разных формах (сплошной текст; </w:t>
      </w:r>
      <w:proofErr w:type="spellStart"/>
      <w:r w:rsidRPr="00817601">
        <w:rPr>
          <w:rFonts w:ascii="Times New Roman" w:hAnsi="Times New Roman" w:cs="Times New Roman"/>
          <w:color w:val="auto"/>
          <w:spacing w:val="-2"/>
          <w:sz w:val="24"/>
          <w:lang w:val="ru-RU"/>
        </w:rPr>
        <w:t>несплошной</w:t>
      </w:r>
      <w:proofErr w:type="spellEnd"/>
      <w:r w:rsidRPr="00817601">
        <w:rPr>
          <w:rFonts w:ascii="Times New Roman" w:hAnsi="Times New Roman" w:cs="Times New Roman"/>
          <w:color w:val="auto"/>
          <w:spacing w:val="-2"/>
          <w:sz w:val="24"/>
          <w:lang w:val="ru-RU"/>
        </w:rPr>
        <w:t xml:space="preserve"> текст – иллюстрация, таблица, схема);</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владеть различными видами </w:t>
      </w:r>
      <w:proofErr w:type="spellStart"/>
      <w:r w:rsidRPr="00817601">
        <w:rPr>
          <w:rFonts w:ascii="Times New Roman" w:hAnsi="Times New Roman" w:cs="Times New Roman"/>
          <w:iCs/>
          <w:color w:val="auto"/>
          <w:spacing w:val="-2"/>
          <w:sz w:val="24"/>
          <w:lang w:val="ru-RU"/>
        </w:rPr>
        <w:t>аудирования</w:t>
      </w:r>
      <w:proofErr w:type="spellEnd"/>
      <w:r w:rsidRPr="00817601">
        <w:rPr>
          <w:rFonts w:ascii="Times New Roman" w:hAnsi="Times New Roman" w:cs="Times New Roman"/>
          <w:color w:val="auto"/>
          <w:spacing w:val="-2"/>
          <w:sz w:val="24"/>
          <w:lang w:val="ru-RU"/>
        </w:rPr>
        <w:t xml:space="preserve"> (выборочным, ознакомительным, детальным);</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перерабатывать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преобразовывать</w:t>
      </w:r>
      <w:r w:rsidRPr="00817601">
        <w:rPr>
          <w:rFonts w:ascii="Times New Roman" w:hAnsi="Times New Roman" w:cs="Times New Roman"/>
          <w:color w:val="auto"/>
          <w:sz w:val="24"/>
          <w:lang w:val="ru-RU"/>
        </w:rPr>
        <w:t xml:space="preserve"> информацию из одной формы в другую (составлять план, таблицу, схему);</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излагать</w:t>
      </w:r>
      <w:r w:rsidRPr="00817601">
        <w:rPr>
          <w:rFonts w:ascii="Times New Roman" w:hAnsi="Times New Roman" w:cs="Times New Roman"/>
          <w:color w:val="auto"/>
          <w:sz w:val="24"/>
          <w:lang w:val="ru-RU"/>
        </w:rPr>
        <w:t xml:space="preserve"> содержание прочитанного (прослушанного) текста подробно, сжато, выборочно;</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пользоваться</w:t>
      </w:r>
      <w:r w:rsidRPr="00817601">
        <w:rPr>
          <w:rFonts w:ascii="Times New Roman" w:hAnsi="Times New Roman" w:cs="Times New Roman"/>
          <w:color w:val="auto"/>
          <w:sz w:val="24"/>
          <w:lang w:val="ru-RU"/>
        </w:rPr>
        <w:t xml:space="preserve"> словарями, справочниками;</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осуществлять</w:t>
      </w:r>
      <w:r w:rsidRPr="00817601">
        <w:rPr>
          <w:rFonts w:ascii="Times New Roman" w:hAnsi="Times New Roman" w:cs="Times New Roman"/>
          <w:color w:val="auto"/>
          <w:sz w:val="24"/>
          <w:lang w:val="ru-RU"/>
        </w:rPr>
        <w:t xml:space="preserve"> анализ и синтез;</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устанавливать</w:t>
      </w:r>
      <w:r w:rsidRPr="00817601">
        <w:rPr>
          <w:rFonts w:ascii="Times New Roman" w:hAnsi="Times New Roman" w:cs="Times New Roman"/>
          <w:color w:val="auto"/>
          <w:sz w:val="24"/>
          <w:lang w:val="ru-RU"/>
        </w:rPr>
        <w:t xml:space="preserve"> причинно-следственные связи;</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строить</w:t>
      </w:r>
      <w:r w:rsidRPr="00817601">
        <w:rPr>
          <w:rFonts w:ascii="Times New Roman" w:hAnsi="Times New Roman" w:cs="Times New Roman"/>
          <w:color w:val="auto"/>
          <w:sz w:val="24"/>
          <w:lang w:val="ru-RU"/>
        </w:rPr>
        <w:t xml:space="preserve"> рассуждения.</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Средством развития познавательных УУД служат тексты учебника и его методический аппарат; технология продуктивного чтения.</w:t>
      </w:r>
    </w:p>
    <w:p w:rsidR="0022625F" w:rsidRPr="00817601" w:rsidRDefault="0022625F" w:rsidP="00016CD7">
      <w:pPr>
        <w:pStyle w:val="text"/>
        <w:spacing w:line="240" w:lineRule="auto"/>
        <w:rPr>
          <w:rFonts w:ascii="Times New Roman" w:hAnsi="Times New Roman" w:cs="Times New Roman"/>
          <w:color w:val="auto"/>
          <w:spacing w:val="-2"/>
          <w:sz w:val="24"/>
          <w:lang w:val="ru-RU"/>
        </w:rPr>
      </w:pPr>
    </w:p>
    <w:p w:rsidR="0022625F" w:rsidRPr="00817601" w:rsidRDefault="0022625F" w:rsidP="00016CD7">
      <w:pPr>
        <w:pStyle w:val="text"/>
        <w:spacing w:line="240" w:lineRule="auto"/>
        <w:rPr>
          <w:rFonts w:ascii="Times New Roman" w:hAnsi="Times New Roman" w:cs="Times New Roman"/>
          <w:b/>
          <w:i/>
          <w:color w:val="auto"/>
          <w:sz w:val="24"/>
          <w:lang w:val="ru-RU"/>
        </w:rPr>
      </w:pPr>
      <w:r w:rsidRPr="00817601">
        <w:rPr>
          <w:rFonts w:ascii="Times New Roman" w:hAnsi="Times New Roman" w:cs="Times New Roman"/>
          <w:b/>
          <w:i/>
          <w:color w:val="auto"/>
          <w:sz w:val="24"/>
          <w:lang w:val="ru-RU"/>
        </w:rPr>
        <w:t>Коммуникативные УУД:</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учитывать разные мнения и стремиться к координации различных позиций в сотрудничестве;</w:t>
      </w:r>
    </w:p>
    <w:p w:rsidR="0022625F" w:rsidRPr="00817601" w:rsidRDefault="002876F9" w:rsidP="00016CD7">
      <w:pPr>
        <w:pStyle w:val="text"/>
        <w:spacing w:line="240" w:lineRule="auto"/>
        <w:rPr>
          <w:rStyle w:val="Text0"/>
          <w:rFonts w:ascii="Times New Roman" w:hAnsi="Times New Roman" w:cs="Times New Roman"/>
          <w:color w:val="auto"/>
          <w:sz w:val="24"/>
        </w:rPr>
      </w:pPr>
      <w:r>
        <w:rPr>
          <w:rStyle w:val="Text0"/>
          <w:rFonts w:ascii="Times New Roman" w:hAnsi="Times New Roman" w:cs="Times New Roman"/>
          <w:color w:val="auto"/>
          <w:sz w:val="24"/>
        </w:rPr>
        <w:t xml:space="preserve">– </w:t>
      </w:r>
      <w:r w:rsidR="0022625F" w:rsidRPr="00817601">
        <w:rPr>
          <w:rStyle w:val="Text0"/>
          <w:rFonts w:ascii="Times New Roman" w:hAnsi="Times New Roman" w:cs="Times New Roman"/>
          <w:color w:val="auto"/>
          <w:sz w:val="24"/>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устанавливать и сравнивать разные точки зрения прежде, чем принимать решения и делать выборы;</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договариваться и приходить к общему решению в совместной деятельности, в том числе в ситуации столкновения интересов;</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задавать вопросы, необходимые для организации собственной деятельности и сотрудничества с партнёром;</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осуществлять взаимный контроль и оказывать в сотрудничестве необходимую взаимопомощь;</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осознавать важность коммуникативных умений в жизни человека;</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оформлять</w:t>
      </w:r>
      <w:r w:rsidRPr="00817601">
        <w:rPr>
          <w:rFonts w:ascii="Times New Roman" w:hAnsi="Times New Roman" w:cs="Times New Roman"/>
          <w:color w:val="auto"/>
          <w:sz w:val="24"/>
          <w:lang w:val="ru-RU"/>
        </w:rPr>
        <w:t xml:space="preserve"> свои мысли в устной и письменной форме с учётом речевой ситуации; </w:t>
      </w:r>
      <w:r w:rsidRPr="00817601">
        <w:rPr>
          <w:rFonts w:ascii="Times New Roman" w:hAnsi="Times New Roman" w:cs="Times New Roman"/>
          <w:iCs/>
          <w:color w:val="auto"/>
          <w:sz w:val="24"/>
          <w:lang w:val="ru-RU"/>
        </w:rPr>
        <w:t>создавать</w:t>
      </w:r>
      <w:r w:rsidRPr="00817601">
        <w:rPr>
          <w:rFonts w:ascii="Times New Roman" w:hAnsi="Times New Roman" w:cs="Times New Roman"/>
          <w:color w:val="auto"/>
          <w:sz w:val="24"/>
          <w:lang w:val="ru-RU"/>
        </w:rPr>
        <w:t xml:space="preserve"> тексты различного типа, стиля, жанра;</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оценивать</w:t>
      </w:r>
      <w:r w:rsidRPr="00817601">
        <w:rPr>
          <w:rFonts w:ascii="Times New Roman" w:hAnsi="Times New Roman" w:cs="Times New Roman"/>
          <w:color w:val="auto"/>
          <w:sz w:val="24"/>
          <w:lang w:val="ru-RU"/>
        </w:rPr>
        <w:t xml:space="preserve"> и редактировать устное и письменное речевое высказывание;</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адекватно использовать</w:t>
      </w:r>
      <w:r w:rsidRPr="00817601">
        <w:rPr>
          <w:rFonts w:ascii="Times New Roman" w:hAnsi="Times New Roman" w:cs="Times New Roman"/>
          <w:color w:val="auto"/>
          <w:sz w:val="24"/>
          <w:lang w:val="ru-RU"/>
        </w:rPr>
        <w:t xml:space="preserve">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высказывать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обосновывать</w:t>
      </w:r>
      <w:r w:rsidRPr="00817601">
        <w:rPr>
          <w:rFonts w:ascii="Times New Roman" w:hAnsi="Times New Roman" w:cs="Times New Roman"/>
          <w:color w:val="auto"/>
          <w:sz w:val="24"/>
          <w:lang w:val="ru-RU"/>
        </w:rPr>
        <w:t xml:space="preserve"> свою точку зрения;</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слушать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слышать</w:t>
      </w:r>
      <w:r w:rsidRPr="00817601">
        <w:rPr>
          <w:rFonts w:ascii="Times New Roman" w:hAnsi="Times New Roman" w:cs="Times New Roman"/>
          <w:color w:val="auto"/>
          <w:sz w:val="24"/>
          <w:lang w:val="ru-RU"/>
        </w:rPr>
        <w:t xml:space="preserve"> других, пытаться принимать иную точку зрения, быть готовым корректировать свою точку зрения;</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выступать</w:t>
      </w:r>
      <w:r w:rsidRPr="00817601">
        <w:rPr>
          <w:rFonts w:ascii="Times New Roman" w:hAnsi="Times New Roman" w:cs="Times New Roman"/>
          <w:color w:val="auto"/>
          <w:sz w:val="24"/>
          <w:lang w:val="ru-RU"/>
        </w:rPr>
        <w:t xml:space="preserve"> перед аудиторией сверстников с сообщениями;</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договариваться</w:t>
      </w:r>
      <w:r w:rsidRPr="00817601">
        <w:rPr>
          <w:rFonts w:ascii="Times New Roman" w:hAnsi="Times New Roman" w:cs="Times New Roman"/>
          <w:color w:val="auto"/>
          <w:sz w:val="24"/>
          <w:lang w:val="ru-RU"/>
        </w:rPr>
        <w:t xml:space="preserve"> и приходить к общему решению в совместной деятельности;</w:t>
      </w:r>
    </w:p>
    <w:p w:rsidR="0022625F"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задавать вопросы</w:t>
      </w:r>
      <w:r w:rsidRPr="00817601">
        <w:rPr>
          <w:rFonts w:ascii="Times New Roman" w:hAnsi="Times New Roman" w:cs="Times New Roman"/>
          <w:color w:val="auto"/>
          <w:sz w:val="24"/>
          <w:lang w:val="ru-RU"/>
        </w:rPr>
        <w:t>.</w:t>
      </w:r>
    </w:p>
    <w:p w:rsidR="0022625F" w:rsidRPr="0022625F" w:rsidRDefault="0022625F" w:rsidP="0050022A">
      <w:pPr>
        <w:pStyle w:val="text"/>
        <w:spacing w:line="240" w:lineRule="auto"/>
        <w:rPr>
          <w:rFonts w:ascii="Times New Roman" w:hAnsi="Times New Roman" w:cs="Times New Roman"/>
          <w:color w:val="auto"/>
          <w:sz w:val="24"/>
          <w:lang w:val="ru-RU"/>
        </w:rPr>
      </w:pPr>
    </w:p>
    <w:p w:rsidR="0050022A" w:rsidRDefault="0050022A" w:rsidP="0050022A">
      <w:pPr>
        <w:spacing w:after="0" w:line="240" w:lineRule="auto"/>
        <w:ind w:firstLine="426"/>
        <w:jc w:val="center"/>
        <w:rPr>
          <w:rFonts w:ascii="Times New Roman" w:hAnsi="Times New Roman"/>
          <w:b/>
          <w:sz w:val="24"/>
          <w:szCs w:val="24"/>
        </w:rPr>
      </w:pPr>
      <w:r w:rsidRPr="0050022A">
        <w:rPr>
          <w:rFonts w:ascii="Times New Roman" w:hAnsi="Times New Roman"/>
          <w:b/>
          <w:sz w:val="24"/>
          <w:szCs w:val="24"/>
        </w:rPr>
        <w:t>Предметные результаты</w:t>
      </w:r>
    </w:p>
    <w:p w:rsidR="00344C51" w:rsidRDefault="00344C51" w:rsidP="0050022A">
      <w:pPr>
        <w:spacing w:after="0" w:line="240" w:lineRule="auto"/>
        <w:ind w:firstLine="426"/>
        <w:jc w:val="center"/>
        <w:rPr>
          <w:rFonts w:ascii="Times New Roman" w:hAnsi="Times New Roman"/>
          <w:b/>
          <w:sz w:val="24"/>
          <w:szCs w:val="24"/>
        </w:rPr>
      </w:pPr>
    </w:p>
    <w:p w:rsidR="00A82A11" w:rsidRDefault="0022625F" w:rsidP="00016CD7">
      <w:pPr>
        <w:spacing w:after="0" w:line="240" w:lineRule="auto"/>
        <w:ind w:firstLine="426"/>
        <w:rPr>
          <w:rFonts w:ascii="Times New Roman" w:hAnsi="Times New Roman"/>
          <w:sz w:val="24"/>
          <w:szCs w:val="24"/>
        </w:rPr>
      </w:pPr>
      <w:r w:rsidRPr="0022625F">
        <w:rPr>
          <w:rFonts w:ascii="Times New Roman" w:hAnsi="Times New Roman"/>
          <w:b/>
          <w:sz w:val="24"/>
          <w:szCs w:val="24"/>
        </w:rPr>
        <w:t>Предметные результаты</w:t>
      </w:r>
      <w:r w:rsidRPr="0022625F">
        <w:rPr>
          <w:rFonts w:ascii="Times New Roman" w:hAnsi="Times New Roman"/>
          <w:sz w:val="24"/>
          <w:szCs w:val="24"/>
        </w:rPr>
        <w:t xml:space="preserve"> 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rsidR="0022625F" w:rsidRPr="0050022A" w:rsidRDefault="0022625F" w:rsidP="00016CD7">
      <w:pPr>
        <w:spacing w:after="0" w:line="240" w:lineRule="auto"/>
        <w:ind w:firstLine="426"/>
        <w:rPr>
          <w:rFonts w:ascii="Times New Roman" w:hAnsi="Times New Roman"/>
          <w:b/>
          <w:i/>
          <w:sz w:val="24"/>
          <w:szCs w:val="24"/>
        </w:rPr>
      </w:pPr>
      <w:r w:rsidRPr="0022625F">
        <w:rPr>
          <w:rFonts w:ascii="Times New Roman" w:hAnsi="Times New Roman"/>
          <w:sz w:val="24"/>
          <w:szCs w:val="24"/>
        </w:rPr>
        <w:t xml:space="preserve">В конце первого года  изучения курса русского родного языка в  основной общеобразовательной школе при реализации содержательной линии  </w:t>
      </w:r>
      <w:r w:rsidR="00C16A3C">
        <w:rPr>
          <w:rFonts w:ascii="Times New Roman" w:hAnsi="Times New Roman"/>
          <w:b/>
          <w:i/>
          <w:sz w:val="24"/>
          <w:szCs w:val="24"/>
        </w:rPr>
        <w:t xml:space="preserve">ученик </w:t>
      </w:r>
      <w:r w:rsidRPr="0050022A">
        <w:rPr>
          <w:rFonts w:ascii="Times New Roman" w:hAnsi="Times New Roman"/>
          <w:b/>
          <w:i/>
          <w:sz w:val="24"/>
          <w:szCs w:val="24"/>
        </w:rPr>
        <w:t>научится:</w:t>
      </w:r>
    </w:p>
    <w:p w:rsidR="0022625F" w:rsidRDefault="0022625F" w:rsidP="00016CD7">
      <w:pPr>
        <w:spacing w:after="0" w:line="240" w:lineRule="auto"/>
        <w:ind w:firstLine="426"/>
        <w:rPr>
          <w:rFonts w:ascii="Times New Roman" w:hAnsi="Times New Roman"/>
          <w:b/>
          <w:sz w:val="24"/>
          <w:szCs w:val="24"/>
        </w:rPr>
      </w:pPr>
      <w:r w:rsidRPr="00D56D3B">
        <w:rPr>
          <w:rFonts w:ascii="Times New Roman" w:hAnsi="Times New Roman"/>
          <w:b/>
          <w:sz w:val="24"/>
          <w:szCs w:val="24"/>
        </w:rPr>
        <w:lastRenderedPageBreak/>
        <w:t xml:space="preserve">«Язык и культура»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приводить примеры, которые доказывают, что изучение русского языка позволяет лучше узнать историю и культуру страны;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выявлять единицы языка с национально-культурным компонентом значения в текстах;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характеризовать лексику русского языка с точки зрения происхождения (с использованием словарей);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понимать и комментировать основные активные процессы в современном русском языке;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комментировать роль старославянского языка в развитии русского литературного языка;</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комментировать исторические особенности русского речевого этикета (обращение);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характеризовать основные особенности современного русского речевого этикета;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w:t>
      </w:r>
      <w:proofErr w:type="gramStart"/>
      <w:r w:rsidRPr="00344C51">
        <w:rPr>
          <w:rFonts w:ascii="Times New Roman" w:hAnsi="Times New Roman"/>
          <w:sz w:val="24"/>
          <w:szCs w:val="24"/>
        </w:rPr>
        <w:t>объяснять</w:t>
      </w:r>
      <w:proofErr w:type="gramEnd"/>
      <w:r w:rsidRPr="00344C51">
        <w:rPr>
          <w:rFonts w:ascii="Times New Roman" w:hAnsi="Times New Roman"/>
          <w:sz w:val="24"/>
          <w:szCs w:val="24"/>
        </w:rPr>
        <w:t xml:space="preserve"> происхождение названий русских городов (в рамках изученного);</w:t>
      </w:r>
    </w:p>
    <w:p w:rsidR="0054654C" w:rsidRPr="00344C51" w:rsidRDefault="00344C51" w:rsidP="00344C51">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p w:rsidR="00344C51" w:rsidRDefault="00344C51" w:rsidP="00344C51">
      <w:pPr>
        <w:spacing w:after="0" w:line="240" w:lineRule="auto"/>
        <w:ind w:firstLine="426"/>
        <w:rPr>
          <w:rFonts w:ascii="Times New Roman" w:hAnsi="Times New Roman"/>
          <w:b/>
          <w:sz w:val="24"/>
          <w:szCs w:val="24"/>
        </w:rPr>
      </w:pPr>
    </w:p>
    <w:p w:rsidR="00344C51" w:rsidRPr="00D56D3B" w:rsidRDefault="00344C51" w:rsidP="00344C51">
      <w:pPr>
        <w:spacing w:after="0" w:line="240" w:lineRule="auto"/>
        <w:ind w:firstLine="426"/>
        <w:rPr>
          <w:rFonts w:ascii="Times New Roman" w:hAnsi="Times New Roman"/>
          <w:b/>
          <w:sz w:val="24"/>
          <w:szCs w:val="24"/>
        </w:rPr>
      </w:pPr>
    </w:p>
    <w:p w:rsidR="00D56D3B" w:rsidRDefault="00D56D3B" w:rsidP="00650EBE">
      <w:pPr>
        <w:spacing w:after="0" w:line="240" w:lineRule="auto"/>
        <w:ind w:firstLine="426"/>
        <w:jc w:val="center"/>
        <w:rPr>
          <w:rFonts w:ascii="Times New Roman" w:hAnsi="Times New Roman"/>
          <w:b/>
          <w:sz w:val="24"/>
          <w:szCs w:val="24"/>
        </w:rPr>
      </w:pPr>
      <w:r w:rsidRPr="00D56D3B">
        <w:rPr>
          <w:rFonts w:ascii="Times New Roman" w:hAnsi="Times New Roman"/>
          <w:b/>
          <w:sz w:val="24"/>
          <w:szCs w:val="24"/>
        </w:rPr>
        <w:t>«Культура речи»</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соблюдать нормы ударения в отдельных грамматических формах имен существительных, имён прилагательных, глаголов (в рамках изученного);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употреблять слова с учётом стилистических вариантов орфоэпической нормы;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понимать и характеризовать активные процессы в области произношения и ударения современного русского языка;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правильно выбирать слово, максимально соответствующее обозначаемому им предмету или явлению реальной действительности;</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w:t>
      </w:r>
      <w:proofErr w:type="gramStart"/>
      <w:r w:rsidRPr="00332E60">
        <w:rPr>
          <w:rFonts w:ascii="Times New Roman" w:hAnsi="Times New Roman"/>
          <w:sz w:val="24"/>
          <w:szCs w:val="24"/>
        </w:rPr>
        <w:t>соблюдать</w:t>
      </w:r>
      <w:proofErr w:type="gramEnd"/>
      <w:r w:rsidRPr="00332E60">
        <w:rPr>
          <w:rFonts w:ascii="Times New Roman" w:hAnsi="Times New Roman"/>
          <w:sz w:val="24"/>
          <w:szCs w:val="24"/>
        </w:rPr>
        <w:t xml:space="preserve"> нормы употребления синонимов‚ антонимов‚ омонимов‚ паронимов;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употреблять слова в соответствии с их лексическим значением и требованием лексической сочетаемости;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w:t>
      </w:r>
      <w:proofErr w:type="gramStart"/>
      <w:r w:rsidRPr="00332E60">
        <w:rPr>
          <w:rFonts w:ascii="Times New Roman" w:hAnsi="Times New Roman"/>
          <w:sz w:val="24"/>
          <w:szCs w:val="24"/>
        </w:rPr>
        <w:t>корректно</w:t>
      </w:r>
      <w:proofErr w:type="gramEnd"/>
      <w:r w:rsidRPr="00332E60">
        <w:rPr>
          <w:rFonts w:ascii="Times New Roman" w:hAnsi="Times New Roman"/>
          <w:sz w:val="24"/>
          <w:szCs w:val="24"/>
        </w:rPr>
        <w:t xml:space="preserve"> употреблять термины в учебно-научном стиле речи (в рамках изученного);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опознавать частотные примеры тавтологии и плеоназма;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употреблять имена существительные, имена прилагательные, глаголы с учетом стилистических норм современного русского языка;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и различать типичные речевые ошибки;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редактировать текст с целью исправления речевых ошибок;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выявлять и исправлять речевые ошибки в устной и письменной речи;</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lastRenderedPageBreak/>
        <w:sym w:font="Symbol" w:char="F0B7"/>
      </w:r>
      <w:r w:rsidRPr="00332E60">
        <w:rPr>
          <w:rFonts w:ascii="Times New Roman" w:hAnsi="Times New Roman"/>
          <w:sz w:val="24"/>
          <w:szCs w:val="24"/>
        </w:rPr>
        <w:t xml:space="preserve"> распознавать типичные ошибки в построении сложных предложений; редактировать предложения с целью исправления синтаксических и грамматических ошибок;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и оценивать с точки зрения норм современного русского литературного языка чужую и собственную речь;</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корректировать речь с учётом её соответствия основным нормам современного литературного языка;</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редактировать предложения, избегая нагромождения одних и тех же падежных форм, в частности родительного и творительного падежей;</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соблюдать русскую этикетную вербальную и невербальную манеру общения;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соблюдать нормы русского этикетного речевого поведения в ситуациях делового общения;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rsidR="00D56D3B" w:rsidRDefault="00D56D3B" w:rsidP="00650EBE">
      <w:pPr>
        <w:spacing w:after="0" w:line="240" w:lineRule="auto"/>
        <w:jc w:val="center"/>
        <w:rPr>
          <w:rFonts w:ascii="Times New Roman" w:hAnsi="Times New Roman"/>
          <w:b/>
          <w:sz w:val="24"/>
          <w:szCs w:val="24"/>
        </w:rPr>
      </w:pPr>
      <w:r w:rsidRPr="00D56D3B">
        <w:rPr>
          <w:rFonts w:ascii="Times New Roman" w:hAnsi="Times New Roman"/>
          <w:b/>
          <w:sz w:val="24"/>
          <w:szCs w:val="24"/>
        </w:rPr>
        <w:t>«Речь. Речевая деятельность. Текст»</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различные виды слушания (детальное, выборочное‚ ознакомительное, критическое интерактивное) монологической речи, </w:t>
      </w:r>
      <w:proofErr w:type="spellStart"/>
      <w:r w:rsidRPr="00332E60">
        <w:rPr>
          <w:rFonts w:ascii="Times New Roman" w:hAnsi="Times New Roman"/>
          <w:sz w:val="24"/>
          <w:szCs w:val="24"/>
        </w:rPr>
        <w:t>учебнонаучных</w:t>
      </w:r>
      <w:proofErr w:type="spellEnd"/>
      <w:r w:rsidRPr="00332E60">
        <w:rPr>
          <w:rFonts w:ascii="Times New Roman" w:hAnsi="Times New Roman"/>
          <w:sz w:val="24"/>
          <w:szCs w:val="24"/>
        </w:rPr>
        <w:t>, художественных, публицистических текстов различных функционально-смысловых типов речи;</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w:t>
      </w:r>
      <w:proofErr w:type="spellStart"/>
      <w:r w:rsidRPr="00332E60">
        <w:rPr>
          <w:rFonts w:ascii="Times New Roman" w:hAnsi="Times New Roman"/>
          <w:sz w:val="24"/>
          <w:szCs w:val="24"/>
        </w:rPr>
        <w:t>функциональносмысловых</w:t>
      </w:r>
      <w:proofErr w:type="spellEnd"/>
      <w:r w:rsidRPr="00332E60">
        <w:rPr>
          <w:rFonts w:ascii="Times New Roman" w:hAnsi="Times New Roman"/>
          <w:sz w:val="24"/>
          <w:szCs w:val="24"/>
        </w:rPr>
        <w:t xml:space="preserve"> типов речи;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уместно использовать коммуникативные стратегии и тактики при контактном общении: убеждение, комплимент, уговаривание, похвала, </w:t>
      </w:r>
      <w:proofErr w:type="spellStart"/>
      <w:r w:rsidRPr="00332E60">
        <w:rPr>
          <w:rFonts w:ascii="Times New Roman" w:hAnsi="Times New Roman"/>
          <w:sz w:val="24"/>
          <w:szCs w:val="24"/>
        </w:rPr>
        <w:t>самопрезентация</w:t>
      </w:r>
      <w:proofErr w:type="spellEnd"/>
      <w:r w:rsidRPr="00332E60">
        <w:rPr>
          <w:rFonts w:ascii="Times New Roman" w:hAnsi="Times New Roman"/>
          <w:sz w:val="24"/>
          <w:szCs w:val="24"/>
        </w:rPr>
        <w:t xml:space="preserve">, просьба, принесение извинений и др.;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уместно использовать коммуникативные стратегии и тактики при </w:t>
      </w:r>
      <w:proofErr w:type="spellStart"/>
      <w:r w:rsidRPr="00332E60">
        <w:rPr>
          <w:rFonts w:ascii="Times New Roman" w:hAnsi="Times New Roman"/>
          <w:sz w:val="24"/>
          <w:szCs w:val="24"/>
        </w:rPr>
        <w:t>дистантном</w:t>
      </w:r>
      <w:proofErr w:type="spellEnd"/>
      <w:r w:rsidRPr="00332E60">
        <w:rPr>
          <w:rFonts w:ascii="Times New Roman" w:hAnsi="Times New Roman"/>
          <w:sz w:val="24"/>
          <w:szCs w:val="24"/>
        </w:rPr>
        <w:t xml:space="preserve"> общении: сохранение инициативы в диалоге, уклонение от инициативы, завершение диалога и др.;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структурные элементы и языковые особенности письма как жанра публицистического стиля речи;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и создавать тексты публицистических жанров (письмо); </w:t>
      </w:r>
    </w:p>
    <w:p w:rsid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lastRenderedPageBreak/>
        <w:sym w:font="Symbol" w:char="F0B7"/>
      </w:r>
      <w:r w:rsidRPr="00332E60">
        <w:rPr>
          <w:rFonts w:ascii="Times New Roman" w:hAnsi="Times New Roman"/>
          <w:sz w:val="24"/>
          <w:szCs w:val="24"/>
        </w:rPr>
        <w:t xml:space="preserve"> владеть правилами информационной безопасности при общении в социальных сетях</w:t>
      </w:r>
    </w:p>
    <w:p w:rsidR="00624564" w:rsidRDefault="00624564" w:rsidP="00332E60">
      <w:pPr>
        <w:spacing w:after="0" w:line="240" w:lineRule="auto"/>
        <w:ind w:left="360" w:right="-141"/>
        <w:rPr>
          <w:rFonts w:ascii="Times New Roman" w:hAnsi="Times New Roman"/>
          <w:sz w:val="24"/>
          <w:szCs w:val="24"/>
        </w:rPr>
      </w:pPr>
    </w:p>
    <w:p w:rsidR="003335A8" w:rsidRDefault="003335A8" w:rsidP="00332E60">
      <w:pPr>
        <w:spacing w:after="0" w:line="240" w:lineRule="auto"/>
        <w:ind w:left="360" w:right="-141"/>
        <w:rPr>
          <w:rFonts w:ascii="Times New Roman" w:hAnsi="Times New Roman"/>
          <w:sz w:val="24"/>
          <w:szCs w:val="24"/>
        </w:rPr>
      </w:pPr>
    </w:p>
    <w:p w:rsidR="003335A8" w:rsidRDefault="003335A8" w:rsidP="00332E60">
      <w:pPr>
        <w:spacing w:after="0" w:line="240" w:lineRule="auto"/>
        <w:ind w:left="360" w:right="-141"/>
        <w:rPr>
          <w:rFonts w:ascii="Times New Roman" w:hAnsi="Times New Roman"/>
          <w:sz w:val="24"/>
          <w:szCs w:val="24"/>
        </w:rPr>
      </w:pPr>
    </w:p>
    <w:p w:rsidR="003335A8" w:rsidRDefault="003335A8" w:rsidP="00332E60">
      <w:pPr>
        <w:spacing w:after="0" w:line="240" w:lineRule="auto"/>
        <w:ind w:left="360" w:right="-141"/>
        <w:rPr>
          <w:rFonts w:ascii="Times New Roman" w:hAnsi="Times New Roman"/>
          <w:sz w:val="24"/>
          <w:szCs w:val="24"/>
        </w:rPr>
      </w:pPr>
    </w:p>
    <w:p w:rsidR="003335A8" w:rsidRDefault="003335A8" w:rsidP="00332E60">
      <w:pPr>
        <w:spacing w:after="0" w:line="240" w:lineRule="auto"/>
        <w:ind w:left="360" w:right="-141"/>
        <w:rPr>
          <w:rFonts w:ascii="Times New Roman" w:hAnsi="Times New Roman"/>
          <w:sz w:val="24"/>
          <w:szCs w:val="24"/>
        </w:rPr>
      </w:pPr>
    </w:p>
    <w:p w:rsidR="00624564" w:rsidRPr="00624564" w:rsidRDefault="00624564" w:rsidP="00624564">
      <w:pPr>
        <w:pStyle w:val="a3"/>
        <w:numPr>
          <w:ilvl w:val="0"/>
          <w:numId w:val="8"/>
        </w:numPr>
        <w:shd w:val="clear" w:color="auto" w:fill="FFFFFF"/>
        <w:spacing w:after="0" w:line="240" w:lineRule="auto"/>
        <w:jc w:val="center"/>
        <w:rPr>
          <w:rFonts w:ascii="Times New Roman" w:eastAsia="Times New Roman" w:hAnsi="Times New Roman"/>
          <w:b/>
          <w:color w:val="333333"/>
          <w:sz w:val="24"/>
          <w:szCs w:val="24"/>
          <w:lang w:eastAsia="ru-RU"/>
        </w:rPr>
      </w:pPr>
      <w:r>
        <w:rPr>
          <w:rFonts w:ascii="Times New Roman" w:eastAsia="Times New Roman" w:hAnsi="Times New Roman"/>
          <w:b/>
          <w:color w:val="333333"/>
          <w:sz w:val="24"/>
          <w:szCs w:val="24"/>
          <w:lang w:eastAsia="ru-RU"/>
        </w:rPr>
        <w:t>МЕЖПРЕДМЕТНЫЕ СВЯЗИ</w:t>
      </w:r>
    </w:p>
    <w:p w:rsidR="00624564" w:rsidRPr="00624564" w:rsidRDefault="00624564" w:rsidP="00624564">
      <w:pPr>
        <w:shd w:val="clear" w:color="auto" w:fill="FFFFFF"/>
        <w:spacing w:after="0" w:line="240" w:lineRule="auto"/>
        <w:jc w:val="center"/>
        <w:rPr>
          <w:rFonts w:ascii="Times New Roman" w:eastAsia="Times New Roman" w:hAnsi="Times New Roman"/>
          <w:b/>
          <w:color w:val="333333"/>
          <w:sz w:val="24"/>
          <w:szCs w:val="24"/>
          <w:lang w:eastAsia="ru-RU"/>
        </w:rPr>
      </w:pPr>
    </w:p>
    <w:p w:rsidR="00624564" w:rsidRPr="00624564" w:rsidRDefault="00624564" w:rsidP="00624564">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624564">
        <w:rPr>
          <w:rFonts w:ascii="Times New Roman" w:eastAsia="Times New Roman" w:hAnsi="Times New Roman"/>
          <w:color w:val="333333"/>
          <w:sz w:val="24"/>
          <w:szCs w:val="24"/>
          <w:lang w:eastAsia="ru-RU"/>
        </w:rPr>
        <w:t xml:space="preserve">Основная функция </w:t>
      </w:r>
      <w:proofErr w:type="spellStart"/>
      <w:r w:rsidRPr="00624564">
        <w:rPr>
          <w:rFonts w:ascii="Times New Roman" w:eastAsia="Times New Roman" w:hAnsi="Times New Roman"/>
          <w:color w:val="333333"/>
          <w:sz w:val="24"/>
          <w:szCs w:val="24"/>
          <w:lang w:eastAsia="ru-RU"/>
        </w:rPr>
        <w:t>межпредметных</w:t>
      </w:r>
      <w:proofErr w:type="spellEnd"/>
      <w:r w:rsidRPr="00624564">
        <w:rPr>
          <w:rFonts w:ascii="Times New Roman" w:eastAsia="Times New Roman" w:hAnsi="Times New Roman"/>
          <w:color w:val="333333"/>
          <w:sz w:val="24"/>
          <w:szCs w:val="24"/>
          <w:lang w:eastAsia="ru-RU"/>
        </w:rPr>
        <w:t xml:space="preserve"> связей в учебном познании заключена в обнаружении единства в многообразии процессов и явлений, изучаемых разными учебными предметами. Они расширяют область познания, выделяя связи между элементами знаний из разных учебных дисциплин в качестве специальных объектов усвоения. </w:t>
      </w:r>
    </w:p>
    <w:p w:rsidR="00624564" w:rsidRPr="00624564" w:rsidRDefault="00624564" w:rsidP="00624564">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624564">
        <w:rPr>
          <w:rFonts w:ascii="Times New Roman" w:eastAsia="Times New Roman" w:hAnsi="Times New Roman"/>
          <w:color w:val="333333"/>
          <w:sz w:val="24"/>
          <w:szCs w:val="24"/>
          <w:lang w:eastAsia="ru-RU"/>
        </w:rPr>
        <w:t xml:space="preserve">Осуществление </w:t>
      </w:r>
      <w:proofErr w:type="spellStart"/>
      <w:r w:rsidRPr="00624564">
        <w:rPr>
          <w:rFonts w:ascii="Times New Roman" w:eastAsia="Times New Roman" w:hAnsi="Times New Roman"/>
          <w:color w:val="333333"/>
          <w:sz w:val="24"/>
          <w:szCs w:val="24"/>
          <w:lang w:eastAsia="ru-RU"/>
        </w:rPr>
        <w:t>межпредметных</w:t>
      </w:r>
      <w:proofErr w:type="spellEnd"/>
      <w:r w:rsidRPr="00624564">
        <w:rPr>
          <w:rFonts w:ascii="Times New Roman" w:eastAsia="Times New Roman" w:hAnsi="Times New Roman"/>
          <w:color w:val="333333"/>
          <w:sz w:val="24"/>
          <w:szCs w:val="24"/>
          <w:lang w:eastAsia="ru-RU"/>
        </w:rPr>
        <w:t xml:space="preserve"> связей способствует приобщению школьников к системному методу мышления, формированию системы научных знаний, умений и мировоззрения учащихся, развитию умений учащихся обобщать знания по разным предметам, в единичном видеть общее и с позиций общего оценивать единичное. </w:t>
      </w:r>
    </w:p>
    <w:p w:rsidR="00624564" w:rsidRPr="00624564" w:rsidRDefault="00624564" w:rsidP="00624564">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624564">
        <w:rPr>
          <w:rFonts w:ascii="Times New Roman" w:eastAsia="Times New Roman" w:hAnsi="Times New Roman"/>
          <w:color w:val="333333"/>
          <w:sz w:val="24"/>
          <w:szCs w:val="24"/>
          <w:lang w:eastAsia="ru-RU"/>
        </w:rPr>
        <w:t>Вооружая школьников широкими познаниями мира и человека, литература вступает во взаимодействие с русским языком, историей, обществознанием, изобразительным искусством, музыкой… Художественное произведение должно рассматриваться на уроке литературы в многообразии связей, существующих между отдельными видами искусства.</w:t>
      </w:r>
    </w:p>
    <w:p w:rsidR="00624564" w:rsidRPr="00624564" w:rsidRDefault="00624564" w:rsidP="00624564">
      <w:pPr>
        <w:pStyle w:val="a3"/>
        <w:numPr>
          <w:ilvl w:val="0"/>
          <w:numId w:val="8"/>
        </w:numPr>
        <w:spacing w:line="240" w:lineRule="auto"/>
        <w:jc w:val="center"/>
        <w:rPr>
          <w:rFonts w:ascii="Times New Roman" w:eastAsiaTheme="minorEastAsia" w:hAnsi="Times New Roman"/>
          <w:b/>
          <w:sz w:val="24"/>
          <w:szCs w:val="24"/>
          <w:lang w:eastAsia="ru-RU"/>
        </w:rPr>
      </w:pPr>
      <w:r w:rsidRPr="00624564">
        <w:rPr>
          <w:rFonts w:ascii="Times New Roman" w:eastAsiaTheme="minorEastAsia" w:hAnsi="Times New Roman"/>
          <w:b/>
          <w:sz w:val="24"/>
          <w:szCs w:val="24"/>
          <w:lang w:eastAsia="ru-RU"/>
        </w:rPr>
        <w:t>ЦЕЛЕВЫЕ ПРИОРИТЕТЫ ВОСПИТАНИЯ</w:t>
      </w:r>
    </w:p>
    <w:p w:rsidR="00624564" w:rsidRPr="00624564" w:rsidRDefault="00624564" w:rsidP="00624564">
      <w:pPr>
        <w:spacing w:line="240" w:lineRule="auto"/>
        <w:rPr>
          <w:rFonts w:ascii="Times New Roman" w:eastAsiaTheme="minorEastAsia" w:hAnsi="Times New Roman"/>
          <w:sz w:val="24"/>
          <w:szCs w:val="24"/>
          <w:lang w:eastAsia="ru-RU"/>
        </w:rPr>
      </w:pPr>
      <w:r w:rsidRPr="00624564">
        <w:rPr>
          <w:rFonts w:ascii="Times New Roman" w:eastAsiaTheme="minorEastAsia" w:hAnsi="Times New Roman"/>
          <w:b/>
          <w:sz w:val="24"/>
          <w:szCs w:val="24"/>
          <w:lang w:eastAsia="ru-RU"/>
        </w:rPr>
        <w:t xml:space="preserve">Целевой приоритет на уровне ООО: </w:t>
      </w:r>
      <w:r w:rsidRPr="00624564">
        <w:rPr>
          <w:rFonts w:ascii="Times New Roman" w:eastAsiaTheme="minorEastAsia" w:hAnsi="Times New Roman"/>
          <w:sz w:val="24"/>
          <w:szCs w:val="24"/>
          <w:lang w:eastAsia="ru-RU"/>
        </w:rPr>
        <w:t>создание благоприятных условий для развития социально значимых отношений школьников и, прежде всего, ценностных отношений:</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семье как главной опоре в жизни человека и источнику его счастья;</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proofErr w:type="gramStart"/>
      <w:r w:rsidRPr="00624564">
        <w:rPr>
          <w:rFonts w:ascii="Times New Roman" w:eastAsia="Times New Roman" w:hAnsi="Times New Roman"/>
          <w:color w:val="222222"/>
          <w:sz w:val="24"/>
          <w:lang w:eastAsia="ru-RU"/>
        </w:rPr>
        <w:t>к</w:t>
      </w:r>
      <w:proofErr w:type="gramEnd"/>
      <w:r w:rsidRPr="00624564">
        <w:rPr>
          <w:rFonts w:ascii="Times New Roman" w:eastAsia="Times New Roman" w:hAnsi="Times New Roman"/>
          <w:color w:val="222222"/>
          <w:sz w:val="24"/>
          <w:lang w:eastAsia="ru-RU"/>
        </w:rPr>
        <w:t xml:space="preserve">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природе как источнику жизни на Земле, основе самого ее существования, нуждающейся в защите и постоянном внимании со стороны человека;</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здоровью как залогу долгой и активной жизни человека, его хорошего настроения и оптимистичного взгляда на мир;</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624564">
        <w:rPr>
          <w:rFonts w:ascii="Times New Roman" w:eastAsia="Times New Roman" w:hAnsi="Times New Roman"/>
          <w:color w:val="222222"/>
          <w:sz w:val="24"/>
          <w:lang w:eastAsia="ru-RU"/>
        </w:rPr>
        <w:t>взаимоподдерживающие</w:t>
      </w:r>
      <w:proofErr w:type="spellEnd"/>
      <w:r w:rsidRPr="00624564">
        <w:rPr>
          <w:rFonts w:ascii="Times New Roman" w:eastAsia="Times New Roman" w:hAnsi="Times New Roman"/>
          <w:color w:val="222222"/>
          <w:sz w:val="24"/>
          <w:lang w:eastAsia="ru-RU"/>
        </w:rPr>
        <w:t xml:space="preserve"> отношения, дающие человеку радость общения и позволяющие избегать чувства одиночества;</w:t>
      </w:r>
    </w:p>
    <w:p w:rsidR="00624564" w:rsidRPr="00FC6395" w:rsidRDefault="00624564" w:rsidP="00FC6395">
      <w:pPr>
        <w:numPr>
          <w:ilvl w:val="0"/>
          <w:numId w:val="17"/>
        </w:numPr>
        <w:spacing w:after="160" w:line="240" w:lineRule="auto"/>
        <w:contextualSpacing/>
        <w:jc w:val="both"/>
        <w:rPr>
          <w:rFonts w:ascii="Times New Roman" w:eastAsia="Times New Roman" w:hAnsi="Times New Roman"/>
          <w:color w:val="222222"/>
          <w:sz w:val="24"/>
          <w:lang w:eastAsia="ru-RU"/>
        </w:rPr>
      </w:pPr>
      <w:proofErr w:type="gramStart"/>
      <w:r w:rsidRPr="00624564">
        <w:rPr>
          <w:rFonts w:ascii="Times New Roman" w:eastAsia="Times New Roman" w:hAnsi="Times New Roman"/>
          <w:color w:val="222222"/>
          <w:sz w:val="24"/>
          <w:lang w:eastAsia="ru-RU"/>
        </w:rPr>
        <w:t>к</w:t>
      </w:r>
      <w:proofErr w:type="gramEnd"/>
      <w:r w:rsidRPr="00624564">
        <w:rPr>
          <w:rFonts w:ascii="Times New Roman" w:eastAsia="Times New Roman" w:hAnsi="Times New Roman"/>
          <w:color w:val="222222"/>
          <w:sz w:val="24"/>
          <w:lang w:eastAsia="ru-RU"/>
        </w:rPr>
        <w:t xml:space="preserve"> самим себе как хозяевам своей судьбы, самоопределяющимся и </w:t>
      </w:r>
      <w:proofErr w:type="spellStart"/>
      <w:r w:rsidRPr="00624564">
        <w:rPr>
          <w:rFonts w:ascii="Times New Roman" w:eastAsia="Times New Roman" w:hAnsi="Times New Roman"/>
          <w:color w:val="222222"/>
          <w:sz w:val="24"/>
          <w:lang w:eastAsia="ru-RU"/>
        </w:rPr>
        <w:t>самореализующимся</w:t>
      </w:r>
      <w:proofErr w:type="spellEnd"/>
      <w:r w:rsidRPr="00624564">
        <w:rPr>
          <w:rFonts w:ascii="Times New Roman" w:eastAsia="Times New Roman" w:hAnsi="Times New Roman"/>
          <w:color w:val="222222"/>
          <w:sz w:val="24"/>
          <w:lang w:eastAsia="ru-RU"/>
        </w:rPr>
        <w:t xml:space="preserve"> личностям, отвечающим за свое собственное будущее.</w:t>
      </w:r>
    </w:p>
    <w:p w:rsidR="00624564" w:rsidRDefault="00624564" w:rsidP="00624564">
      <w:pPr>
        <w:ind w:left="142"/>
        <w:jc w:val="center"/>
        <w:rPr>
          <w:rFonts w:ascii="Times New Roman" w:eastAsiaTheme="minorEastAsia" w:hAnsi="Times New Roman"/>
          <w:b/>
          <w:bCs/>
          <w:sz w:val="24"/>
          <w:szCs w:val="24"/>
          <w:lang w:eastAsia="ru-RU"/>
        </w:rPr>
      </w:pPr>
    </w:p>
    <w:p w:rsidR="00624564" w:rsidRPr="003335A8" w:rsidRDefault="00624564" w:rsidP="003335A8">
      <w:pPr>
        <w:ind w:left="142"/>
        <w:jc w:val="center"/>
        <w:rPr>
          <w:rFonts w:ascii="Times New Roman" w:eastAsiaTheme="minorEastAsia" w:hAnsi="Times New Roman"/>
          <w:b/>
          <w:sz w:val="24"/>
          <w:szCs w:val="24"/>
          <w:lang w:eastAsia="ru-RU"/>
        </w:rPr>
      </w:pPr>
      <w:r>
        <w:rPr>
          <w:rFonts w:ascii="Times New Roman" w:eastAsiaTheme="minorEastAsia" w:hAnsi="Times New Roman"/>
          <w:b/>
          <w:bCs/>
          <w:sz w:val="24"/>
          <w:szCs w:val="24"/>
          <w:lang w:eastAsia="ru-RU"/>
        </w:rPr>
        <w:lastRenderedPageBreak/>
        <w:t>6.</w:t>
      </w:r>
      <w:r w:rsidRPr="00624564">
        <w:rPr>
          <w:rFonts w:ascii="Times New Roman" w:eastAsiaTheme="minorEastAsia" w:hAnsi="Times New Roman"/>
          <w:b/>
          <w:bCs/>
          <w:sz w:val="24"/>
          <w:szCs w:val="24"/>
          <w:lang w:eastAsia="ru-RU"/>
        </w:rPr>
        <w:t>СИСТЕМА ОЦЕНКИ ДОСТИЖЕНИЙ ПЛАНИРУЕМЫХ РЕЗУЛЬТАТОВ</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Ученикам предъявляются требования только к таким умениям и навыкам, над которыми они работали или работают к моменту проверки. На уроках литературы проверяются: </w:t>
      </w:r>
    </w:p>
    <w:p w:rsidR="00624564" w:rsidRPr="00624564" w:rsidRDefault="00624564" w:rsidP="00624564">
      <w:pPr>
        <w:numPr>
          <w:ilvl w:val="0"/>
          <w:numId w:val="12"/>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знание полученных сведений об истории и теории литературы, а также знание и понимание художественных произведениях; </w:t>
      </w:r>
    </w:p>
    <w:p w:rsidR="00624564" w:rsidRPr="00624564" w:rsidRDefault="00624564" w:rsidP="00624564">
      <w:pPr>
        <w:numPr>
          <w:ilvl w:val="0"/>
          <w:numId w:val="12"/>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аналитические навыки;</w:t>
      </w:r>
    </w:p>
    <w:p w:rsidR="00624564" w:rsidRPr="00624564" w:rsidRDefault="00624564" w:rsidP="00624564">
      <w:pPr>
        <w:numPr>
          <w:ilvl w:val="0"/>
          <w:numId w:val="12"/>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речевые умения.</w:t>
      </w:r>
    </w:p>
    <w:p w:rsidR="00624564" w:rsidRPr="00624564" w:rsidRDefault="00624564" w:rsidP="00624564">
      <w:pPr>
        <w:spacing w:after="0" w:line="240" w:lineRule="auto"/>
        <w:ind w:left="1440"/>
        <w:jc w:val="both"/>
        <w:rPr>
          <w:rFonts w:ascii="Times New Roman" w:eastAsia="Times New Roman" w:hAnsi="Times New Roman"/>
          <w:b/>
          <w:bCs/>
          <w:sz w:val="24"/>
          <w:szCs w:val="24"/>
          <w:lang w:eastAsia="ru-RU"/>
        </w:rPr>
      </w:pPr>
    </w:p>
    <w:p w:rsidR="00A82CD2" w:rsidRPr="00624564" w:rsidRDefault="00624564" w:rsidP="00624564">
      <w:pPr>
        <w:spacing w:after="0" w:line="240" w:lineRule="auto"/>
        <w:ind w:left="360" w:right="-141"/>
        <w:jc w:val="center"/>
        <w:rPr>
          <w:rFonts w:ascii="Times New Roman" w:hAnsi="Times New Roman"/>
          <w:b/>
          <w:sz w:val="24"/>
        </w:rPr>
      </w:pPr>
      <w:r>
        <w:rPr>
          <w:rFonts w:ascii="Times New Roman" w:hAnsi="Times New Roman"/>
          <w:b/>
          <w:sz w:val="24"/>
        </w:rPr>
        <w:t>7.</w:t>
      </w:r>
      <w:r w:rsidRPr="00624564">
        <w:rPr>
          <w:rFonts w:ascii="Times New Roman" w:hAnsi="Times New Roman"/>
          <w:b/>
          <w:sz w:val="24"/>
        </w:rPr>
        <w:t>ТЕМАТИЧЕСКОЕ ПЛАНИРОВАНИЕ КУРСА «РУССКИЙ РОДНОЙ ЯЗЫК» В 8 КЛАССЕ</w:t>
      </w:r>
    </w:p>
    <w:p w:rsidR="00DD0D4E" w:rsidRPr="007E23A1" w:rsidRDefault="00DD0D4E" w:rsidP="00DD0D4E">
      <w:pPr>
        <w:pStyle w:val="ab"/>
        <w:shd w:val="clear" w:color="auto" w:fill="FFFFFF"/>
        <w:spacing w:before="0" w:after="0"/>
        <w:rPr>
          <w:color w:val="000000"/>
          <w:sz w:val="24"/>
          <w:szCs w:val="24"/>
        </w:rPr>
      </w:pPr>
    </w:p>
    <w:tbl>
      <w:tblPr>
        <w:tblW w:w="6686" w:type="dxa"/>
        <w:tblInd w:w="2093" w:type="dxa"/>
        <w:tblLayout w:type="fixed"/>
        <w:tblCellMar>
          <w:left w:w="10" w:type="dxa"/>
          <w:right w:w="10" w:type="dxa"/>
        </w:tblCellMar>
        <w:tblLook w:val="0000" w:firstRow="0" w:lastRow="0" w:firstColumn="0" w:lastColumn="0" w:noHBand="0" w:noVBand="0"/>
      </w:tblPr>
      <w:tblGrid>
        <w:gridCol w:w="425"/>
        <w:gridCol w:w="3852"/>
        <w:gridCol w:w="2409"/>
      </w:tblGrid>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jc w:val="center"/>
              <w:rPr>
                <w:b/>
                <w:sz w:val="24"/>
                <w:szCs w:val="24"/>
              </w:rPr>
            </w:pPr>
            <w:r w:rsidRPr="007E23A1">
              <w:rPr>
                <w:b/>
                <w:sz w:val="24"/>
                <w:szCs w:val="24"/>
              </w:rPr>
              <w:t>№ п/п</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b/>
                <w:sz w:val="24"/>
                <w:szCs w:val="24"/>
              </w:rPr>
            </w:pPr>
            <w:r>
              <w:rPr>
                <w:b/>
                <w:sz w:val="24"/>
                <w:szCs w:val="24"/>
              </w:rPr>
              <w:t>Разделы</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b/>
                <w:sz w:val="24"/>
                <w:szCs w:val="24"/>
              </w:rPr>
            </w:pPr>
            <w:r w:rsidRPr="007E23A1">
              <w:rPr>
                <w:b/>
                <w:sz w:val="24"/>
                <w:szCs w:val="24"/>
              </w:rPr>
              <w:t>Количество часов</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1.</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Введение.</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FC6395" w:rsidP="00624564">
            <w:pPr>
              <w:pStyle w:val="Standard"/>
              <w:rPr>
                <w:sz w:val="24"/>
                <w:szCs w:val="24"/>
              </w:rPr>
            </w:pPr>
            <w:r>
              <w:rPr>
                <w:sz w:val="24"/>
                <w:szCs w:val="24"/>
              </w:rPr>
              <w:t>2</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2.</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Язык и культура</w:t>
            </w:r>
            <w:r w:rsidR="006F3DD0">
              <w:rPr>
                <w:sz w:val="24"/>
                <w:szCs w:val="24"/>
              </w:rPr>
              <w:t>.</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FC6395" w:rsidP="00624564">
            <w:pPr>
              <w:pStyle w:val="Standard"/>
              <w:rPr>
                <w:sz w:val="24"/>
                <w:szCs w:val="24"/>
              </w:rPr>
            </w:pPr>
            <w:r>
              <w:rPr>
                <w:sz w:val="24"/>
                <w:szCs w:val="24"/>
              </w:rPr>
              <w:t>22</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3.</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E31531" w:rsidP="00624564">
            <w:pPr>
              <w:pStyle w:val="Standard"/>
              <w:rPr>
                <w:sz w:val="24"/>
                <w:szCs w:val="24"/>
              </w:rPr>
            </w:pPr>
            <w:proofErr w:type="gramStart"/>
            <w:r>
              <w:rPr>
                <w:sz w:val="24"/>
                <w:szCs w:val="24"/>
              </w:rPr>
              <w:t>Культура  речи</w:t>
            </w:r>
            <w:proofErr w:type="gramEnd"/>
            <w:r w:rsidR="006F3DD0">
              <w:rPr>
                <w:sz w:val="24"/>
                <w:szCs w:val="24"/>
              </w:rPr>
              <w:t>.</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FC6395" w:rsidP="00624564">
            <w:pPr>
              <w:pStyle w:val="Standard"/>
              <w:rPr>
                <w:sz w:val="24"/>
                <w:szCs w:val="24"/>
              </w:rPr>
            </w:pPr>
            <w:r>
              <w:rPr>
                <w:sz w:val="24"/>
                <w:szCs w:val="24"/>
              </w:rPr>
              <w:t>22</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4.</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Речь. Текст</w:t>
            </w:r>
            <w:r>
              <w:rPr>
                <w:sz w:val="24"/>
                <w:szCs w:val="24"/>
              </w:rPr>
              <w:t>.</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FC6395" w:rsidP="00624564">
            <w:pPr>
              <w:pStyle w:val="Standard"/>
              <w:rPr>
                <w:sz w:val="24"/>
                <w:szCs w:val="24"/>
              </w:rPr>
            </w:pPr>
            <w:r>
              <w:rPr>
                <w:sz w:val="24"/>
                <w:szCs w:val="24"/>
              </w:rPr>
              <w:t>22</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b/>
                <w:sz w:val="24"/>
                <w:szCs w:val="24"/>
              </w:rPr>
            </w:pPr>
            <w:r w:rsidRPr="007E23A1">
              <w:rPr>
                <w:b/>
                <w:sz w:val="24"/>
                <w:szCs w:val="24"/>
              </w:rPr>
              <w:t>Итого:</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5F3165" w:rsidP="00624564">
            <w:pPr>
              <w:pStyle w:val="Standard"/>
              <w:rPr>
                <w:b/>
                <w:sz w:val="24"/>
                <w:szCs w:val="24"/>
              </w:rPr>
            </w:pPr>
            <w:r>
              <w:rPr>
                <w:b/>
                <w:sz w:val="24"/>
                <w:szCs w:val="24"/>
              </w:rPr>
              <w:t>68</w:t>
            </w:r>
          </w:p>
        </w:tc>
      </w:tr>
    </w:tbl>
    <w:p w:rsidR="006F3DD0" w:rsidRDefault="006F3DD0" w:rsidP="00624564">
      <w:pPr>
        <w:rPr>
          <w:rFonts w:ascii="Times New Roman" w:hAnsi="Times New Roman"/>
          <w:b/>
          <w:szCs w:val="24"/>
        </w:rPr>
      </w:pPr>
    </w:p>
    <w:tbl>
      <w:tblPr>
        <w:tblpPr w:leftFromText="180" w:rightFromText="180" w:vertAnchor="text" w:horzAnchor="margin" w:tblpY="2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6371"/>
        <w:gridCol w:w="1134"/>
        <w:gridCol w:w="1134"/>
      </w:tblGrid>
      <w:tr w:rsidR="00083B31" w:rsidTr="00083B31">
        <w:trPr>
          <w:trHeight w:val="552"/>
        </w:trPr>
        <w:tc>
          <w:tcPr>
            <w:tcW w:w="683" w:type="dxa"/>
          </w:tcPr>
          <w:p w:rsidR="00083B31" w:rsidRPr="00A30C6E" w:rsidRDefault="00083B31" w:rsidP="00083B31">
            <w:pPr>
              <w:spacing w:after="0" w:line="240" w:lineRule="auto"/>
              <w:ind w:right="-141"/>
              <w:jc w:val="center"/>
              <w:rPr>
                <w:rFonts w:ascii="Times New Roman" w:hAnsi="Times New Roman"/>
                <w:b/>
                <w:sz w:val="24"/>
              </w:rPr>
            </w:pPr>
            <w:r w:rsidRPr="00A30C6E">
              <w:rPr>
                <w:rFonts w:ascii="Times New Roman" w:hAnsi="Times New Roman"/>
                <w:b/>
                <w:sz w:val="24"/>
              </w:rPr>
              <w:t>№ п/п</w:t>
            </w:r>
          </w:p>
        </w:tc>
        <w:tc>
          <w:tcPr>
            <w:tcW w:w="6371" w:type="dxa"/>
          </w:tcPr>
          <w:p w:rsidR="00083B31" w:rsidRPr="00A30C6E" w:rsidRDefault="00083B31" w:rsidP="00083B31">
            <w:pPr>
              <w:spacing w:after="0" w:line="240" w:lineRule="auto"/>
              <w:ind w:right="-141"/>
              <w:jc w:val="center"/>
              <w:rPr>
                <w:rFonts w:ascii="Times New Roman" w:hAnsi="Times New Roman"/>
                <w:b/>
                <w:sz w:val="24"/>
              </w:rPr>
            </w:pPr>
            <w:r>
              <w:rPr>
                <w:rFonts w:ascii="Times New Roman" w:hAnsi="Times New Roman"/>
                <w:b/>
                <w:sz w:val="24"/>
              </w:rPr>
              <w:t>Тема урока</w:t>
            </w:r>
          </w:p>
        </w:tc>
        <w:tc>
          <w:tcPr>
            <w:tcW w:w="1134" w:type="dxa"/>
          </w:tcPr>
          <w:p w:rsidR="00083B31" w:rsidRDefault="00083B31" w:rsidP="00083B31">
            <w:pPr>
              <w:spacing w:after="0" w:line="240" w:lineRule="auto"/>
              <w:ind w:right="-141"/>
              <w:jc w:val="center"/>
              <w:rPr>
                <w:rFonts w:ascii="Times New Roman" w:hAnsi="Times New Roman"/>
                <w:b/>
                <w:sz w:val="24"/>
              </w:rPr>
            </w:pPr>
            <w:r>
              <w:rPr>
                <w:rFonts w:ascii="Times New Roman" w:hAnsi="Times New Roman"/>
                <w:b/>
                <w:sz w:val="24"/>
              </w:rPr>
              <w:t>Дата</w:t>
            </w:r>
          </w:p>
          <w:p w:rsidR="00083B31" w:rsidRPr="00A82A11" w:rsidRDefault="00083B31" w:rsidP="00083B31">
            <w:pPr>
              <w:spacing w:after="0" w:line="240" w:lineRule="auto"/>
              <w:ind w:right="-141"/>
              <w:jc w:val="center"/>
              <w:rPr>
                <w:rFonts w:ascii="Times New Roman" w:hAnsi="Times New Roman"/>
                <w:sz w:val="24"/>
              </w:rPr>
            </w:pPr>
            <w:r w:rsidRPr="00A82A11">
              <w:rPr>
                <w:rFonts w:ascii="Times New Roman" w:hAnsi="Times New Roman"/>
                <w:sz w:val="24"/>
              </w:rPr>
              <w:t xml:space="preserve">План </w:t>
            </w:r>
          </w:p>
        </w:tc>
        <w:tc>
          <w:tcPr>
            <w:tcW w:w="1134" w:type="dxa"/>
          </w:tcPr>
          <w:p w:rsidR="00083B31" w:rsidRDefault="00083B31" w:rsidP="00083B31">
            <w:pPr>
              <w:spacing w:after="0" w:line="240" w:lineRule="auto"/>
              <w:ind w:right="-141"/>
              <w:jc w:val="center"/>
              <w:rPr>
                <w:rFonts w:ascii="Times New Roman" w:hAnsi="Times New Roman"/>
                <w:b/>
                <w:sz w:val="24"/>
              </w:rPr>
            </w:pPr>
            <w:r>
              <w:rPr>
                <w:rFonts w:ascii="Times New Roman" w:hAnsi="Times New Roman"/>
                <w:b/>
                <w:sz w:val="24"/>
              </w:rPr>
              <w:t xml:space="preserve">Дата </w:t>
            </w:r>
            <w:r w:rsidRPr="00A82A11">
              <w:rPr>
                <w:rFonts w:ascii="Times New Roman" w:hAnsi="Times New Roman"/>
                <w:sz w:val="24"/>
              </w:rPr>
              <w:t>Факт</w:t>
            </w:r>
          </w:p>
        </w:tc>
      </w:tr>
      <w:tr w:rsidR="00083B31" w:rsidTr="00083B31">
        <w:trPr>
          <w:trHeight w:val="230"/>
        </w:trPr>
        <w:tc>
          <w:tcPr>
            <w:tcW w:w="683" w:type="dxa"/>
          </w:tcPr>
          <w:p w:rsidR="00083B31" w:rsidRPr="00A30C6E" w:rsidRDefault="00083B31" w:rsidP="00083B31">
            <w:pPr>
              <w:spacing w:after="0" w:line="240" w:lineRule="auto"/>
              <w:ind w:right="-141"/>
              <w:rPr>
                <w:rFonts w:ascii="Times New Roman" w:hAnsi="Times New Roman"/>
                <w:b/>
                <w:sz w:val="24"/>
              </w:rPr>
            </w:pPr>
            <w:r>
              <w:rPr>
                <w:rFonts w:ascii="Times New Roman" w:hAnsi="Times New Roman"/>
                <w:sz w:val="24"/>
              </w:rPr>
              <w:t>1</w:t>
            </w:r>
            <w:r w:rsidR="005F3165">
              <w:rPr>
                <w:rFonts w:ascii="Times New Roman" w:hAnsi="Times New Roman"/>
                <w:sz w:val="24"/>
              </w:rPr>
              <w:t>-2</w:t>
            </w:r>
          </w:p>
        </w:tc>
        <w:tc>
          <w:tcPr>
            <w:tcW w:w="6371" w:type="dxa"/>
          </w:tcPr>
          <w:p w:rsidR="00083B31" w:rsidRPr="006F3DD0" w:rsidRDefault="00083B31" w:rsidP="00083B31">
            <w:pPr>
              <w:spacing w:after="0" w:line="240" w:lineRule="auto"/>
              <w:ind w:right="-141"/>
              <w:rPr>
                <w:rFonts w:ascii="Times New Roman" w:hAnsi="Times New Roman"/>
                <w:b/>
                <w:sz w:val="24"/>
              </w:rPr>
            </w:pPr>
            <w:r w:rsidRPr="006F3DD0">
              <w:rPr>
                <w:rFonts w:ascii="Times New Roman" w:hAnsi="Times New Roman"/>
                <w:sz w:val="24"/>
                <w:szCs w:val="24"/>
              </w:rPr>
              <w:t>Введение.</w:t>
            </w:r>
          </w:p>
        </w:tc>
        <w:tc>
          <w:tcPr>
            <w:tcW w:w="1134" w:type="dxa"/>
          </w:tcPr>
          <w:p w:rsidR="00083B31" w:rsidRDefault="00083B31" w:rsidP="00083B31">
            <w:pPr>
              <w:spacing w:after="0" w:line="240" w:lineRule="auto"/>
              <w:ind w:right="-141"/>
              <w:jc w:val="center"/>
              <w:rPr>
                <w:rFonts w:ascii="Times New Roman" w:hAnsi="Times New Roman"/>
                <w:b/>
                <w:sz w:val="24"/>
              </w:rPr>
            </w:pPr>
          </w:p>
        </w:tc>
        <w:tc>
          <w:tcPr>
            <w:tcW w:w="1134" w:type="dxa"/>
          </w:tcPr>
          <w:p w:rsidR="00083B31" w:rsidRDefault="00083B31" w:rsidP="00083B31">
            <w:pPr>
              <w:spacing w:after="0" w:line="240" w:lineRule="auto"/>
              <w:ind w:right="-141"/>
              <w:jc w:val="center"/>
              <w:rPr>
                <w:rFonts w:ascii="Times New Roman" w:hAnsi="Times New Roman"/>
                <w:b/>
                <w:sz w:val="24"/>
              </w:rPr>
            </w:pPr>
          </w:p>
        </w:tc>
      </w:tr>
      <w:tr w:rsidR="00083B31" w:rsidTr="00083B31">
        <w:trPr>
          <w:trHeight w:val="372"/>
        </w:trPr>
        <w:tc>
          <w:tcPr>
            <w:tcW w:w="683" w:type="dxa"/>
          </w:tcPr>
          <w:p w:rsidR="00083B31" w:rsidRDefault="00083B31" w:rsidP="00083B31">
            <w:pPr>
              <w:spacing w:after="0" w:line="240" w:lineRule="auto"/>
              <w:ind w:right="-141"/>
              <w:rPr>
                <w:rFonts w:ascii="Times New Roman" w:hAnsi="Times New Roman"/>
                <w:sz w:val="24"/>
              </w:rPr>
            </w:pPr>
          </w:p>
        </w:tc>
        <w:tc>
          <w:tcPr>
            <w:tcW w:w="6371" w:type="dxa"/>
          </w:tcPr>
          <w:p w:rsidR="00083B31" w:rsidRPr="006F3DD0" w:rsidRDefault="00083B31" w:rsidP="00083B31">
            <w:pPr>
              <w:spacing w:after="0" w:line="240" w:lineRule="auto"/>
              <w:ind w:right="-141"/>
              <w:jc w:val="center"/>
              <w:rPr>
                <w:rFonts w:ascii="Times New Roman" w:hAnsi="Times New Roman"/>
                <w:b/>
                <w:sz w:val="24"/>
                <w:szCs w:val="24"/>
              </w:rPr>
            </w:pPr>
            <w:r w:rsidRPr="006F3DD0">
              <w:rPr>
                <w:rFonts w:ascii="Times New Roman" w:hAnsi="Times New Roman"/>
                <w:b/>
                <w:sz w:val="24"/>
                <w:szCs w:val="24"/>
              </w:rPr>
              <w:t>Язык и культура.</w:t>
            </w:r>
          </w:p>
        </w:tc>
        <w:tc>
          <w:tcPr>
            <w:tcW w:w="1134" w:type="dxa"/>
          </w:tcPr>
          <w:p w:rsidR="00083B31" w:rsidRDefault="00083B31" w:rsidP="00083B31">
            <w:pPr>
              <w:spacing w:after="0" w:line="240" w:lineRule="auto"/>
              <w:ind w:right="-141"/>
              <w:jc w:val="center"/>
              <w:rPr>
                <w:rFonts w:ascii="Times New Roman" w:hAnsi="Times New Roman"/>
                <w:b/>
                <w:sz w:val="24"/>
              </w:rPr>
            </w:pPr>
          </w:p>
        </w:tc>
        <w:tc>
          <w:tcPr>
            <w:tcW w:w="1134" w:type="dxa"/>
          </w:tcPr>
          <w:p w:rsidR="00083B31" w:rsidRDefault="00083B31" w:rsidP="00083B31">
            <w:pPr>
              <w:spacing w:after="0" w:line="240" w:lineRule="auto"/>
              <w:ind w:right="-141"/>
              <w:jc w:val="center"/>
              <w:rPr>
                <w:rFonts w:ascii="Times New Roman" w:hAnsi="Times New Roman"/>
                <w:b/>
                <w:sz w:val="24"/>
              </w:rPr>
            </w:pPr>
          </w:p>
        </w:tc>
      </w:tr>
      <w:tr w:rsidR="00083B31" w:rsidTr="00083B31">
        <w:trPr>
          <w:trHeight w:val="312"/>
        </w:trPr>
        <w:tc>
          <w:tcPr>
            <w:tcW w:w="683" w:type="dxa"/>
          </w:tcPr>
          <w:p w:rsidR="00083B31" w:rsidRDefault="005F3165" w:rsidP="00083B31">
            <w:pPr>
              <w:spacing w:after="0" w:line="240" w:lineRule="auto"/>
              <w:ind w:right="-141"/>
              <w:rPr>
                <w:rFonts w:ascii="Times New Roman" w:hAnsi="Times New Roman"/>
                <w:sz w:val="24"/>
              </w:rPr>
            </w:pPr>
            <w:r>
              <w:rPr>
                <w:rFonts w:ascii="Times New Roman" w:hAnsi="Times New Roman"/>
                <w:sz w:val="24"/>
              </w:rPr>
              <w:t>3-4</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Исконно русская лексика.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30"/>
        </w:trPr>
        <w:tc>
          <w:tcPr>
            <w:tcW w:w="683" w:type="dxa"/>
          </w:tcPr>
          <w:p w:rsidR="00083B31" w:rsidRDefault="005F3165" w:rsidP="00083B31">
            <w:pPr>
              <w:spacing w:after="0" w:line="240" w:lineRule="auto"/>
              <w:ind w:right="-141"/>
              <w:rPr>
                <w:rFonts w:ascii="Times New Roman" w:hAnsi="Times New Roman"/>
                <w:sz w:val="24"/>
              </w:rPr>
            </w:pPr>
            <w:r>
              <w:rPr>
                <w:rFonts w:ascii="Times New Roman" w:hAnsi="Times New Roman"/>
                <w:sz w:val="24"/>
              </w:rPr>
              <w:t>5-6</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Особенности исконно русской </w:t>
            </w:r>
            <w:proofErr w:type="gramStart"/>
            <w:r>
              <w:rPr>
                <w:rFonts w:ascii="Times New Roman" w:hAnsi="Times New Roman"/>
                <w:sz w:val="24"/>
                <w:szCs w:val="24"/>
              </w:rPr>
              <w:t xml:space="preserve">лексики.  </w:t>
            </w:r>
            <w:proofErr w:type="gramEnd"/>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34"/>
        </w:trPr>
        <w:tc>
          <w:tcPr>
            <w:tcW w:w="683" w:type="dxa"/>
          </w:tcPr>
          <w:p w:rsidR="00083B31" w:rsidRDefault="005F3165" w:rsidP="00083B31">
            <w:pPr>
              <w:spacing w:after="0" w:line="240" w:lineRule="auto"/>
              <w:ind w:right="-141"/>
              <w:rPr>
                <w:rFonts w:ascii="Times New Roman" w:hAnsi="Times New Roman"/>
                <w:sz w:val="24"/>
              </w:rPr>
            </w:pPr>
            <w:r>
              <w:rPr>
                <w:rFonts w:ascii="Times New Roman" w:hAnsi="Times New Roman"/>
                <w:sz w:val="24"/>
              </w:rPr>
              <w:t>7-8</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Собственно русские слова как база и основной источник развития лексики русского литературного языка.</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4"/>
        </w:trPr>
        <w:tc>
          <w:tcPr>
            <w:tcW w:w="683" w:type="dxa"/>
          </w:tcPr>
          <w:p w:rsidR="00083B31" w:rsidRDefault="005F3165" w:rsidP="00083B31">
            <w:pPr>
              <w:spacing w:after="0" w:line="240" w:lineRule="auto"/>
              <w:ind w:right="-141"/>
              <w:rPr>
                <w:rFonts w:ascii="Times New Roman" w:hAnsi="Times New Roman"/>
                <w:sz w:val="24"/>
              </w:rPr>
            </w:pPr>
            <w:r>
              <w:rPr>
                <w:rFonts w:ascii="Times New Roman" w:hAnsi="Times New Roman"/>
                <w:sz w:val="24"/>
              </w:rPr>
              <w:t>9-10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Старославянизмы.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4"/>
        </w:trPr>
        <w:tc>
          <w:tcPr>
            <w:tcW w:w="683" w:type="dxa"/>
          </w:tcPr>
          <w:p w:rsidR="00083B31" w:rsidRDefault="005F3165" w:rsidP="00083B31">
            <w:pPr>
              <w:spacing w:after="0" w:line="240" w:lineRule="auto"/>
              <w:ind w:right="-141"/>
              <w:rPr>
                <w:rFonts w:ascii="Times New Roman" w:hAnsi="Times New Roman"/>
                <w:sz w:val="24"/>
              </w:rPr>
            </w:pPr>
            <w:r>
              <w:rPr>
                <w:rFonts w:ascii="Times New Roman" w:hAnsi="Times New Roman"/>
                <w:sz w:val="24"/>
              </w:rPr>
              <w:t>11-12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Роль старославянизмов в развитии русского литературного языка.</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8"/>
        </w:trPr>
        <w:tc>
          <w:tcPr>
            <w:tcW w:w="683" w:type="dxa"/>
          </w:tcPr>
          <w:p w:rsidR="00083B31" w:rsidRDefault="005F3165" w:rsidP="00083B31">
            <w:pPr>
              <w:spacing w:after="0" w:line="240" w:lineRule="auto"/>
              <w:ind w:right="-141"/>
              <w:rPr>
                <w:rFonts w:ascii="Times New Roman" w:hAnsi="Times New Roman"/>
                <w:sz w:val="24"/>
              </w:rPr>
            </w:pPr>
            <w:r>
              <w:rPr>
                <w:rFonts w:ascii="Times New Roman" w:hAnsi="Times New Roman"/>
                <w:sz w:val="24"/>
              </w:rPr>
              <w:t>13-14</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Стилистически нейтральные, книжные, устаревшие старославянизмы.</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08"/>
        </w:trPr>
        <w:tc>
          <w:tcPr>
            <w:tcW w:w="683" w:type="dxa"/>
          </w:tcPr>
          <w:p w:rsidR="00083B31" w:rsidRDefault="005F3165" w:rsidP="00083B31">
            <w:pPr>
              <w:spacing w:after="0" w:line="240" w:lineRule="auto"/>
              <w:ind w:right="-141"/>
              <w:rPr>
                <w:rFonts w:ascii="Times New Roman" w:hAnsi="Times New Roman"/>
                <w:sz w:val="24"/>
              </w:rPr>
            </w:pPr>
            <w:r>
              <w:rPr>
                <w:rFonts w:ascii="Times New Roman" w:hAnsi="Times New Roman"/>
                <w:sz w:val="24"/>
              </w:rPr>
              <w:t>15-16</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Иноязычная лексика в разговорной речи.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2"/>
        </w:trPr>
        <w:tc>
          <w:tcPr>
            <w:tcW w:w="683" w:type="dxa"/>
          </w:tcPr>
          <w:p w:rsidR="00083B31" w:rsidRDefault="005F3165" w:rsidP="00083B31">
            <w:pPr>
              <w:spacing w:after="0" w:line="240" w:lineRule="auto"/>
              <w:ind w:right="-141"/>
              <w:rPr>
                <w:rFonts w:ascii="Times New Roman" w:hAnsi="Times New Roman"/>
                <w:sz w:val="24"/>
              </w:rPr>
            </w:pPr>
            <w:r>
              <w:rPr>
                <w:rFonts w:ascii="Times New Roman" w:hAnsi="Times New Roman"/>
                <w:sz w:val="24"/>
              </w:rPr>
              <w:t>17-18</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Иноязычная лексика в дисплейных текстах, современной публицистике.</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5F3165" w:rsidP="00083B31">
            <w:pPr>
              <w:spacing w:after="0" w:line="240" w:lineRule="auto"/>
              <w:ind w:right="-141"/>
              <w:rPr>
                <w:rFonts w:ascii="Times New Roman" w:hAnsi="Times New Roman"/>
                <w:sz w:val="24"/>
              </w:rPr>
            </w:pPr>
            <w:r>
              <w:rPr>
                <w:rFonts w:ascii="Times New Roman" w:hAnsi="Times New Roman"/>
                <w:sz w:val="24"/>
              </w:rPr>
              <w:t>19-20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Речевой этикет в русской культуре.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5F3165" w:rsidP="00083B31">
            <w:pPr>
              <w:spacing w:after="0" w:line="240" w:lineRule="auto"/>
              <w:ind w:right="-141"/>
              <w:rPr>
                <w:rFonts w:ascii="Times New Roman" w:hAnsi="Times New Roman"/>
                <w:sz w:val="24"/>
              </w:rPr>
            </w:pPr>
            <w:r>
              <w:rPr>
                <w:rFonts w:ascii="Times New Roman" w:hAnsi="Times New Roman"/>
                <w:sz w:val="24"/>
              </w:rPr>
              <w:t>2</w:t>
            </w:r>
            <w:r w:rsidR="00083B31">
              <w:rPr>
                <w:rFonts w:ascii="Times New Roman" w:hAnsi="Times New Roman"/>
                <w:sz w:val="24"/>
              </w:rPr>
              <w:t>1</w:t>
            </w:r>
            <w:r>
              <w:rPr>
                <w:rFonts w:ascii="Times New Roman" w:hAnsi="Times New Roman"/>
                <w:sz w:val="24"/>
              </w:rPr>
              <w:t>-22</w:t>
            </w:r>
          </w:p>
        </w:tc>
        <w:tc>
          <w:tcPr>
            <w:tcW w:w="6371" w:type="dxa"/>
          </w:tcPr>
          <w:p w:rsidR="00083B31" w:rsidRDefault="00083B31" w:rsidP="00083B31">
            <w:pPr>
              <w:spacing w:after="0" w:line="240" w:lineRule="auto"/>
              <w:rPr>
                <w:rFonts w:ascii="Times New Roman" w:hAnsi="Times New Roman"/>
                <w:sz w:val="24"/>
                <w:szCs w:val="24"/>
              </w:rPr>
            </w:pPr>
            <w:proofErr w:type="gramStart"/>
            <w:r>
              <w:rPr>
                <w:rFonts w:ascii="Times New Roman" w:hAnsi="Times New Roman"/>
                <w:sz w:val="24"/>
                <w:szCs w:val="24"/>
              </w:rPr>
              <w:t>Особенности  речевого</w:t>
            </w:r>
            <w:proofErr w:type="gramEnd"/>
            <w:r>
              <w:rPr>
                <w:rFonts w:ascii="Times New Roman" w:hAnsi="Times New Roman"/>
                <w:sz w:val="24"/>
                <w:szCs w:val="24"/>
              </w:rPr>
              <w:t xml:space="preserve"> этикета в русской культуре.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2</w:t>
            </w:r>
            <w:r w:rsidR="005F3165">
              <w:rPr>
                <w:rFonts w:ascii="Times New Roman" w:hAnsi="Times New Roman"/>
                <w:sz w:val="24"/>
              </w:rPr>
              <w:t>3-24</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Русский человек в обращении к другим.</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083B31" w:rsidP="00083B31">
            <w:pPr>
              <w:spacing w:after="0" w:line="240" w:lineRule="auto"/>
              <w:ind w:right="-141"/>
              <w:rPr>
                <w:rFonts w:ascii="Times New Roman" w:hAnsi="Times New Roman"/>
                <w:sz w:val="24"/>
              </w:rPr>
            </w:pPr>
          </w:p>
        </w:tc>
        <w:tc>
          <w:tcPr>
            <w:tcW w:w="6371" w:type="dxa"/>
          </w:tcPr>
          <w:p w:rsidR="00083B31" w:rsidRPr="00A74C00" w:rsidRDefault="00083B31" w:rsidP="00083B31">
            <w:pPr>
              <w:spacing w:after="0" w:line="240" w:lineRule="auto"/>
              <w:jc w:val="center"/>
              <w:rPr>
                <w:rFonts w:ascii="Times New Roman" w:hAnsi="Times New Roman"/>
                <w:b/>
                <w:sz w:val="24"/>
                <w:szCs w:val="24"/>
              </w:rPr>
            </w:pPr>
            <w:r>
              <w:rPr>
                <w:rFonts w:ascii="Times New Roman" w:hAnsi="Times New Roman"/>
                <w:b/>
                <w:sz w:val="24"/>
                <w:szCs w:val="24"/>
              </w:rPr>
              <w:t>Культура  речи</w:t>
            </w:r>
            <w:r w:rsidRPr="00A74C00">
              <w:rPr>
                <w:rFonts w:ascii="Times New Roman" w:hAnsi="Times New Roman"/>
                <w:b/>
                <w:sz w:val="24"/>
                <w:szCs w:val="24"/>
              </w:rPr>
              <w:t>.</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342"/>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25-26</w:t>
            </w:r>
          </w:p>
        </w:tc>
        <w:tc>
          <w:tcPr>
            <w:tcW w:w="6371" w:type="dxa"/>
          </w:tcPr>
          <w:p w:rsidR="00083B31" w:rsidRDefault="00083B31" w:rsidP="00083B31">
            <w:pPr>
              <w:spacing w:after="0" w:line="240" w:lineRule="auto"/>
              <w:jc w:val="both"/>
              <w:rPr>
                <w:rFonts w:ascii="Times New Roman" w:hAnsi="Times New Roman"/>
                <w:sz w:val="24"/>
                <w:szCs w:val="24"/>
              </w:rPr>
            </w:pPr>
            <w:r>
              <w:rPr>
                <w:rFonts w:ascii="Times New Roman" w:hAnsi="Times New Roman"/>
                <w:sz w:val="24"/>
                <w:szCs w:val="24"/>
              </w:rPr>
              <w:t>Типичные орфоэпические и акцентологические ошибки в современной речи.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77"/>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27-28</w:t>
            </w:r>
          </w:p>
        </w:tc>
        <w:tc>
          <w:tcPr>
            <w:tcW w:w="6371" w:type="dxa"/>
          </w:tcPr>
          <w:p w:rsidR="00083B31" w:rsidRDefault="00083B31" w:rsidP="00083B31">
            <w:pPr>
              <w:spacing w:after="0" w:line="240" w:lineRule="auto"/>
              <w:jc w:val="both"/>
              <w:rPr>
                <w:rFonts w:ascii="Times New Roman" w:hAnsi="Times New Roman"/>
                <w:sz w:val="24"/>
                <w:szCs w:val="24"/>
              </w:rPr>
            </w:pPr>
            <w:r>
              <w:rPr>
                <w:rFonts w:ascii="Times New Roman" w:hAnsi="Times New Roman"/>
                <w:sz w:val="24"/>
                <w:szCs w:val="24"/>
              </w:rPr>
              <w:t>Типичные орфоэпические и акцентологические ошибки в современной речи.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77"/>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29-30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Нормы употребления терминов.</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67"/>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31-32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Особенности употребления терминов в публицистике, художественной литературе, разговорной речи.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71"/>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lastRenderedPageBreak/>
              <w:t>33-34</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Трудные случаи согласования в русском языке.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74"/>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35-36</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Трудные случаи согласования в русском языке</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64"/>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37-38</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Трудные случаи согласования в русском языке.</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68"/>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39-40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Особенности современного речевого этикета.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58"/>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4</w:t>
            </w:r>
            <w:r w:rsidR="00083B31">
              <w:rPr>
                <w:rFonts w:ascii="Times New Roman" w:hAnsi="Times New Roman"/>
                <w:sz w:val="24"/>
              </w:rPr>
              <w:t>1</w:t>
            </w:r>
            <w:r>
              <w:rPr>
                <w:rFonts w:ascii="Times New Roman" w:hAnsi="Times New Roman"/>
                <w:sz w:val="24"/>
              </w:rPr>
              <w:t>-42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Этикетные речевые тактики и приёмы в коммуникации.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8"/>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43-44</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Представление проектов, результатов исследовательской работы.</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2"/>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45-46</w:t>
            </w:r>
          </w:p>
        </w:tc>
        <w:tc>
          <w:tcPr>
            <w:tcW w:w="6371" w:type="dxa"/>
          </w:tcPr>
          <w:p w:rsidR="00083B31" w:rsidRPr="00E4160E" w:rsidRDefault="00083B31" w:rsidP="00083B31">
            <w:pPr>
              <w:spacing w:after="0" w:line="240" w:lineRule="auto"/>
              <w:rPr>
                <w:rFonts w:ascii="Times New Roman" w:hAnsi="Times New Roman"/>
                <w:sz w:val="24"/>
                <w:szCs w:val="24"/>
              </w:rPr>
            </w:pPr>
            <w:r>
              <w:rPr>
                <w:rFonts w:ascii="Times New Roman" w:hAnsi="Times New Roman"/>
                <w:sz w:val="24"/>
                <w:szCs w:val="24"/>
              </w:rPr>
              <w:t>Защита проектов.</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6"/>
        </w:trPr>
        <w:tc>
          <w:tcPr>
            <w:tcW w:w="683" w:type="dxa"/>
          </w:tcPr>
          <w:p w:rsidR="00083B31" w:rsidRDefault="00083B31" w:rsidP="00083B31">
            <w:pPr>
              <w:spacing w:after="0" w:line="240" w:lineRule="auto"/>
              <w:ind w:right="-141"/>
              <w:jc w:val="both"/>
              <w:rPr>
                <w:rFonts w:ascii="Times New Roman" w:hAnsi="Times New Roman"/>
                <w:sz w:val="24"/>
              </w:rPr>
            </w:pPr>
          </w:p>
        </w:tc>
        <w:tc>
          <w:tcPr>
            <w:tcW w:w="6371" w:type="dxa"/>
          </w:tcPr>
          <w:p w:rsidR="00083B31" w:rsidRPr="00DE4D92" w:rsidRDefault="00083B31" w:rsidP="00083B31">
            <w:pPr>
              <w:spacing w:after="0" w:line="240" w:lineRule="auto"/>
              <w:jc w:val="center"/>
              <w:rPr>
                <w:rFonts w:ascii="Times New Roman" w:hAnsi="Times New Roman"/>
                <w:sz w:val="24"/>
                <w:szCs w:val="24"/>
              </w:rPr>
            </w:pPr>
            <w:r w:rsidRPr="00E31531">
              <w:rPr>
                <w:rFonts w:ascii="Times New Roman" w:hAnsi="Times New Roman"/>
                <w:b/>
                <w:sz w:val="24"/>
                <w:szCs w:val="24"/>
              </w:rPr>
              <w:t>Речь. Текст.</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50"/>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47-48</w:t>
            </w:r>
          </w:p>
        </w:tc>
        <w:tc>
          <w:tcPr>
            <w:tcW w:w="6371" w:type="dxa"/>
          </w:tcPr>
          <w:p w:rsidR="00083B31" w:rsidRPr="00E4160E" w:rsidRDefault="00083B31" w:rsidP="00083B31">
            <w:pPr>
              <w:spacing w:after="0" w:line="240" w:lineRule="auto"/>
              <w:rPr>
                <w:rFonts w:ascii="Times New Roman" w:hAnsi="Times New Roman"/>
                <w:sz w:val="24"/>
                <w:szCs w:val="24"/>
              </w:rPr>
            </w:pPr>
            <w:r>
              <w:rPr>
                <w:rFonts w:ascii="Times New Roman" w:hAnsi="Times New Roman"/>
                <w:sz w:val="24"/>
                <w:szCs w:val="24"/>
              </w:rPr>
              <w:t>Информация: способы и средства ее получения и переработки.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0"/>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49-50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Слушание как вид речевой деятельности.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4"/>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51-52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Эффективные приёмы слушания.</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34"/>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53-54</w:t>
            </w:r>
          </w:p>
        </w:tc>
        <w:tc>
          <w:tcPr>
            <w:tcW w:w="6371" w:type="dxa"/>
          </w:tcPr>
          <w:p w:rsidR="00083B31" w:rsidRPr="001A5710" w:rsidRDefault="00083B31" w:rsidP="00083B31">
            <w:pPr>
              <w:spacing w:after="0" w:line="240" w:lineRule="auto"/>
              <w:rPr>
                <w:rFonts w:ascii="Times New Roman" w:hAnsi="Times New Roman"/>
                <w:sz w:val="24"/>
                <w:szCs w:val="24"/>
              </w:rPr>
            </w:pPr>
            <w:r>
              <w:rPr>
                <w:rFonts w:ascii="Times New Roman" w:hAnsi="Times New Roman"/>
                <w:sz w:val="24"/>
                <w:szCs w:val="24"/>
              </w:rPr>
              <w:t>Аргументация. Правила эффективной аргументации.</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4"/>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55-56</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Доказательство и его структура.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42"/>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57-58</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Виды доказательств.</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32"/>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59-60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Разговорная речь. </w:t>
            </w:r>
            <w:proofErr w:type="spellStart"/>
            <w:r>
              <w:rPr>
                <w:rFonts w:ascii="Times New Roman" w:hAnsi="Times New Roman"/>
                <w:sz w:val="24"/>
                <w:szCs w:val="24"/>
              </w:rPr>
              <w:t>Самопрезентация</w:t>
            </w:r>
            <w:proofErr w:type="spellEnd"/>
            <w:r>
              <w:rPr>
                <w:rFonts w:ascii="Times New Roman" w:hAnsi="Times New Roman"/>
                <w:sz w:val="24"/>
                <w:szCs w:val="24"/>
              </w:rPr>
              <w:t>.</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2"/>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6</w:t>
            </w:r>
            <w:r w:rsidR="00083B31">
              <w:rPr>
                <w:rFonts w:ascii="Times New Roman" w:hAnsi="Times New Roman"/>
                <w:sz w:val="24"/>
              </w:rPr>
              <w:t>1</w:t>
            </w:r>
            <w:r>
              <w:rPr>
                <w:rFonts w:ascii="Times New Roman" w:hAnsi="Times New Roman"/>
                <w:sz w:val="24"/>
              </w:rPr>
              <w:t>-62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Научный стиль речи. </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6"/>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63-64</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Реферат. Учебно-научная дискуссия.</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16"/>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65-66</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Язык художественной литературы. Сочинение в жанре письма.</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r w:rsidR="00083B31" w:rsidTr="00083B31">
        <w:trPr>
          <w:trHeight w:val="220"/>
        </w:trPr>
        <w:tc>
          <w:tcPr>
            <w:tcW w:w="683" w:type="dxa"/>
          </w:tcPr>
          <w:p w:rsidR="00083B31" w:rsidRDefault="005F3165" w:rsidP="00083B31">
            <w:pPr>
              <w:spacing w:after="0" w:line="240" w:lineRule="auto"/>
              <w:ind w:right="-141"/>
              <w:jc w:val="both"/>
              <w:rPr>
                <w:rFonts w:ascii="Times New Roman" w:hAnsi="Times New Roman"/>
                <w:sz w:val="24"/>
              </w:rPr>
            </w:pPr>
            <w:r>
              <w:rPr>
                <w:rFonts w:ascii="Times New Roman" w:hAnsi="Times New Roman"/>
                <w:sz w:val="24"/>
              </w:rPr>
              <w:t>67-68</w:t>
            </w:r>
            <w:bookmarkStart w:id="4" w:name="_GoBack"/>
            <w:bookmarkEnd w:id="4"/>
          </w:p>
        </w:tc>
        <w:tc>
          <w:tcPr>
            <w:tcW w:w="6371" w:type="dxa"/>
          </w:tcPr>
          <w:p w:rsidR="00083B31" w:rsidRPr="00E4160E" w:rsidRDefault="00083B31" w:rsidP="00083B31">
            <w:pPr>
              <w:spacing w:after="0" w:line="240" w:lineRule="auto"/>
              <w:rPr>
                <w:rFonts w:ascii="Times New Roman" w:hAnsi="Times New Roman"/>
                <w:sz w:val="24"/>
                <w:szCs w:val="24"/>
              </w:rPr>
            </w:pPr>
            <w:r w:rsidRPr="00E4160E">
              <w:rPr>
                <w:rFonts w:ascii="Times New Roman" w:hAnsi="Times New Roman"/>
                <w:sz w:val="24"/>
                <w:szCs w:val="24"/>
              </w:rPr>
              <w:t>Защита проектных, исследовательских работ.</w:t>
            </w:r>
          </w:p>
        </w:tc>
        <w:tc>
          <w:tcPr>
            <w:tcW w:w="1134" w:type="dxa"/>
          </w:tcPr>
          <w:p w:rsidR="00083B31" w:rsidRDefault="00083B31" w:rsidP="00083B31">
            <w:pPr>
              <w:spacing w:after="0" w:line="240" w:lineRule="auto"/>
              <w:rPr>
                <w:rFonts w:ascii="Times New Roman" w:hAnsi="Times New Roman"/>
                <w:sz w:val="24"/>
                <w:szCs w:val="24"/>
              </w:rPr>
            </w:pPr>
          </w:p>
        </w:tc>
        <w:tc>
          <w:tcPr>
            <w:tcW w:w="1134" w:type="dxa"/>
          </w:tcPr>
          <w:p w:rsidR="00083B31" w:rsidRDefault="00083B31" w:rsidP="00083B31">
            <w:pPr>
              <w:spacing w:after="0" w:line="240" w:lineRule="auto"/>
              <w:rPr>
                <w:rFonts w:ascii="Times New Roman" w:hAnsi="Times New Roman"/>
                <w:sz w:val="24"/>
                <w:szCs w:val="24"/>
              </w:rPr>
            </w:pPr>
          </w:p>
        </w:tc>
      </w:tr>
    </w:tbl>
    <w:p w:rsidR="00A82CD2" w:rsidRDefault="00A82CD2" w:rsidP="00016CD7">
      <w:pPr>
        <w:spacing w:after="0" w:line="240" w:lineRule="auto"/>
        <w:ind w:right="-141" w:firstLine="567"/>
        <w:jc w:val="both"/>
        <w:rPr>
          <w:rFonts w:ascii="Times New Roman" w:hAnsi="Times New Roman"/>
          <w:sz w:val="24"/>
        </w:rPr>
      </w:pPr>
    </w:p>
    <w:p w:rsidR="006F2E6E" w:rsidRDefault="006F2E6E" w:rsidP="00E4160E">
      <w:pPr>
        <w:pStyle w:val="Standard"/>
        <w:shd w:val="clear" w:color="auto" w:fill="FFFFFF"/>
        <w:ind w:right="1"/>
        <w:rPr>
          <w:b/>
          <w:color w:val="000000"/>
          <w:spacing w:val="4"/>
          <w:sz w:val="24"/>
          <w:szCs w:val="24"/>
        </w:rPr>
      </w:pPr>
    </w:p>
    <w:p w:rsidR="00E4160E" w:rsidRDefault="00E4160E" w:rsidP="00E4160E">
      <w:pPr>
        <w:pStyle w:val="Standard"/>
        <w:shd w:val="clear" w:color="auto" w:fill="FFFFFF"/>
        <w:ind w:right="1"/>
        <w:rPr>
          <w:b/>
          <w:color w:val="000000"/>
          <w:spacing w:val="4"/>
          <w:sz w:val="24"/>
          <w:szCs w:val="24"/>
        </w:rPr>
      </w:pPr>
    </w:p>
    <w:p w:rsidR="006F2E6E" w:rsidRDefault="006F2E6E" w:rsidP="006F2E6E">
      <w:pPr>
        <w:pStyle w:val="Standard"/>
        <w:shd w:val="clear" w:color="auto" w:fill="FFFFFF"/>
        <w:ind w:right="1"/>
        <w:jc w:val="center"/>
        <w:rPr>
          <w:b/>
          <w:color w:val="000000"/>
          <w:spacing w:val="4"/>
          <w:sz w:val="24"/>
          <w:szCs w:val="24"/>
        </w:rPr>
      </w:pPr>
      <w:r w:rsidRPr="00D95392">
        <w:rPr>
          <w:b/>
          <w:color w:val="000000"/>
          <w:spacing w:val="4"/>
          <w:sz w:val="24"/>
          <w:szCs w:val="24"/>
        </w:rPr>
        <w:t>Учебно – методическое обеспечение образовательного процесса</w:t>
      </w:r>
    </w:p>
    <w:p w:rsidR="006F2E6E" w:rsidRDefault="006F2E6E" w:rsidP="006F2E6E">
      <w:pPr>
        <w:pStyle w:val="Standard"/>
        <w:shd w:val="clear" w:color="auto" w:fill="FFFFFF"/>
        <w:ind w:right="1"/>
        <w:jc w:val="center"/>
        <w:rPr>
          <w:b/>
          <w:color w:val="000000"/>
          <w:spacing w:val="4"/>
          <w:sz w:val="24"/>
          <w:szCs w:val="24"/>
        </w:rPr>
      </w:pPr>
    </w:p>
    <w:p w:rsidR="006F2E6E" w:rsidRPr="006F2E6E" w:rsidRDefault="006F2E6E" w:rsidP="006F2E6E">
      <w:pPr>
        <w:pStyle w:val="Standard"/>
        <w:numPr>
          <w:ilvl w:val="0"/>
          <w:numId w:val="10"/>
        </w:numPr>
        <w:shd w:val="clear" w:color="auto" w:fill="FFFFFF"/>
        <w:ind w:right="1"/>
        <w:rPr>
          <w:b/>
          <w:color w:val="000000"/>
          <w:spacing w:val="4"/>
          <w:sz w:val="24"/>
          <w:szCs w:val="24"/>
        </w:rPr>
      </w:pPr>
      <w:r w:rsidRPr="006F2E6E">
        <w:rPr>
          <w:sz w:val="24"/>
          <w:szCs w:val="24"/>
        </w:rPr>
        <w:t>Русский родной язык.</w:t>
      </w:r>
      <w:r>
        <w:rPr>
          <w:sz w:val="24"/>
          <w:szCs w:val="24"/>
        </w:rPr>
        <w:t xml:space="preserve"> Примерные рабочие программы. </w:t>
      </w:r>
      <w:r w:rsidRPr="006F2E6E">
        <w:rPr>
          <w:sz w:val="24"/>
          <w:szCs w:val="24"/>
        </w:rPr>
        <w:t xml:space="preserve">5–9 </w:t>
      </w:r>
      <w:proofErr w:type="gramStart"/>
      <w:r w:rsidRPr="006F2E6E">
        <w:rPr>
          <w:sz w:val="24"/>
          <w:szCs w:val="24"/>
        </w:rPr>
        <w:t>классы :</w:t>
      </w:r>
      <w:proofErr w:type="gramEnd"/>
      <w:r w:rsidRPr="006F2E6E">
        <w:rPr>
          <w:sz w:val="24"/>
          <w:szCs w:val="24"/>
        </w:rPr>
        <w:t xml:space="preserve"> </w:t>
      </w:r>
      <w:proofErr w:type="spellStart"/>
      <w:r w:rsidRPr="006F2E6E">
        <w:rPr>
          <w:sz w:val="24"/>
          <w:szCs w:val="24"/>
        </w:rPr>
        <w:t>учеб.пособие</w:t>
      </w:r>
      <w:proofErr w:type="spellEnd"/>
      <w:r w:rsidRPr="006F2E6E">
        <w:rPr>
          <w:sz w:val="24"/>
          <w:szCs w:val="24"/>
        </w:rPr>
        <w:t xml:space="preserve"> для </w:t>
      </w:r>
      <w:proofErr w:type="spellStart"/>
      <w:r w:rsidRPr="006F2E6E">
        <w:rPr>
          <w:sz w:val="24"/>
          <w:szCs w:val="24"/>
        </w:rPr>
        <w:t>общеобразоват</w:t>
      </w:r>
      <w:proofErr w:type="spellEnd"/>
      <w:r w:rsidRPr="006F2E6E">
        <w:rPr>
          <w:sz w:val="24"/>
          <w:szCs w:val="24"/>
        </w:rPr>
        <w:t xml:space="preserve">. организаций / О. М. Александрова, Ю. Н. </w:t>
      </w:r>
      <w:proofErr w:type="spellStart"/>
      <w:r w:rsidRPr="006F2E6E">
        <w:rPr>
          <w:sz w:val="24"/>
          <w:szCs w:val="24"/>
        </w:rPr>
        <w:t>Гостева</w:t>
      </w:r>
      <w:proofErr w:type="spellEnd"/>
      <w:r w:rsidRPr="006F2E6E">
        <w:rPr>
          <w:sz w:val="24"/>
          <w:szCs w:val="24"/>
        </w:rPr>
        <w:t xml:space="preserve">, И. Н. </w:t>
      </w:r>
      <w:proofErr w:type="spellStart"/>
      <w:r w:rsidRPr="006F2E6E">
        <w:rPr>
          <w:sz w:val="24"/>
          <w:szCs w:val="24"/>
        </w:rPr>
        <w:t>Добротина</w:t>
      </w:r>
      <w:proofErr w:type="spellEnd"/>
      <w:r w:rsidRPr="006F2E6E">
        <w:rPr>
          <w:sz w:val="24"/>
          <w:szCs w:val="24"/>
        </w:rPr>
        <w:t xml:space="preserve"> ; под ред. О. М. Александровой. – </w:t>
      </w:r>
      <w:proofErr w:type="gramStart"/>
      <w:r w:rsidRPr="006F2E6E">
        <w:rPr>
          <w:sz w:val="24"/>
          <w:szCs w:val="24"/>
        </w:rPr>
        <w:t>М. :</w:t>
      </w:r>
      <w:proofErr w:type="gramEnd"/>
      <w:r w:rsidRPr="006F2E6E">
        <w:rPr>
          <w:sz w:val="24"/>
          <w:szCs w:val="24"/>
        </w:rPr>
        <w:t xml:space="preserve"> Просвещение, 2020.</w:t>
      </w:r>
    </w:p>
    <w:p w:rsidR="006F2E6E" w:rsidRPr="006F2E6E" w:rsidRDefault="006F2E6E" w:rsidP="006F2E6E">
      <w:pPr>
        <w:pStyle w:val="Standard"/>
        <w:numPr>
          <w:ilvl w:val="0"/>
          <w:numId w:val="10"/>
        </w:numPr>
        <w:shd w:val="clear" w:color="auto" w:fill="FFFFFF"/>
        <w:ind w:right="1"/>
        <w:rPr>
          <w:b/>
          <w:color w:val="000000"/>
          <w:spacing w:val="4"/>
          <w:sz w:val="24"/>
          <w:szCs w:val="24"/>
        </w:rPr>
      </w:pPr>
      <w:r w:rsidRPr="006F2E6E">
        <w:rPr>
          <w:sz w:val="24"/>
          <w:szCs w:val="24"/>
        </w:rPr>
        <w:t>Русский родной язык.</w:t>
      </w:r>
      <w:r w:rsidR="001A5710">
        <w:rPr>
          <w:sz w:val="24"/>
          <w:szCs w:val="24"/>
        </w:rPr>
        <w:t xml:space="preserve"> 8</w:t>
      </w:r>
      <w:r>
        <w:rPr>
          <w:sz w:val="24"/>
          <w:szCs w:val="24"/>
        </w:rPr>
        <w:t xml:space="preserve"> класс: </w:t>
      </w:r>
      <w:proofErr w:type="spellStart"/>
      <w:r>
        <w:rPr>
          <w:sz w:val="24"/>
          <w:szCs w:val="24"/>
        </w:rPr>
        <w:t>учебн</w:t>
      </w:r>
      <w:proofErr w:type="spellEnd"/>
      <w:r>
        <w:rPr>
          <w:sz w:val="24"/>
          <w:szCs w:val="24"/>
        </w:rPr>
        <w:t xml:space="preserve">.  </w:t>
      </w:r>
      <w:proofErr w:type="gramStart"/>
      <w:r w:rsidRPr="006F2E6E">
        <w:rPr>
          <w:sz w:val="24"/>
          <w:szCs w:val="24"/>
        </w:rPr>
        <w:t>для</w:t>
      </w:r>
      <w:proofErr w:type="gramEnd"/>
      <w:r w:rsidRPr="006F2E6E">
        <w:rPr>
          <w:sz w:val="24"/>
          <w:szCs w:val="24"/>
        </w:rPr>
        <w:t xml:space="preserve"> </w:t>
      </w:r>
      <w:proofErr w:type="spellStart"/>
      <w:r w:rsidRPr="006F2E6E">
        <w:rPr>
          <w:sz w:val="24"/>
          <w:szCs w:val="24"/>
        </w:rPr>
        <w:t>общеобразоват</w:t>
      </w:r>
      <w:proofErr w:type="spellEnd"/>
      <w:r w:rsidRPr="006F2E6E">
        <w:rPr>
          <w:sz w:val="24"/>
          <w:szCs w:val="24"/>
        </w:rPr>
        <w:t>. о</w:t>
      </w:r>
      <w:r>
        <w:rPr>
          <w:sz w:val="24"/>
          <w:szCs w:val="24"/>
        </w:rPr>
        <w:t>рганизаций / О. М. Александрова и др.</w:t>
      </w:r>
      <w:r w:rsidRPr="006F2E6E">
        <w:rPr>
          <w:sz w:val="24"/>
          <w:szCs w:val="24"/>
        </w:rPr>
        <w:t xml:space="preserve"> – М. : Просвещение, 2020.</w:t>
      </w:r>
    </w:p>
    <w:p w:rsidR="006F2E6E" w:rsidRDefault="006F2E6E" w:rsidP="006F2E6E">
      <w:pPr>
        <w:pStyle w:val="Standard"/>
        <w:shd w:val="clear" w:color="auto" w:fill="FFFFFF"/>
        <w:ind w:left="720" w:right="1"/>
        <w:rPr>
          <w:sz w:val="24"/>
          <w:szCs w:val="24"/>
        </w:rPr>
      </w:pPr>
    </w:p>
    <w:p w:rsidR="006F2E6E" w:rsidRPr="00940A09" w:rsidRDefault="006F2E6E" w:rsidP="006F2E6E">
      <w:pPr>
        <w:pStyle w:val="Standard"/>
        <w:shd w:val="clear" w:color="auto" w:fill="FFFFFF"/>
        <w:ind w:left="720" w:right="1"/>
        <w:rPr>
          <w:b/>
          <w:sz w:val="24"/>
          <w:szCs w:val="24"/>
        </w:rPr>
      </w:pPr>
      <w:r w:rsidRPr="00940A09">
        <w:rPr>
          <w:b/>
          <w:sz w:val="24"/>
          <w:szCs w:val="24"/>
        </w:rPr>
        <w:t xml:space="preserve">Интернет-ресурсы </w:t>
      </w:r>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Азбучные истины. URL: http://gramota.ru/class/istiny </w:t>
      </w:r>
    </w:p>
    <w:p w:rsidR="006F2E6E"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Академический орфографический словарь. URL: </w:t>
      </w:r>
      <w:hyperlink r:id="rId8" w:history="1">
        <w:r w:rsidRPr="00940A09">
          <w:rPr>
            <w:rStyle w:val="ac"/>
            <w:sz w:val="24"/>
            <w:szCs w:val="24"/>
          </w:rPr>
          <w:t>http://gramota.ru/slovari/info/lop</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Вавилонская башня. Базы данных по словарям C. И. Ожегова, А. А. Зализняка, М. Фасмера. URL: </w:t>
      </w:r>
      <w:hyperlink r:id="rId9" w:history="1">
        <w:r w:rsidR="00940A09" w:rsidRPr="00940A09">
          <w:rPr>
            <w:rStyle w:val="ac"/>
            <w:sz w:val="24"/>
            <w:szCs w:val="24"/>
          </w:rPr>
          <w:t>http://starling.rinet.ru/indexru.htm</w:t>
        </w:r>
      </w:hyperlink>
    </w:p>
    <w:p w:rsidR="00940A09" w:rsidRPr="00940A09" w:rsidRDefault="006F2E6E" w:rsidP="006F2E6E">
      <w:pPr>
        <w:pStyle w:val="Standard"/>
        <w:numPr>
          <w:ilvl w:val="0"/>
          <w:numId w:val="11"/>
        </w:numPr>
        <w:shd w:val="clear" w:color="auto" w:fill="FFFFFF"/>
        <w:ind w:right="1"/>
        <w:rPr>
          <w:b/>
          <w:color w:val="000000"/>
          <w:spacing w:val="4"/>
          <w:sz w:val="24"/>
          <w:szCs w:val="24"/>
          <w:lang w:val="en-US"/>
        </w:rPr>
      </w:pPr>
      <w:r w:rsidRPr="00940A09">
        <w:rPr>
          <w:sz w:val="24"/>
          <w:szCs w:val="24"/>
        </w:rPr>
        <w:t xml:space="preserve">Вишнякова О. В. Словарь паронимов русского языка. </w:t>
      </w:r>
      <w:r w:rsidRPr="00940A09">
        <w:rPr>
          <w:sz w:val="24"/>
          <w:szCs w:val="24"/>
          <w:lang w:val="en-US"/>
        </w:rPr>
        <w:t xml:space="preserve">URL: </w:t>
      </w:r>
      <w:hyperlink r:id="rId10" w:history="1">
        <w:r w:rsidR="00940A09" w:rsidRPr="00940A09">
          <w:rPr>
            <w:rStyle w:val="ac"/>
            <w:sz w:val="24"/>
            <w:szCs w:val="24"/>
            <w:lang w:val="en-US"/>
          </w:rPr>
          <w:t>https://classes.ru/grammar/122.Vishnyakova</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Древнерусские берестяные грамоты. URL: </w:t>
      </w:r>
      <w:hyperlink r:id="rId11" w:history="1">
        <w:r w:rsidR="00940A09" w:rsidRPr="00940A09">
          <w:rPr>
            <w:rStyle w:val="ac"/>
            <w:sz w:val="24"/>
            <w:szCs w:val="24"/>
          </w:rPr>
          <w:t>http://gramoty.ru</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Какие бывают словари. URL: </w:t>
      </w:r>
      <w:hyperlink r:id="rId12" w:history="1">
        <w:r w:rsidR="00940A09" w:rsidRPr="00940A09">
          <w:rPr>
            <w:rStyle w:val="ac"/>
            <w:sz w:val="24"/>
            <w:szCs w:val="24"/>
          </w:rPr>
          <w:t>http://gramota.ru/slovari/types</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proofErr w:type="spellStart"/>
      <w:r w:rsidRPr="00940A09">
        <w:rPr>
          <w:sz w:val="24"/>
          <w:szCs w:val="24"/>
        </w:rPr>
        <w:t>Кругосвет</w:t>
      </w:r>
      <w:proofErr w:type="spellEnd"/>
      <w:r w:rsidRPr="00940A09">
        <w:rPr>
          <w:sz w:val="24"/>
          <w:szCs w:val="24"/>
        </w:rPr>
        <w:t xml:space="preserve"> – универсальная энциклопедия. URL: </w:t>
      </w:r>
      <w:hyperlink r:id="rId13" w:history="1">
        <w:r w:rsidR="00940A09" w:rsidRPr="00940A09">
          <w:rPr>
            <w:rStyle w:val="ac"/>
            <w:sz w:val="24"/>
            <w:szCs w:val="24"/>
          </w:rPr>
          <w:t>http://www.krugosvet.ru</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Культура письменной речи. URL: </w:t>
      </w:r>
      <w:hyperlink r:id="rId14" w:history="1">
        <w:r w:rsidR="00940A09" w:rsidRPr="00940A09">
          <w:rPr>
            <w:rStyle w:val="ac"/>
            <w:sz w:val="24"/>
            <w:szCs w:val="24"/>
          </w:rPr>
          <w:t>http://gramma.ru</w:t>
        </w:r>
      </w:hyperlink>
    </w:p>
    <w:p w:rsidR="006F2E6E"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Лингвистика для школьников. URL: http://www.lingling.ru</w:t>
      </w:r>
    </w:p>
    <w:p w:rsidR="006F2E6E" w:rsidRPr="006F2E6E" w:rsidRDefault="006F2E6E" w:rsidP="00016CD7">
      <w:pPr>
        <w:spacing w:after="0" w:line="240" w:lineRule="auto"/>
        <w:ind w:right="-141" w:firstLine="567"/>
        <w:jc w:val="both"/>
        <w:rPr>
          <w:rFonts w:ascii="Times New Roman" w:hAnsi="Times New Roman"/>
          <w:sz w:val="24"/>
          <w:szCs w:val="24"/>
        </w:rPr>
      </w:pPr>
    </w:p>
    <w:sectPr w:rsidR="006F2E6E" w:rsidRPr="006F2E6E" w:rsidSect="00C16A3C">
      <w:footerReference w:type="default" r:id="rId15"/>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CD6" w:rsidRDefault="00DE1CD6" w:rsidP="005E7CD1">
      <w:pPr>
        <w:spacing w:after="0" w:line="240" w:lineRule="auto"/>
      </w:pPr>
      <w:r>
        <w:separator/>
      </w:r>
    </w:p>
  </w:endnote>
  <w:endnote w:type="continuationSeparator" w:id="0">
    <w:p w:rsidR="00DE1CD6" w:rsidRDefault="00DE1CD6" w:rsidP="005E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623370"/>
      <w:docPartObj>
        <w:docPartGallery w:val="Page Numbers (Bottom of Page)"/>
        <w:docPartUnique/>
      </w:docPartObj>
    </w:sdtPr>
    <w:sdtEndPr/>
    <w:sdtContent>
      <w:p w:rsidR="00624564" w:rsidRDefault="00624564">
        <w:pPr>
          <w:pStyle w:val="a9"/>
          <w:jc w:val="center"/>
        </w:pPr>
        <w:r>
          <w:fldChar w:fldCharType="begin"/>
        </w:r>
        <w:r>
          <w:instrText>PAGE   \* MERGEFORMAT</w:instrText>
        </w:r>
        <w:r>
          <w:fldChar w:fldCharType="separate"/>
        </w:r>
        <w:r w:rsidR="005F3165">
          <w:rPr>
            <w:noProof/>
          </w:rPr>
          <w:t>11</w:t>
        </w:r>
        <w:r>
          <w:fldChar w:fldCharType="end"/>
        </w:r>
      </w:p>
    </w:sdtContent>
  </w:sdt>
  <w:p w:rsidR="00624564" w:rsidRDefault="006245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CD6" w:rsidRDefault="00DE1CD6" w:rsidP="005E7CD1">
      <w:pPr>
        <w:spacing w:after="0" w:line="240" w:lineRule="auto"/>
      </w:pPr>
      <w:r>
        <w:separator/>
      </w:r>
    </w:p>
  </w:footnote>
  <w:footnote w:type="continuationSeparator" w:id="0">
    <w:p w:rsidR="00DE1CD6" w:rsidRDefault="00DE1CD6" w:rsidP="005E7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3A4"/>
    <w:multiLevelType w:val="hybridMultilevel"/>
    <w:tmpl w:val="621C4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33BEC"/>
    <w:multiLevelType w:val="hybridMultilevel"/>
    <w:tmpl w:val="FDCE4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0A35DA"/>
    <w:multiLevelType w:val="hybridMultilevel"/>
    <w:tmpl w:val="11BCC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822FA3"/>
    <w:multiLevelType w:val="hybridMultilevel"/>
    <w:tmpl w:val="690686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ACB5DC4"/>
    <w:multiLevelType w:val="hybridMultilevel"/>
    <w:tmpl w:val="FFE0E6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E996229"/>
    <w:multiLevelType w:val="hybridMultilevel"/>
    <w:tmpl w:val="1C9E1F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FDF435A"/>
    <w:multiLevelType w:val="hybridMultilevel"/>
    <w:tmpl w:val="86F02312"/>
    <w:lvl w:ilvl="0" w:tplc="29C618D2">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7">
    <w:nsid w:val="366908CC"/>
    <w:multiLevelType w:val="hybridMultilevel"/>
    <w:tmpl w:val="86F02312"/>
    <w:lvl w:ilvl="0" w:tplc="29C618D2">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8">
    <w:nsid w:val="3F1A1B4B"/>
    <w:multiLevelType w:val="hybridMultilevel"/>
    <w:tmpl w:val="5D528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AC0E02"/>
    <w:multiLevelType w:val="hybridMultilevel"/>
    <w:tmpl w:val="9FA8A298"/>
    <w:lvl w:ilvl="0" w:tplc="A43AB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8634DB1"/>
    <w:multiLevelType w:val="hybridMultilevel"/>
    <w:tmpl w:val="E1EEE9D6"/>
    <w:lvl w:ilvl="0" w:tplc="A43AB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B2311EF"/>
    <w:multiLevelType w:val="hybridMultilevel"/>
    <w:tmpl w:val="CCEAE110"/>
    <w:lvl w:ilvl="0" w:tplc="A44A44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BB7A92"/>
    <w:multiLevelType w:val="hybridMultilevel"/>
    <w:tmpl w:val="F4B21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261F23"/>
    <w:multiLevelType w:val="hybridMultilevel"/>
    <w:tmpl w:val="7E54B8A2"/>
    <w:lvl w:ilvl="0" w:tplc="CA665FEE">
      <w:start w:val="1"/>
      <w:numFmt w:val="decimal"/>
      <w:lvlText w:val="%1."/>
      <w:lvlJc w:val="left"/>
      <w:pPr>
        <w:ind w:left="1080" w:hanging="360"/>
      </w:pPr>
      <w:rPr>
        <w:rFonts w:hint="default"/>
        <w:b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8019CA"/>
    <w:multiLevelType w:val="hybridMultilevel"/>
    <w:tmpl w:val="2402CA0E"/>
    <w:lvl w:ilvl="0" w:tplc="2AC8AB8E">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4D85F0F"/>
    <w:multiLevelType w:val="hybridMultilevel"/>
    <w:tmpl w:val="05A4E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70375A4"/>
    <w:multiLevelType w:val="hybridMultilevel"/>
    <w:tmpl w:val="DC740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9"/>
  </w:num>
  <w:num w:numId="6">
    <w:abstractNumId w:val="16"/>
  </w:num>
  <w:num w:numId="7">
    <w:abstractNumId w:val="10"/>
  </w:num>
  <w:num w:numId="8">
    <w:abstractNumId w:val="2"/>
  </w:num>
  <w:num w:numId="9">
    <w:abstractNumId w:val="15"/>
  </w:num>
  <w:num w:numId="10">
    <w:abstractNumId w:val="11"/>
  </w:num>
  <w:num w:numId="11">
    <w:abstractNumId w:val="13"/>
  </w:num>
  <w:num w:numId="12">
    <w:abstractNumId w:val="12"/>
  </w:num>
  <w:num w:numId="13">
    <w:abstractNumId w:val="1"/>
  </w:num>
  <w:num w:numId="14">
    <w:abstractNumId w:val="4"/>
  </w:num>
  <w:num w:numId="15">
    <w:abstractNumId w:val="5"/>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5F"/>
    <w:rsid w:val="000005B7"/>
    <w:rsid w:val="000011A4"/>
    <w:rsid w:val="00001E0C"/>
    <w:rsid w:val="00002B3C"/>
    <w:rsid w:val="00003C91"/>
    <w:rsid w:val="0000402F"/>
    <w:rsid w:val="00004E89"/>
    <w:rsid w:val="0000502D"/>
    <w:rsid w:val="00005062"/>
    <w:rsid w:val="000050EF"/>
    <w:rsid w:val="00006904"/>
    <w:rsid w:val="000101A7"/>
    <w:rsid w:val="00011648"/>
    <w:rsid w:val="00011B48"/>
    <w:rsid w:val="00011B69"/>
    <w:rsid w:val="00013B3A"/>
    <w:rsid w:val="00014249"/>
    <w:rsid w:val="00014A9F"/>
    <w:rsid w:val="000162DA"/>
    <w:rsid w:val="000166B9"/>
    <w:rsid w:val="00016CD7"/>
    <w:rsid w:val="00017450"/>
    <w:rsid w:val="000179DF"/>
    <w:rsid w:val="00022466"/>
    <w:rsid w:val="0002266E"/>
    <w:rsid w:val="00022FBF"/>
    <w:rsid w:val="000234EA"/>
    <w:rsid w:val="00023945"/>
    <w:rsid w:val="00024710"/>
    <w:rsid w:val="00030A9F"/>
    <w:rsid w:val="00031735"/>
    <w:rsid w:val="0003253F"/>
    <w:rsid w:val="000346C8"/>
    <w:rsid w:val="00034734"/>
    <w:rsid w:val="00034D2E"/>
    <w:rsid w:val="0003612E"/>
    <w:rsid w:val="00036B9B"/>
    <w:rsid w:val="00037257"/>
    <w:rsid w:val="000413CE"/>
    <w:rsid w:val="00041D09"/>
    <w:rsid w:val="000424D3"/>
    <w:rsid w:val="00043545"/>
    <w:rsid w:val="000437EE"/>
    <w:rsid w:val="000446CB"/>
    <w:rsid w:val="00044B9C"/>
    <w:rsid w:val="0004523C"/>
    <w:rsid w:val="00045A56"/>
    <w:rsid w:val="0004601C"/>
    <w:rsid w:val="00050793"/>
    <w:rsid w:val="00050E21"/>
    <w:rsid w:val="0005475C"/>
    <w:rsid w:val="000555BB"/>
    <w:rsid w:val="00055982"/>
    <w:rsid w:val="00056CC4"/>
    <w:rsid w:val="00061D1D"/>
    <w:rsid w:val="00062FE0"/>
    <w:rsid w:val="00063F0D"/>
    <w:rsid w:val="00064C05"/>
    <w:rsid w:val="00064DB0"/>
    <w:rsid w:val="00064F23"/>
    <w:rsid w:val="00065989"/>
    <w:rsid w:val="0006663F"/>
    <w:rsid w:val="000722B8"/>
    <w:rsid w:val="00072AC1"/>
    <w:rsid w:val="00072F44"/>
    <w:rsid w:val="00073AE8"/>
    <w:rsid w:val="000746BB"/>
    <w:rsid w:val="000760CC"/>
    <w:rsid w:val="00081706"/>
    <w:rsid w:val="000818EC"/>
    <w:rsid w:val="00081BFA"/>
    <w:rsid w:val="000824D4"/>
    <w:rsid w:val="00083803"/>
    <w:rsid w:val="00083B31"/>
    <w:rsid w:val="0008405A"/>
    <w:rsid w:val="0008414C"/>
    <w:rsid w:val="0008471E"/>
    <w:rsid w:val="00086D1F"/>
    <w:rsid w:val="0008794B"/>
    <w:rsid w:val="00090C22"/>
    <w:rsid w:val="00091B96"/>
    <w:rsid w:val="00091FA0"/>
    <w:rsid w:val="00091FB3"/>
    <w:rsid w:val="00096038"/>
    <w:rsid w:val="00096951"/>
    <w:rsid w:val="000971CD"/>
    <w:rsid w:val="00097FC8"/>
    <w:rsid w:val="000A09D6"/>
    <w:rsid w:val="000A1308"/>
    <w:rsid w:val="000A1C20"/>
    <w:rsid w:val="000A2578"/>
    <w:rsid w:val="000A66BA"/>
    <w:rsid w:val="000A7013"/>
    <w:rsid w:val="000A70D6"/>
    <w:rsid w:val="000A7568"/>
    <w:rsid w:val="000B33F0"/>
    <w:rsid w:val="000B41B4"/>
    <w:rsid w:val="000B4841"/>
    <w:rsid w:val="000C3CE2"/>
    <w:rsid w:val="000C3E8F"/>
    <w:rsid w:val="000C427F"/>
    <w:rsid w:val="000C4BF1"/>
    <w:rsid w:val="000C631A"/>
    <w:rsid w:val="000C707B"/>
    <w:rsid w:val="000D1ED0"/>
    <w:rsid w:val="000D325C"/>
    <w:rsid w:val="000D5B0A"/>
    <w:rsid w:val="000D7651"/>
    <w:rsid w:val="000E1FB7"/>
    <w:rsid w:val="000E31A1"/>
    <w:rsid w:val="000E70B1"/>
    <w:rsid w:val="000F1B96"/>
    <w:rsid w:val="000F2C43"/>
    <w:rsid w:val="000F437A"/>
    <w:rsid w:val="000F6179"/>
    <w:rsid w:val="000F7AA1"/>
    <w:rsid w:val="001002BB"/>
    <w:rsid w:val="001024EC"/>
    <w:rsid w:val="0010258B"/>
    <w:rsid w:val="0010356A"/>
    <w:rsid w:val="00105E56"/>
    <w:rsid w:val="001078BD"/>
    <w:rsid w:val="00111648"/>
    <w:rsid w:val="0011307A"/>
    <w:rsid w:val="00113824"/>
    <w:rsid w:val="001146A9"/>
    <w:rsid w:val="00114EFF"/>
    <w:rsid w:val="00114F6D"/>
    <w:rsid w:val="0011711F"/>
    <w:rsid w:val="0011749A"/>
    <w:rsid w:val="001202C6"/>
    <w:rsid w:val="00123AB3"/>
    <w:rsid w:val="00123B19"/>
    <w:rsid w:val="00123B9F"/>
    <w:rsid w:val="00127981"/>
    <w:rsid w:val="001311C3"/>
    <w:rsid w:val="00132C62"/>
    <w:rsid w:val="001334F5"/>
    <w:rsid w:val="00134887"/>
    <w:rsid w:val="001362D3"/>
    <w:rsid w:val="0013726A"/>
    <w:rsid w:val="001412BC"/>
    <w:rsid w:val="001425B8"/>
    <w:rsid w:val="00142C68"/>
    <w:rsid w:val="00142E3C"/>
    <w:rsid w:val="0014392A"/>
    <w:rsid w:val="00145373"/>
    <w:rsid w:val="0014560F"/>
    <w:rsid w:val="00145CD9"/>
    <w:rsid w:val="00145E35"/>
    <w:rsid w:val="00147CE1"/>
    <w:rsid w:val="001503EC"/>
    <w:rsid w:val="00150CEA"/>
    <w:rsid w:val="0015282A"/>
    <w:rsid w:val="0015371D"/>
    <w:rsid w:val="00157147"/>
    <w:rsid w:val="001573A1"/>
    <w:rsid w:val="001607A3"/>
    <w:rsid w:val="00160978"/>
    <w:rsid w:val="0016180C"/>
    <w:rsid w:val="0016184D"/>
    <w:rsid w:val="00162683"/>
    <w:rsid w:val="001652C5"/>
    <w:rsid w:val="001655E3"/>
    <w:rsid w:val="00166233"/>
    <w:rsid w:val="001670AE"/>
    <w:rsid w:val="00167440"/>
    <w:rsid w:val="001678A8"/>
    <w:rsid w:val="00167E40"/>
    <w:rsid w:val="001735AD"/>
    <w:rsid w:val="00174420"/>
    <w:rsid w:val="00175211"/>
    <w:rsid w:val="00175CC2"/>
    <w:rsid w:val="00176196"/>
    <w:rsid w:val="00176F60"/>
    <w:rsid w:val="00177366"/>
    <w:rsid w:val="00177ED1"/>
    <w:rsid w:val="001801C8"/>
    <w:rsid w:val="00181121"/>
    <w:rsid w:val="00181D35"/>
    <w:rsid w:val="001841B6"/>
    <w:rsid w:val="001847C0"/>
    <w:rsid w:val="00185CCE"/>
    <w:rsid w:val="001871B4"/>
    <w:rsid w:val="001910CD"/>
    <w:rsid w:val="0019500C"/>
    <w:rsid w:val="0019575E"/>
    <w:rsid w:val="001973FA"/>
    <w:rsid w:val="001A28E2"/>
    <w:rsid w:val="001A2F62"/>
    <w:rsid w:val="001A315F"/>
    <w:rsid w:val="001A3F1B"/>
    <w:rsid w:val="001A4071"/>
    <w:rsid w:val="001A5710"/>
    <w:rsid w:val="001A7011"/>
    <w:rsid w:val="001B1020"/>
    <w:rsid w:val="001B3764"/>
    <w:rsid w:val="001B70E5"/>
    <w:rsid w:val="001C321D"/>
    <w:rsid w:val="001C32E7"/>
    <w:rsid w:val="001C400C"/>
    <w:rsid w:val="001C5ED1"/>
    <w:rsid w:val="001C5F3C"/>
    <w:rsid w:val="001C5FFA"/>
    <w:rsid w:val="001C7FDD"/>
    <w:rsid w:val="001D0299"/>
    <w:rsid w:val="001D1E95"/>
    <w:rsid w:val="001D4317"/>
    <w:rsid w:val="001D55B7"/>
    <w:rsid w:val="001D5C3F"/>
    <w:rsid w:val="001D5DB8"/>
    <w:rsid w:val="001D7AC9"/>
    <w:rsid w:val="001E1415"/>
    <w:rsid w:val="001E1932"/>
    <w:rsid w:val="001E1A03"/>
    <w:rsid w:val="001E1ECA"/>
    <w:rsid w:val="001E1FA7"/>
    <w:rsid w:val="001E440A"/>
    <w:rsid w:val="001E5513"/>
    <w:rsid w:val="001E7DEF"/>
    <w:rsid w:val="001F0045"/>
    <w:rsid w:val="001F15CC"/>
    <w:rsid w:val="001F2266"/>
    <w:rsid w:val="001F7BCF"/>
    <w:rsid w:val="00200B76"/>
    <w:rsid w:val="0020110E"/>
    <w:rsid w:val="00201BCE"/>
    <w:rsid w:val="00201E30"/>
    <w:rsid w:val="002029BB"/>
    <w:rsid w:val="0020338B"/>
    <w:rsid w:val="00203C70"/>
    <w:rsid w:val="0020405E"/>
    <w:rsid w:val="00204455"/>
    <w:rsid w:val="00204B73"/>
    <w:rsid w:val="0020517B"/>
    <w:rsid w:val="0020607B"/>
    <w:rsid w:val="002060A8"/>
    <w:rsid w:val="00207264"/>
    <w:rsid w:val="0021079E"/>
    <w:rsid w:val="00213098"/>
    <w:rsid w:val="002141C0"/>
    <w:rsid w:val="00214E24"/>
    <w:rsid w:val="00215500"/>
    <w:rsid w:val="0021763D"/>
    <w:rsid w:val="00217A8F"/>
    <w:rsid w:val="002207E9"/>
    <w:rsid w:val="00220E44"/>
    <w:rsid w:val="00221511"/>
    <w:rsid w:val="00222AE1"/>
    <w:rsid w:val="002256A8"/>
    <w:rsid w:val="0022625F"/>
    <w:rsid w:val="002271C7"/>
    <w:rsid w:val="002305A5"/>
    <w:rsid w:val="00234913"/>
    <w:rsid w:val="00234B53"/>
    <w:rsid w:val="002403B4"/>
    <w:rsid w:val="00241972"/>
    <w:rsid w:val="00242A41"/>
    <w:rsid w:val="00244185"/>
    <w:rsid w:val="00244F29"/>
    <w:rsid w:val="0024732F"/>
    <w:rsid w:val="00250DDE"/>
    <w:rsid w:val="00251F24"/>
    <w:rsid w:val="00254EE5"/>
    <w:rsid w:val="002552F0"/>
    <w:rsid w:val="002560CE"/>
    <w:rsid w:val="00256BF5"/>
    <w:rsid w:val="0025727A"/>
    <w:rsid w:val="002573A5"/>
    <w:rsid w:val="0026039B"/>
    <w:rsid w:val="002608D2"/>
    <w:rsid w:val="00260F88"/>
    <w:rsid w:val="00262BDB"/>
    <w:rsid w:val="00263067"/>
    <w:rsid w:val="0026420A"/>
    <w:rsid w:val="0026434B"/>
    <w:rsid w:val="002645D6"/>
    <w:rsid w:val="00266009"/>
    <w:rsid w:val="002661CE"/>
    <w:rsid w:val="002671EB"/>
    <w:rsid w:val="00270E5C"/>
    <w:rsid w:val="002716DC"/>
    <w:rsid w:val="00272C3B"/>
    <w:rsid w:val="00273CFE"/>
    <w:rsid w:val="00277A9F"/>
    <w:rsid w:val="0028130F"/>
    <w:rsid w:val="00282DB9"/>
    <w:rsid w:val="002847C0"/>
    <w:rsid w:val="0028500E"/>
    <w:rsid w:val="002861E9"/>
    <w:rsid w:val="00287620"/>
    <w:rsid w:val="002876F9"/>
    <w:rsid w:val="0029348F"/>
    <w:rsid w:val="00293B44"/>
    <w:rsid w:val="00293CF5"/>
    <w:rsid w:val="00294F4B"/>
    <w:rsid w:val="002957BD"/>
    <w:rsid w:val="00297831"/>
    <w:rsid w:val="002A0CB1"/>
    <w:rsid w:val="002A2446"/>
    <w:rsid w:val="002A2641"/>
    <w:rsid w:val="002A3857"/>
    <w:rsid w:val="002A3D8A"/>
    <w:rsid w:val="002A429B"/>
    <w:rsid w:val="002A502C"/>
    <w:rsid w:val="002A677A"/>
    <w:rsid w:val="002A7DE6"/>
    <w:rsid w:val="002B0520"/>
    <w:rsid w:val="002B0B74"/>
    <w:rsid w:val="002B10D4"/>
    <w:rsid w:val="002B5019"/>
    <w:rsid w:val="002B5240"/>
    <w:rsid w:val="002B54AB"/>
    <w:rsid w:val="002B5777"/>
    <w:rsid w:val="002B5FD6"/>
    <w:rsid w:val="002C1512"/>
    <w:rsid w:val="002C1649"/>
    <w:rsid w:val="002C1869"/>
    <w:rsid w:val="002C5AC9"/>
    <w:rsid w:val="002C709C"/>
    <w:rsid w:val="002C7CBA"/>
    <w:rsid w:val="002D1AEE"/>
    <w:rsid w:val="002D23C2"/>
    <w:rsid w:val="002D282C"/>
    <w:rsid w:val="002D3062"/>
    <w:rsid w:val="002D3406"/>
    <w:rsid w:val="002D39EE"/>
    <w:rsid w:val="002D5221"/>
    <w:rsid w:val="002D57AB"/>
    <w:rsid w:val="002D71F2"/>
    <w:rsid w:val="002E10CF"/>
    <w:rsid w:val="002E1368"/>
    <w:rsid w:val="002E1EDE"/>
    <w:rsid w:val="002E267E"/>
    <w:rsid w:val="002E4166"/>
    <w:rsid w:val="002E52BB"/>
    <w:rsid w:val="002E74F7"/>
    <w:rsid w:val="002F096D"/>
    <w:rsid w:val="002F2C1A"/>
    <w:rsid w:val="002F4CC4"/>
    <w:rsid w:val="002F4E1A"/>
    <w:rsid w:val="002F50BB"/>
    <w:rsid w:val="002F5125"/>
    <w:rsid w:val="002F65B3"/>
    <w:rsid w:val="002F6E3E"/>
    <w:rsid w:val="002F6ED2"/>
    <w:rsid w:val="003006CA"/>
    <w:rsid w:val="003009A0"/>
    <w:rsid w:val="00301E33"/>
    <w:rsid w:val="00303CE3"/>
    <w:rsid w:val="00303F6A"/>
    <w:rsid w:val="00304000"/>
    <w:rsid w:val="0030472E"/>
    <w:rsid w:val="00307136"/>
    <w:rsid w:val="00312964"/>
    <w:rsid w:val="003135D7"/>
    <w:rsid w:val="00314074"/>
    <w:rsid w:val="00314254"/>
    <w:rsid w:val="00314955"/>
    <w:rsid w:val="00315B48"/>
    <w:rsid w:val="0031711C"/>
    <w:rsid w:val="003171B4"/>
    <w:rsid w:val="003177BE"/>
    <w:rsid w:val="003179E3"/>
    <w:rsid w:val="0032024B"/>
    <w:rsid w:val="003207A4"/>
    <w:rsid w:val="00322B26"/>
    <w:rsid w:val="0032397A"/>
    <w:rsid w:val="00325418"/>
    <w:rsid w:val="003257BA"/>
    <w:rsid w:val="00325B6F"/>
    <w:rsid w:val="00325B84"/>
    <w:rsid w:val="00326653"/>
    <w:rsid w:val="003273FF"/>
    <w:rsid w:val="00330080"/>
    <w:rsid w:val="00330A1F"/>
    <w:rsid w:val="00332E60"/>
    <w:rsid w:val="003335A8"/>
    <w:rsid w:val="003361B6"/>
    <w:rsid w:val="00336914"/>
    <w:rsid w:val="00337089"/>
    <w:rsid w:val="00340053"/>
    <w:rsid w:val="00340394"/>
    <w:rsid w:val="003406ED"/>
    <w:rsid w:val="00341F22"/>
    <w:rsid w:val="00342EAA"/>
    <w:rsid w:val="003431BB"/>
    <w:rsid w:val="00344C51"/>
    <w:rsid w:val="00344E88"/>
    <w:rsid w:val="0034598A"/>
    <w:rsid w:val="00345C85"/>
    <w:rsid w:val="003479D5"/>
    <w:rsid w:val="0035071F"/>
    <w:rsid w:val="00351AC4"/>
    <w:rsid w:val="00351E94"/>
    <w:rsid w:val="00353404"/>
    <w:rsid w:val="00357474"/>
    <w:rsid w:val="0036195E"/>
    <w:rsid w:val="00361E15"/>
    <w:rsid w:val="00365D00"/>
    <w:rsid w:val="00365EBA"/>
    <w:rsid w:val="00365FCA"/>
    <w:rsid w:val="003667FC"/>
    <w:rsid w:val="00366D5C"/>
    <w:rsid w:val="00371D46"/>
    <w:rsid w:val="00374B77"/>
    <w:rsid w:val="003766D4"/>
    <w:rsid w:val="00381724"/>
    <w:rsid w:val="00381A47"/>
    <w:rsid w:val="00381A8B"/>
    <w:rsid w:val="00382681"/>
    <w:rsid w:val="003826E8"/>
    <w:rsid w:val="00382974"/>
    <w:rsid w:val="00382F15"/>
    <w:rsid w:val="00383AC5"/>
    <w:rsid w:val="003849EE"/>
    <w:rsid w:val="00385FDD"/>
    <w:rsid w:val="0038722F"/>
    <w:rsid w:val="00387F6D"/>
    <w:rsid w:val="00390692"/>
    <w:rsid w:val="00391BB1"/>
    <w:rsid w:val="0039462A"/>
    <w:rsid w:val="003A0277"/>
    <w:rsid w:val="003A133E"/>
    <w:rsid w:val="003A17FA"/>
    <w:rsid w:val="003A1F0A"/>
    <w:rsid w:val="003A264C"/>
    <w:rsid w:val="003A3B91"/>
    <w:rsid w:val="003B13DA"/>
    <w:rsid w:val="003B2E12"/>
    <w:rsid w:val="003B336C"/>
    <w:rsid w:val="003B345D"/>
    <w:rsid w:val="003B5742"/>
    <w:rsid w:val="003B5C99"/>
    <w:rsid w:val="003B6A4F"/>
    <w:rsid w:val="003B6A7A"/>
    <w:rsid w:val="003B7A81"/>
    <w:rsid w:val="003B7FA1"/>
    <w:rsid w:val="003C04BF"/>
    <w:rsid w:val="003C2FB9"/>
    <w:rsid w:val="003C4FC5"/>
    <w:rsid w:val="003C5F71"/>
    <w:rsid w:val="003D0B54"/>
    <w:rsid w:val="003D1076"/>
    <w:rsid w:val="003D1946"/>
    <w:rsid w:val="003D197D"/>
    <w:rsid w:val="003D59A2"/>
    <w:rsid w:val="003D5D85"/>
    <w:rsid w:val="003D6206"/>
    <w:rsid w:val="003D655A"/>
    <w:rsid w:val="003D7D4A"/>
    <w:rsid w:val="003D7E4A"/>
    <w:rsid w:val="003E12A0"/>
    <w:rsid w:val="003E28FA"/>
    <w:rsid w:val="003E39CE"/>
    <w:rsid w:val="003E62D0"/>
    <w:rsid w:val="003E7C20"/>
    <w:rsid w:val="003F0609"/>
    <w:rsid w:val="003F0653"/>
    <w:rsid w:val="003F1184"/>
    <w:rsid w:val="003F1663"/>
    <w:rsid w:val="003F37B6"/>
    <w:rsid w:val="003F38EC"/>
    <w:rsid w:val="003F4E35"/>
    <w:rsid w:val="003F4F2B"/>
    <w:rsid w:val="003F6805"/>
    <w:rsid w:val="004002DA"/>
    <w:rsid w:val="00400CA3"/>
    <w:rsid w:val="00401452"/>
    <w:rsid w:val="00403323"/>
    <w:rsid w:val="004046D6"/>
    <w:rsid w:val="004054A6"/>
    <w:rsid w:val="00406148"/>
    <w:rsid w:val="004064B5"/>
    <w:rsid w:val="00407CD5"/>
    <w:rsid w:val="00410E6F"/>
    <w:rsid w:val="00410F93"/>
    <w:rsid w:val="00412A08"/>
    <w:rsid w:val="00413866"/>
    <w:rsid w:val="00413A1E"/>
    <w:rsid w:val="00413F79"/>
    <w:rsid w:val="00414CF5"/>
    <w:rsid w:val="00415547"/>
    <w:rsid w:val="00415A59"/>
    <w:rsid w:val="00415DC4"/>
    <w:rsid w:val="00416873"/>
    <w:rsid w:val="004177F4"/>
    <w:rsid w:val="00417F5A"/>
    <w:rsid w:val="00421586"/>
    <w:rsid w:val="00421904"/>
    <w:rsid w:val="00421D6D"/>
    <w:rsid w:val="00421F3A"/>
    <w:rsid w:val="004243BD"/>
    <w:rsid w:val="00425CA6"/>
    <w:rsid w:val="0042667E"/>
    <w:rsid w:val="00432E30"/>
    <w:rsid w:val="00435045"/>
    <w:rsid w:val="00437BC9"/>
    <w:rsid w:val="00440558"/>
    <w:rsid w:val="004425D2"/>
    <w:rsid w:val="004445C1"/>
    <w:rsid w:val="00445020"/>
    <w:rsid w:val="004461E5"/>
    <w:rsid w:val="00446CA5"/>
    <w:rsid w:val="00447546"/>
    <w:rsid w:val="00447A93"/>
    <w:rsid w:val="0045017D"/>
    <w:rsid w:val="0045113C"/>
    <w:rsid w:val="0045253D"/>
    <w:rsid w:val="004536C2"/>
    <w:rsid w:val="00457287"/>
    <w:rsid w:val="00457B4D"/>
    <w:rsid w:val="00457EF5"/>
    <w:rsid w:val="00460FCA"/>
    <w:rsid w:val="004612CD"/>
    <w:rsid w:val="0046752E"/>
    <w:rsid w:val="0047080A"/>
    <w:rsid w:val="00470F45"/>
    <w:rsid w:val="00472787"/>
    <w:rsid w:val="00472AF9"/>
    <w:rsid w:val="00475524"/>
    <w:rsid w:val="004758AE"/>
    <w:rsid w:val="004771E6"/>
    <w:rsid w:val="00482F39"/>
    <w:rsid w:val="0048334C"/>
    <w:rsid w:val="004838CE"/>
    <w:rsid w:val="00485661"/>
    <w:rsid w:val="00486A23"/>
    <w:rsid w:val="00487DB6"/>
    <w:rsid w:val="00490486"/>
    <w:rsid w:val="004905DC"/>
    <w:rsid w:val="0049121F"/>
    <w:rsid w:val="00491922"/>
    <w:rsid w:val="00493AA8"/>
    <w:rsid w:val="00495934"/>
    <w:rsid w:val="004973AB"/>
    <w:rsid w:val="004A05D3"/>
    <w:rsid w:val="004A0B82"/>
    <w:rsid w:val="004A1929"/>
    <w:rsid w:val="004A3B3B"/>
    <w:rsid w:val="004A400C"/>
    <w:rsid w:val="004A455B"/>
    <w:rsid w:val="004A59CD"/>
    <w:rsid w:val="004B0E56"/>
    <w:rsid w:val="004B2D75"/>
    <w:rsid w:val="004B373B"/>
    <w:rsid w:val="004B37BA"/>
    <w:rsid w:val="004B399A"/>
    <w:rsid w:val="004B3F74"/>
    <w:rsid w:val="004B4754"/>
    <w:rsid w:val="004B4AB2"/>
    <w:rsid w:val="004B4B90"/>
    <w:rsid w:val="004B4C46"/>
    <w:rsid w:val="004C22B8"/>
    <w:rsid w:val="004C22E7"/>
    <w:rsid w:val="004C3977"/>
    <w:rsid w:val="004C4D03"/>
    <w:rsid w:val="004C5DF0"/>
    <w:rsid w:val="004D12B5"/>
    <w:rsid w:val="004D224C"/>
    <w:rsid w:val="004D3886"/>
    <w:rsid w:val="004E1245"/>
    <w:rsid w:val="004E229D"/>
    <w:rsid w:val="004E24A6"/>
    <w:rsid w:val="004E2F9C"/>
    <w:rsid w:val="004E35DF"/>
    <w:rsid w:val="004E3C01"/>
    <w:rsid w:val="004E6921"/>
    <w:rsid w:val="004E7503"/>
    <w:rsid w:val="004E7D33"/>
    <w:rsid w:val="004F1651"/>
    <w:rsid w:val="004F1807"/>
    <w:rsid w:val="004F1C92"/>
    <w:rsid w:val="004F24BC"/>
    <w:rsid w:val="004F470B"/>
    <w:rsid w:val="004F484D"/>
    <w:rsid w:val="004F4CFA"/>
    <w:rsid w:val="004F528D"/>
    <w:rsid w:val="004F6EFC"/>
    <w:rsid w:val="004F7020"/>
    <w:rsid w:val="004F7F28"/>
    <w:rsid w:val="0050022A"/>
    <w:rsid w:val="005033B0"/>
    <w:rsid w:val="00503ECE"/>
    <w:rsid w:val="00505A76"/>
    <w:rsid w:val="00506572"/>
    <w:rsid w:val="005075A0"/>
    <w:rsid w:val="0051141F"/>
    <w:rsid w:val="00511FFD"/>
    <w:rsid w:val="00512429"/>
    <w:rsid w:val="00512689"/>
    <w:rsid w:val="005136A3"/>
    <w:rsid w:val="00514D30"/>
    <w:rsid w:val="0051667A"/>
    <w:rsid w:val="00516A75"/>
    <w:rsid w:val="005178AB"/>
    <w:rsid w:val="00520DE6"/>
    <w:rsid w:val="00520E67"/>
    <w:rsid w:val="00521AB1"/>
    <w:rsid w:val="00523005"/>
    <w:rsid w:val="005235CA"/>
    <w:rsid w:val="00523620"/>
    <w:rsid w:val="00524674"/>
    <w:rsid w:val="00525EBD"/>
    <w:rsid w:val="00526F31"/>
    <w:rsid w:val="00530306"/>
    <w:rsid w:val="005318F7"/>
    <w:rsid w:val="0053258B"/>
    <w:rsid w:val="00532FAA"/>
    <w:rsid w:val="005330AB"/>
    <w:rsid w:val="0053742D"/>
    <w:rsid w:val="00537B70"/>
    <w:rsid w:val="00541B64"/>
    <w:rsid w:val="00543277"/>
    <w:rsid w:val="0054654C"/>
    <w:rsid w:val="005466FF"/>
    <w:rsid w:val="0054734A"/>
    <w:rsid w:val="00547737"/>
    <w:rsid w:val="00547B39"/>
    <w:rsid w:val="0055125F"/>
    <w:rsid w:val="005515DC"/>
    <w:rsid w:val="005520B7"/>
    <w:rsid w:val="0055315B"/>
    <w:rsid w:val="0055532C"/>
    <w:rsid w:val="00556C92"/>
    <w:rsid w:val="00557041"/>
    <w:rsid w:val="00560290"/>
    <w:rsid w:val="005602FF"/>
    <w:rsid w:val="0056322F"/>
    <w:rsid w:val="00564B4A"/>
    <w:rsid w:val="0056617A"/>
    <w:rsid w:val="00570216"/>
    <w:rsid w:val="00570444"/>
    <w:rsid w:val="00571342"/>
    <w:rsid w:val="005719CC"/>
    <w:rsid w:val="00572DE9"/>
    <w:rsid w:val="0057465E"/>
    <w:rsid w:val="00574C05"/>
    <w:rsid w:val="005755AE"/>
    <w:rsid w:val="0057562B"/>
    <w:rsid w:val="00575F77"/>
    <w:rsid w:val="00576247"/>
    <w:rsid w:val="0057729F"/>
    <w:rsid w:val="00582077"/>
    <w:rsid w:val="00583555"/>
    <w:rsid w:val="00584D8F"/>
    <w:rsid w:val="00585E2E"/>
    <w:rsid w:val="00586199"/>
    <w:rsid w:val="00590524"/>
    <w:rsid w:val="00591FCB"/>
    <w:rsid w:val="00592820"/>
    <w:rsid w:val="00592D13"/>
    <w:rsid w:val="00592D31"/>
    <w:rsid w:val="005942E8"/>
    <w:rsid w:val="00594B7E"/>
    <w:rsid w:val="00595002"/>
    <w:rsid w:val="00596A4A"/>
    <w:rsid w:val="005970D2"/>
    <w:rsid w:val="005A1ACD"/>
    <w:rsid w:val="005A3287"/>
    <w:rsid w:val="005A4C2A"/>
    <w:rsid w:val="005A65AB"/>
    <w:rsid w:val="005A704D"/>
    <w:rsid w:val="005B0FE5"/>
    <w:rsid w:val="005B3530"/>
    <w:rsid w:val="005B41D7"/>
    <w:rsid w:val="005B4B33"/>
    <w:rsid w:val="005B4DEA"/>
    <w:rsid w:val="005B6BC8"/>
    <w:rsid w:val="005C0345"/>
    <w:rsid w:val="005C1EDE"/>
    <w:rsid w:val="005C3269"/>
    <w:rsid w:val="005C4FAF"/>
    <w:rsid w:val="005C649F"/>
    <w:rsid w:val="005C7501"/>
    <w:rsid w:val="005D04ED"/>
    <w:rsid w:val="005D2A05"/>
    <w:rsid w:val="005D62EF"/>
    <w:rsid w:val="005D6892"/>
    <w:rsid w:val="005D6A03"/>
    <w:rsid w:val="005E040A"/>
    <w:rsid w:val="005E18EC"/>
    <w:rsid w:val="005E28F6"/>
    <w:rsid w:val="005E4424"/>
    <w:rsid w:val="005E6A95"/>
    <w:rsid w:val="005E78D9"/>
    <w:rsid w:val="005E7B20"/>
    <w:rsid w:val="005E7CD1"/>
    <w:rsid w:val="005F01D1"/>
    <w:rsid w:val="005F03B4"/>
    <w:rsid w:val="005F0713"/>
    <w:rsid w:val="005F15FA"/>
    <w:rsid w:val="005F28C1"/>
    <w:rsid w:val="005F312B"/>
    <w:rsid w:val="005F3165"/>
    <w:rsid w:val="005F479B"/>
    <w:rsid w:val="005F47D8"/>
    <w:rsid w:val="005F4E78"/>
    <w:rsid w:val="005F7AE3"/>
    <w:rsid w:val="00600283"/>
    <w:rsid w:val="006011A5"/>
    <w:rsid w:val="00602CFE"/>
    <w:rsid w:val="00604046"/>
    <w:rsid w:val="00605CFF"/>
    <w:rsid w:val="00605F4C"/>
    <w:rsid w:val="0060774B"/>
    <w:rsid w:val="00611AD8"/>
    <w:rsid w:val="00613157"/>
    <w:rsid w:val="0061330E"/>
    <w:rsid w:val="00613843"/>
    <w:rsid w:val="0061432C"/>
    <w:rsid w:val="00614915"/>
    <w:rsid w:val="00614BE4"/>
    <w:rsid w:val="00615260"/>
    <w:rsid w:val="006157BC"/>
    <w:rsid w:val="00615EF7"/>
    <w:rsid w:val="00616C78"/>
    <w:rsid w:val="00616DF0"/>
    <w:rsid w:val="00620186"/>
    <w:rsid w:val="0062230F"/>
    <w:rsid w:val="00624564"/>
    <w:rsid w:val="00624DF0"/>
    <w:rsid w:val="0062736E"/>
    <w:rsid w:val="006276A2"/>
    <w:rsid w:val="00632287"/>
    <w:rsid w:val="00632BBC"/>
    <w:rsid w:val="00634634"/>
    <w:rsid w:val="006346A3"/>
    <w:rsid w:val="00634786"/>
    <w:rsid w:val="00635851"/>
    <w:rsid w:val="0063665F"/>
    <w:rsid w:val="00636B38"/>
    <w:rsid w:val="0063782B"/>
    <w:rsid w:val="00640ED2"/>
    <w:rsid w:val="00643CB4"/>
    <w:rsid w:val="0064512B"/>
    <w:rsid w:val="00645935"/>
    <w:rsid w:val="00645C00"/>
    <w:rsid w:val="00646174"/>
    <w:rsid w:val="006467DA"/>
    <w:rsid w:val="00646D5D"/>
    <w:rsid w:val="00647213"/>
    <w:rsid w:val="00647557"/>
    <w:rsid w:val="00650343"/>
    <w:rsid w:val="00650EBE"/>
    <w:rsid w:val="00651286"/>
    <w:rsid w:val="006514BA"/>
    <w:rsid w:val="00653253"/>
    <w:rsid w:val="0065415D"/>
    <w:rsid w:val="006541CA"/>
    <w:rsid w:val="00655F21"/>
    <w:rsid w:val="00661AEA"/>
    <w:rsid w:val="00661B16"/>
    <w:rsid w:val="0066398C"/>
    <w:rsid w:val="006642F4"/>
    <w:rsid w:val="006668D3"/>
    <w:rsid w:val="00667BB6"/>
    <w:rsid w:val="0067021F"/>
    <w:rsid w:val="006704D2"/>
    <w:rsid w:val="00670817"/>
    <w:rsid w:val="00670994"/>
    <w:rsid w:val="006714B9"/>
    <w:rsid w:val="006726A8"/>
    <w:rsid w:val="00672BFB"/>
    <w:rsid w:val="0067303B"/>
    <w:rsid w:val="00675025"/>
    <w:rsid w:val="00675394"/>
    <w:rsid w:val="0068100F"/>
    <w:rsid w:val="006813CC"/>
    <w:rsid w:val="00683DA8"/>
    <w:rsid w:val="00686E71"/>
    <w:rsid w:val="00690719"/>
    <w:rsid w:val="00695AE8"/>
    <w:rsid w:val="00696607"/>
    <w:rsid w:val="00696DD2"/>
    <w:rsid w:val="006A27F4"/>
    <w:rsid w:val="006A2B88"/>
    <w:rsid w:val="006A33CC"/>
    <w:rsid w:val="006A4A98"/>
    <w:rsid w:val="006A5AB3"/>
    <w:rsid w:val="006B14B0"/>
    <w:rsid w:val="006B2289"/>
    <w:rsid w:val="006B6F77"/>
    <w:rsid w:val="006B7018"/>
    <w:rsid w:val="006B7D60"/>
    <w:rsid w:val="006C0744"/>
    <w:rsid w:val="006C2E41"/>
    <w:rsid w:val="006C6275"/>
    <w:rsid w:val="006C66E3"/>
    <w:rsid w:val="006D0BC8"/>
    <w:rsid w:val="006D0CA6"/>
    <w:rsid w:val="006D39BA"/>
    <w:rsid w:val="006D39E2"/>
    <w:rsid w:val="006D3D37"/>
    <w:rsid w:val="006D5198"/>
    <w:rsid w:val="006D6034"/>
    <w:rsid w:val="006E0012"/>
    <w:rsid w:val="006E14F2"/>
    <w:rsid w:val="006E1918"/>
    <w:rsid w:val="006E2663"/>
    <w:rsid w:val="006E2817"/>
    <w:rsid w:val="006E28DD"/>
    <w:rsid w:val="006E2C04"/>
    <w:rsid w:val="006E3CEA"/>
    <w:rsid w:val="006E3D85"/>
    <w:rsid w:val="006E45FB"/>
    <w:rsid w:val="006E5179"/>
    <w:rsid w:val="006E7515"/>
    <w:rsid w:val="006E7C36"/>
    <w:rsid w:val="006F1443"/>
    <w:rsid w:val="006F1C54"/>
    <w:rsid w:val="006F1D5D"/>
    <w:rsid w:val="006F2E6E"/>
    <w:rsid w:val="006F3DD0"/>
    <w:rsid w:val="006F3F40"/>
    <w:rsid w:val="006F43C9"/>
    <w:rsid w:val="006F49C8"/>
    <w:rsid w:val="006F6AD5"/>
    <w:rsid w:val="006F6B43"/>
    <w:rsid w:val="0070068E"/>
    <w:rsid w:val="00703CE0"/>
    <w:rsid w:val="00704743"/>
    <w:rsid w:val="00706EC6"/>
    <w:rsid w:val="00710816"/>
    <w:rsid w:val="00712316"/>
    <w:rsid w:val="00712F8D"/>
    <w:rsid w:val="007154FA"/>
    <w:rsid w:val="00717771"/>
    <w:rsid w:val="007179FD"/>
    <w:rsid w:val="00720F69"/>
    <w:rsid w:val="00721FA0"/>
    <w:rsid w:val="0072318B"/>
    <w:rsid w:val="007236E1"/>
    <w:rsid w:val="00724A48"/>
    <w:rsid w:val="00725718"/>
    <w:rsid w:val="00725CB6"/>
    <w:rsid w:val="0073023F"/>
    <w:rsid w:val="0073091F"/>
    <w:rsid w:val="00731AFD"/>
    <w:rsid w:val="00731B5F"/>
    <w:rsid w:val="00732922"/>
    <w:rsid w:val="00733144"/>
    <w:rsid w:val="00733527"/>
    <w:rsid w:val="007336E1"/>
    <w:rsid w:val="0073372F"/>
    <w:rsid w:val="007340E9"/>
    <w:rsid w:val="00734E98"/>
    <w:rsid w:val="0073512D"/>
    <w:rsid w:val="00735BDC"/>
    <w:rsid w:val="00737C18"/>
    <w:rsid w:val="00740BB1"/>
    <w:rsid w:val="007419F6"/>
    <w:rsid w:val="0074440B"/>
    <w:rsid w:val="0074569C"/>
    <w:rsid w:val="00747DE9"/>
    <w:rsid w:val="00750FF3"/>
    <w:rsid w:val="00751BED"/>
    <w:rsid w:val="00752F6D"/>
    <w:rsid w:val="00753A35"/>
    <w:rsid w:val="00754EA8"/>
    <w:rsid w:val="0075579D"/>
    <w:rsid w:val="00760CE3"/>
    <w:rsid w:val="00761057"/>
    <w:rsid w:val="007615D3"/>
    <w:rsid w:val="00762521"/>
    <w:rsid w:val="0076337A"/>
    <w:rsid w:val="007638B2"/>
    <w:rsid w:val="00770BC2"/>
    <w:rsid w:val="007713F0"/>
    <w:rsid w:val="007715CA"/>
    <w:rsid w:val="0077489B"/>
    <w:rsid w:val="00774FC2"/>
    <w:rsid w:val="00775487"/>
    <w:rsid w:val="007761C5"/>
    <w:rsid w:val="007807A4"/>
    <w:rsid w:val="007808B0"/>
    <w:rsid w:val="00780929"/>
    <w:rsid w:val="00786394"/>
    <w:rsid w:val="00790508"/>
    <w:rsid w:val="007917C6"/>
    <w:rsid w:val="00792FD1"/>
    <w:rsid w:val="007953B4"/>
    <w:rsid w:val="00796136"/>
    <w:rsid w:val="007968A6"/>
    <w:rsid w:val="00796A08"/>
    <w:rsid w:val="00797772"/>
    <w:rsid w:val="007A15A3"/>
    <w:rsid w:val="007A2E5C"/>
    <w:rsid w:val="007A3749"/>
    <w:rsid w:val="007A461E"/>
    <w:rsid w:val="007A4FB3"/>
    <w:rsid w:val="007A6C8E"/>
    <w:rsid w:val="007B06F4"/>
    <w:rsid w:val="007B08A9"/>
    <w:rsid w:val="007B0E59"/>
    <w:rsid w:val="007B208F"/>
    <w:rsid w:val="007B25F7"/>
    <w:rsid w:val="007B2ED9"/>
    <w:rsid w:val="007B5599"/>
    <w:rsid w:val="007B5C2F"/>
    <w:rsid w:val="007B5C3F"/>
    <w:rsid w:val="007C0193"/>
    <w:rsid w:val="007C1D53"/>
    <w:rsid w:val="007C42D0"/>
    <w:rsid w:val="007C4C8A"/>
    <w:rsid w:val="007C5134"/>
    <w:rsid w:val="007C5D9B"/>
    <w:rsid w:val="007D3A47"/>
    <w:rsid w:val="007D3EA3"/>
    <w:rsid w:val="007D45A9"/>
    <w:rsid w:val="007D7687"/>
    <w:rsid w:val="007E0E57"/>
    <w:rsid w:val="007E14E5"/>
    <w:rsid w:val="007E1E2F"/>
    <w:rsid w:val="007E1E79"/>
    <w:rsid w:val="007E6050"/>
    <w:rsid w:val="007E67E8"/>
    <w:rsid w:val="007E6961"/>
    <w:rsid w:val="007E7761"/>
    <w:rsid w:val="007E7B2E"/>
    <w:rsid w:val="007F015E"/>
    <w:rsid w:val="007F0AA8"/>
    <w:rsid w:val="007F33B7"/>
    <w:rsid w:val="007F3C8E"/>
    <w:rsid w:val="007F580C"/>
    <w:rsid w:val="007F601B"/>
    <w:rsid w:val="007F68FF"/>
    <w:rsid w:val="007F7097"/>
    <w:rsid w:val="008003C0"/>
    <w:rsid w:val="008007A8"/>
    <w:rsid w:val="008016B5"/>
    <w:rsid w:val="00801D3F"/>
    <w:rsid w:val="00802A8A"/>
    <w:rsid w:val="00802BD8"/>
    <w:rsid w:val="00802CDF"/>
    <w:rsid w:val="00803BC4"/>
    <w:rsid w:val="0080501A"/>
    <w:rsid w:val="0080668A"/>
    <w:rsid w:val="00806716"/>
    <w:rsid w:val="00806EE8"/>
    <w:rsid w:val="00807CE3"/>
    <w:rsid w:val="00810E35"/>
    <w:rsid w:val="00811BE2"/>
    <w:rsid w:val="00813040"/>
    <w:rsid w:val="008136E3"/>
    <w:rsid w:val="008142ED"/>
    <w:rsid w:val="008147FD"/>
    <w:rsid w:val="008171EE"/>
    <w:rsid w:val="00817EEC"/>
    <w:rsid w:val="008229A2"/>
    <w:rsid w:val="00824708"/>
    <w:rsid w:val="008255F4"/>
    <w:rsid w:val="00825CC7"/>
    <w:rsid w:val="008264DD"/>
    <w:rsid w:val="008272C7"/>
    <w:rsid w:val="008311A9"/>
    <w:rsid w:val="0083262E"/>
    <w:rsid w:val="00834E57"/>
    <w:rsid w:val="00834E92"/>
    <w:rsid w:val="008368EE"/>
    <w:rsid w:val="00836E47"/>
    <w:rsid w:val="008379C1"/>
    <w:rsid w:val="00840FFD"/>
    <w:rsid w:val="00842D6A"/>
    <w:rsid w:val="0084489F"/>
    <w:rsid w:val="00845B2D"/>
    <w:rsid w:val="008462A7"/>
    <w:rsid w:val="00846FD9"/>
    <w:rsid w:val="00847C11"/>
    <w:rsid w:val="008504DA"/>
    <w:rsid w:val="00850864"/>
    <w:rsid w:val="00856126"/>
    <w:rsid w:val="0085750A"/>
    <w:rsid w:val="0085764C"/>
    <w:rsid w:val="00860062"/>
    <w:rsid w:val="008609C2"/>
    <w:rsid w:val="00860A3F"/>
    <w:rsid w:val="00860CCB"/>
    <w:rsid w:val="0086144F"/>
    <w:rsid w:val="00861E46"/>
    <w:rsid w:val="008624D5"/>
    <w:rsid w:val="00862534"/>
    <w:rsid w:val="00862908"/>
    <w:rsid w:val="00863566"/>
    <w:rsid w:val="00864110"/>
    <w:rsid w:val="008641C7"/>
    <w:rsid w:val="00864412"/>
    <w:rsid w:val="00864F56"/>
    <w:rsid w:val="008654CF"/>
    <w:rsid w:val="00866052"/>
    <w:rsid w:val="00866919"/>
    <w:rsid w:val="0086699A"/>
    <w:rsid w:val="00866E84"/>
    <w:rsid w:val="00867FC1"/>
    <w:rsid w:val="00870304"/>
    <w:rsid w:val="0087043C"/>
    <w:rsid w:val="00872BE3"/>
    <w:rsid w:val="00874194"/>
    <w:rsid w:val="008758CA"/>
    <w:rsid w:val="00875B6B"/>
    <w:rsid w:val="00875FED"/>
    <w:rsid w:val="008776C6"/>
    <w:rsid w:val="00882AF8"/>
    <w:rsid w:val="0088338B"/>
    <w:rsid w:val="00885822"/>
    <w:rsid w:val="00886453"/>
    <w:rsid w:val="00886D12"/>
    <w:rsid w:val="008913A8"/>
    <w:rsid w:val="008915E7"/>
    <w:rsid w:val="00891955"/>
    <w:rsid w:val="00891A45"/>
    <w:rsid w:val="00892665"/>
    <w:rsid w:val="00893955"/>
    <w:rsid w:val="00893E31"/>
    <w:rsid w:val="0089488C"/>
    <w:rsid w:val="00895522"/>
    <w:rsid w:val="008A003C"/>
    <w:rsid w:val="008A02D4"/>
    <w:rsid w:val="008A2645"/>
    <w:rsid w:val="008A2BAE"/>
    <w:rsid w:val="008A4272"/>
    <w:rsid w:val="008A4725"/>
    <w:rsid w:val="008A4D63"/>
    <w:rsid w:val="008A71C2"/>
    <w:rsid w:val="008B051B"/>
    <w:rsid w:val="008B0A13"/>
    <w:rsid w:val="008B0DFE"/>
    <w:rsid w:val="008B14EF"/>
    <w:rsid w:val="008B177A"/>
    <w:rsid w:val="008B3E4D"/>
    <w:rsid w:val="008B6A7D"/>
    <w:rsid w:val="008B70AF"/>
    <w:rsid w:val="008B79FA"/>
    <w:rsid w:val="008C0BA0"/>
    <w:rsid w:val="008C1DC4"/>
    <w:rsid w:val="008C2B12"/>
    <w:rsid w:val="008C3306"/>
    <w:rsid w:val="008C3AE3"/>
    <w:rsid w:val="008C4FC2"/>
    <w:rsid w:val="008C5E58"/>
    <w:rsid w:val="008C6003"/>
    <w:rsid w:val="008C63A4"/>
    <w:rsid w:val="008D052B"/>
    <w:rsid w:val="008D0DAB"/>
    <w:rsid w:val="008D1316"/>
    <w:rsid w:val="008D1957"/>
    <w:rsid w:val="008D3C6E"/>
    <w:rsid w:val="008D5548"/>
    <w:rsid w:val="008D7D64"/>
    <w:rsid w:val="008E0B5B"/>
    <w:rsid w:val="008E1F93"/>
    <w:rsid w:val="008E3F61"/>
    <w:rsid w:val="008E524D"/>
    <w:rsid w:val="008E639E"/>
    <w:rsid w:val="008E7C2F"/>
    <w:rsid w:val="008E7D0D"/>
    <w:rsid w:val="008F07A2"/>
    <w:rsid w:val="008F18D4"/>
    <w:rsid w:val="008F1F0D"/>
    <w:rsid w:val="008F2A38"/>
    <w:rsid w:val="008F3E3A"/>
    <w:rsid w:val="008F5374"/>
    <w:rsid w:val="008F7FFC"/>
    <w:rsid w:val="00900CDD"/>
    <w:rsid w:val="00902006"/>
    <w:rsid w:val="0090261D"/>
    <w:rsid w:val="00902992"/>
    <w:rsid w:val="009040F8"/>
    <w:rsid w:val="009119B7"/>
    <w:rsid w:val="0091390E"/>
    <w:rsid w:val="00913938"/>
    <w:rsid w:val="0091494B"/>
    <w:rsid w:val="0092059D"/>
    <w:rsid w:val="00921188"/>
    <w:rsid w:val="009233FF"/>
    <w:rsid w:val="0092365A"/>
    <w:rsid w:val="00923B9B"/>
    <w:rsid w:val="009241C5"/>
    <w:rsid w:val="00925ABB"/>
    <w:rsid w:val="00925F4F"/>
    <w:rsid w:val="00926346"/>
    <w:rsid w:val="00926C40"/>
    <w:rsid w:val="00926F79"/>
    <w:rsid w:val="00927308"/>
    <w:rsid w:val="00930EDF"/>
    <w:rsid w:val="00933F1D"/>
    <w:rsid w:val="00934F36"/>
    <w:rsid w:val="009359F3"/>
    <w:rsid w:val="00937E26"/>
    <w:rsid w:val="00940A09"/>
    <w:rsid w:val="0094290E"/>
    <w:rsid w:val="00942967"/>
    <w:rsid w:val="009430D0"/>
    <w:rsid w:val="0094388E"/>
    <w:rsid w:val="00943A6A"/>
    <w:rsid w:val="0094455A"/>
    <w:rsid w:val="00944B36"/>
    <w:rsid w:val="009473C1"/>
    <w:rsid w:val="0095039A"/>
    <w:rsid w:val="00951F38"/>
    <w:rsid w:val="009537CF"/>
    <w:rsid w:val="009553D8"/>
    <w:rsid w:val="00956519"/>
    <w:rsid w:val="00957104"/>
    <w:rsid w:val="00957482"/>
    <w:rsid w:val="00957E05"/>
    <w:rsid w:val="0096038B"/>
    <w:rsid w:val="00960946"/>
    <w:rsid w:val="009611F3"/>
    <w:rsid w:val="009623A7"/>
    <w:rsid w:val="00962E2C"/>
    <w:rsid w:val="00963BDC"/>
    <w:rsid w:val="00966021"/>
    <w:rsid w:val="00966F2E"/>
    <w:rsid w:val="009676C6"/>
    <w:rsid w:val="00967D08"/>
    <w:rsid w:val="0097155F"/>
    <w:rsid w:val="00972A00"/>
    <w:rsid w:val="00974E86"/>
    <w:rsid w:val="00975EC2"/>
    <w:rsid w:val="0097632D"/>
    <w:rsid w:val="00976701"/>
    <w:rsid w:val="00977F66"/>
    <w:rsid w:val="00984A0D"/>
    <w:rsid w:val="00984CBB"/>
    <w:rsid w:val="00985CE9"/>
    <w:rsid w:val="009862D7"/>
    <w:rsid w:val="0098633A"/>
    <w:rsid w:val="009863BD"/>
    <w:rsid w:val="009868AD"/>
    <w:rsid w:val="00991D52"/>
    <w:rsid w:val="00993364"/>
    <w:rsid w:val="00993A38"/>
    <w:rsid w:val="0099424F"/>
    <w:rsid w:val="009942E4"/>
    <w:rsid w:val="009970BC"/>
    <w:rsid w:val="009973AE"/>
    <w:rsid w:val="00997B63"/>
    <w:rsid w:val="00997D35"/>
    <w:rsid w:val="009A0969"/>
    <w:rsid w:val="009A0B69"/>
    <w:rsid w:val="009A1170"/>
    <w:rsid w:val="009A157F"/>
    <w:rsid w:val="009A2209"/>
    <w:rsid w:val="009A257F"/>
    <w:rsid w:val="009A3751"/>
    <w:rsid w:val="009A478B"/>
    <w:rsid w:val="009A4F23"/>
    <w:rsid w:val="009A625F"/>
    <w:rsid w:val="009A677A"/>
    <w:rsid w:val="009A6D60"/>
    <w:rsid w:val="009A6DD6"/>
    <w:rsid w:val="009A7A9A"/>
    <w:rsid w:val="009A7CA3"/>
    <w:rsid w:val="009B2485"/>
    <w:rsid w:val="009B560E"/>
    <w:rsid w:val="009B57F7"/>
    <w:rsid w:val="009C032F"/>
    <w:rsid w:val="009C081C"/>
    <w:rsid w:val="009C1CB9"/>
    <w:rsid w:val="009C247A"/>
    <w:rsid w:val="009C24CF"/>
    <w:rsid w:val="009C2781"/>
    <w:rsid w:val="009C32DE"/>
    <w:rsid w:val="009C456A"/>
    <w:rsid w:val="009C4962"/>
    <w:rsid w:val="009C5A65"/>
    <w:rsid w:val="009C5A6D"/>
    <w:rsid w:val="009C765E"/>
    <w:rsid w:val="009D1BD7"/>
    <w:rsid w:val="009D2ED7"/>
    <w:rsid w:val="009D44B5"/>
    <w:rsid w:val="009D462C"/>
    <w:rsid w:val="009D5F1F"/>
    <w:rsid w:val="009E015F"/>
    <w:rsid w:val="009E39D2"/>
    <w:rsid w:val="009E4B57"/>
    <w:rsid w:val="009E4C2A"/>
    <w:rsid w:val="009E5A9D"/>
    <w:rsid w:val="009E5B84"/>
    <w:rsid w:val="009E6A70"/>
    <w:rsid w:val="009E70CE"/>
    <w:rsid w:val="009E78A5"/>
    <w:rsid w:val="009E78FC"/>
    <w:rsid w:val="009E7B06"/>
    <w:rsid w:val="009F050B"/>
    <w:rsid w:val="009F0FA0"/>
    <w:rsid w:val="009F1CB3"/>
    <w:rsid w:val="009F2CEF"/>
    <w:rsid w:val="009F36F8"/>
    <w:rsid w:val="009F3B46"/>
    <w:rsid w:val="009F3C68"/>
    <w:rsid w:val="009F5D53"/>
    <w:rsid w:val="009F5E11"/>
    <w:rsid w:val="009F7E7B"/>
    <w:rsid w:val="00A026F4"/>
    <w:rsid w:val="00A059B2"/>
    <w:rsid w:val="00A05F47"/>
    <w:rsid w:val="00A06405"/>
    <w:rsid w:val="00A06757"/>
    <w:rsid w:val="00A06874"/>
    <w:rsid w:val="00A06C2B"/>
    <w:rsid w:val="00A10C78"/>
    <w:rsid w:val="00A10FC2"/>
    <w:rsid w:val="00A11929"/>
    <w:rsid w:val="00A12407"/>
    <w:rsid w:val="00A133C3"/>
    <w:rsid w:val="00A147BA"/>
    <w:rsid w:val="00A14AA6"/>
    <w:rsid w:val="00A150B1"/>
    <w:rsid w:val="00A177C1"/>
    <w:rsid w:val="00A17C4B"/>
    <w:rsid w:val="00A21133"/>
    <w:rsid w:val="00A22283"/>
    <w:rsid w:val="00A2259A"/>
    <w:rsid w:val="00A226FE"/>
    <w:rsid w:val="00A22F3D"/>
    <w:rsid w:val="00A23C9C"/>
    <w:rsid w:val="00A24520"/>
    <w:rsid w:val="00A24BC2"/>
    <w:rsid w:val="00A24F96"/>
    <w:rsid w:val="00A252AE"/>
    <w:rsid w:val="00A26A5D"/>
    <w:rsid w:val="00A27DC2"/>
    <w:rsid w:val="00A30015"/>
    <w:rsid w:val="00A30C6E"/>
    <w:rsid w:val="00A34CE7"/>
    <w:rsid w:val="00A34D1A"/>
    <w:rsid w:val="00A3512B"/>
    <w:rsid w:val="00A35F4A"/>
    <w:rsid w:val="00A36CCE"/>
    <w:rsid w:val="00A36E6C"/>
    <w:rsid w:val="00A3769F"/>
    <w:rsid w:val="00A4020C"/>
    <w:rsid w:val="00A41296"/>
    <w:rsid w:val="00A416C9"/>
    <w:rsid w:val="00A42CC1"/>
    <w:rsid w:val="00A4392B"/>
    <w:rsid w:val="00A43B21"/>
    <w:rsid w:val="00A43D2D"/>
    <w:rsid w:val="00A4412B"/>
    <w:rsid w:val="00A46183"/>
    <w:rsid w:val="00A464B3"/>
    <w:rsid w:val="00A47E4B"/>
    <w:rsid w:val="00A5026F"/>
    <w:rsid w:val="00A50ACC"/>
    <w:rsid w:val="00A522CB"/>
    <w:rsid w:val="00A52578"/>
    <w:rsid w:val="00A5350D"/>
    <w:rsid w:val="00A5415D"/>
    <w:rsid w:val="00A551B6"/>
    <w:rsid w:val="00A566DB"/>
    <w:rsid w:val="00A57F0A"/>
    <w:rsid w:val="00A61AFF"/>
    <w:rsid w:val="00A621AB"/>
    <w:rsid w:val="00A6271A"/>
    <w:rsid w:val="00A62B5D"/>
    <w:rsid w:val="00A63AE1"/>
    <w:rsid w:val="00A66625"/>
    <w:rsid w:val="00A67CA3"/>
    <w:rsid w:val="00A67E5B"/>
    <w:rsid w:val="00A70FA5"/>
    <w:rsid w:val="00A710F3"/>
    <w:rsid w:val="00A72226"/>
    <w:rsid w:val="00A722DC"/>
    <w:rsid w:val="00A731AB"/>
    <w:rsid w:val="00A732B3"/>
    <w:rsid w:val="00A74C00"/>
    <w:rsid w:val="00A74F00"/>
    <w:rsid w:val="00A74F56"/>
    <w:rsid w:val="00A751EA"/>
    <w:rsid w:val="00A806B2"/>
    <w:rsid w:val="00A8077E"/>
    <w:rsid w:val="00A80890"/>
    <w:rsid w:val="00A80915"/>
    <w:rsid w:val="00A829DD"/>
    <w:rsid w:val="00A82A11"/>
    <w:rsid w:val="00A82B9F"/>
    <w:rsid w:val="00A82C8E"/>
    <w:rsid w:val="00A82C9A"/>
    <w:rsid w:val="00A82CD2"/>
    <w:rsid w:val="00A82DC1"/>
    <w:rsid w:val="00A832D5"/>
    <w:rsid w:val="00A86A4A"/>
    <w:rsid w:val="00A8771C"/>
    <w:rsid w:val="00A902D3"/>
    <w:rsid w:val="00A92EA5"/>
    <w:rsid w:val="00A93761"/>
    <w:rsid w:val="00A94B05"/>
    <w:rsid w:val="00A952C0"/>
    <w:rsid w:val="00A97787"/>
    <w:rsid w:val="00AA0A79"/>
    <w:rsid w:val="00AA147A"/>
    <w:rsid w:val="00AA1F0A"/>
    <w:rsid w:val="00AA302F"/>
    <w:rsid w:val="00AA3CD0"/>
    <w:rsid w:val="00AA7205"/>
    <w:rsid w:val="00AB0D50"/>
    <w:rsid w:val="00AB0E89"/>
    <w:rsid w:val="00AB27C2"/>
    <w:rsid w:val="00AB3884"/>
    <w:rsid w:val="00AB6B50"/>
    <w:rsid w:val="00AC0F38"/>
    <w:rsid w:val="00AC174C"/>
    <w:rsid w:val="00AC2B32"/>
    <w:rsid w:val="00AC36C4"/>
    <w:rsid w:val="00AC4248"/>
    <w:rsid w:val="00AC50E3"/>
    <w:rsid w:val="00AC5924"/>
    <w:rsid w:val="00AC5BB7"/>
    <w:rsid w:val="00AC73E6"/>
    <w:rsid w:val="00AD2B7F"/>
    <w:rsid w:val="00AD4128"/>
    <w:rsid w:val="00AD4849"/>
    <w:rsid w:val="00AD549A"/>
    <w:rsid w:val="00AD69BE"/>
    <w:rsid w:val="00AD710D"/>
    <w:rsid w:val="00AD7F97"/>
    <w:rsid w:val="00AE043C"/>
    <w:rsid w:val="00AE0500"/>
    <w:rsid w:val="00AE0B6E"/>
    <w:rsid w:val="00AE0B7A"/>
    <w:rsid w:val="00AE270F"/>
    <w:rsid w:val="00AE2F2C"/>
    <w:rsid w:val="00AE3493"/>
    <w:rsid w:val="00AE3DCD"/>
    <w:rsid w:val="00AE4A2C"/>
    <w:rsid w:val="00AE52FB"/>
    <w:rsid w:val="00AE656A"/>
    <w:rsid w:val="00AF0E51"/>
    <w:rsid w:val="00AF16AB"/>
    <w:rsid w:val="00AF1F8D"/>
    <w:rsid w:val="00AF2607"/>
    <w:rsid w:val="00AF3F5E"/>
    <w:rsid w:val="00AF4504"/>
    <w:rsid w:val="00AF5143"/>
    <w:rsid w:val="00AF52C9"/>
    <w:rsid w:val="00B0105A"/>
    <w:rsid w:val="00B013DF"/>
    <w:rsid w:val="00B022A8"/>
    <w:rsid w:val="00B02526"/>
    <w:rsid w:val="00B03335"/>
    <w:rsid w:val="00B074A4"/>
    <w:rsid w:val="00B07516"/>
    <w:rsid w:val="00B078E4"/>
    <w:rsid w:val="00B10A7B"/>
    <w:rsid w:val="00B11AFC"/>
    <w:rsid w:val="00B12283"/>
    <w:rsid w:val="00B13419"/>
    <w:rsid w:val="00B13B88"/>
    <w:rsid w:val="00B13F38"/>
    <w:rsid w:val="00B14583"/>
    <w:rsid w:val="00B1488F"/>
    <w:rsid w:val="00B1489B"/>
    <w:rsid w:val="00B15D53"/>
    <w:rsid w:val="00B17382"/>
    <w:rsid w:val="00B202D8"/>
    <w:rsid w:val="00B212AE"/>
    <w:rsid w:val="00B21604"/>
    <w:rsid w:val="00B23923"/>
    <w:rsid w:val="00B23DAD"/>
    <w:rsid w:val="00B2410F"/>
    <w:rsid w:val="00B244FA"/>
    <w:rsid w:val="00B26E66"/>
    <w:rsid w:val="00B274ED"/>
    <w:rsid w:val="00B27C49"/>
    <w:rsid w:val="00B30A80"/>
    <w:rsid w:val="00B3231D"/>
    <w:rsid w:val="00B325B7"/>
    <w:rsid w:val="00B3450B"/>
    <w:rsid w:val="00B34884"/>
    <w:rsid w:val="00B36208"/>
    <w:rsid w:val="00B37E1E"/>
    <w:rsid w:val="00B400A8"/>
    <w:rsid w:val="00B40FBB"/>
    <w:rsid w:val="00B41763"/>
    <w:rsid w:val="00B45015"/>
    <w:rsid w:val="00B45A95"/>
    <w:rsid w:val="00B45A9F"/>
    <w:rsid w:val="00B50381"/>
    <w:rsid w:val="00B53D33"/>
    <w:rsid w:val="00B55E8E"/>
    <w:rsid w:val="00B56035"/>
    <w:rsid w:val="00B567B1"/>
    <w:rsid w:val="00B56F54"/>
    <w:rsid w:val="00B576C0"/>
    <w:rsid w:val="00B6076D"/>
    <w:rsid w:val="00B62219"/>
    <w:rsid w:val="00B6298C"/>
    <w:rsid w:val="00B63BDB"/>
    <w:rsid w:val="00B64A99"/>
    <w:rsid w:val="00B66072"/>
    <w:rsid w:val="00B66BCD"/>
    <w:rsid w:val="00B66DAA"/>
    <w:rsid w:val="00B70E94"/>
    <w:rsid w:val="00B72360"/>
    <w:rsid w:val="00B7278E"/>
    <w:rsid w:val="00B736B0"/>
    <w:rsid w:val="00B736F2"/>
    <w:rsid w:val="00B73877"/>
    <w:rsid w:val="00B7596B"/>
    <w:rsid w:val="00B80F12"/>
    <w:rsid w:val="00B822D4"/>
    <w:rsid w:val="00B842FE"/>
    <w:rsid w:val="00B845D4"/>
    <w:rsid w:val="00B8544B"/>
    <w:rsid w:val="00B86440"/>
    <w:rsid w:val="00B90205"/>
    <w:rsid w:val="00B90360"/>
    <w:rsid w:val="00B90412"/>
    <w:rsid w:val="00B9126F"/>
    <w:rsid w:val="00B91488"/>
    <w:rsid w:val="00B91B91"/>
    <w:rsid w:val="00B91D39"/>
    <w:rsid w:val="00B92A9D"/>
    <w:rsid w:val="00B936F4"/>
    <w:rsid w:val="00B93F10"/>
    <w:rsid w:val="00B94FC0"/>
    <w:rsid w:val="00B95674"/>
    <w:rsid w:val="00B9645A"/>
    <w:rsid w:val="00B96BE3"/>
    <w:rsid w:val="00B97881"/>
    <w:rsid w:val="00BA163F"/>
    <w:rsid w:val="00BA175F"/>
    <w:rsid w:val="00BA2A17"/>
    <w:rsid w:val="00BA6A3D"/>
    <w:rsid w:val="00BB04E5"/>
    <w:rsid w:val="00BB14B1"/>
    <w:rsid w:val="00BB1B43"/>
    <w:rsid w:val="00BB1B81"/>
    <w:rsid w:val="00BB34F7"/>
    <w:rsid w:val="00BB36C3"/>
    <w:rsid w:val="00BB72DC"/>
    <w:rsid w:val="00BB75AF"/>
    <w:rsid w:val="00BC0FC0"/>
    <w:rsid w:val="00BC2A9B"/>
    <w:rsid w:val="00BC2CEA"/>
    <w:rsid w:val="00BC3E4A"/>
    <w:rsid w:val="00BC6795"/>
    <w:rsid w:val="00BC6F57"/>
    <w:rsid w:val="00BD073F"/>
    <w:rsid w:val="00BD2584"/>
    <w:rsid w:val="00BD472A"/>
    <w:rsid w:val="00BD5ECE"/>
    <w:rsid w:val="00BD678D"/>
    <w:rsid w:val="00BD70C4"/>
    <w:rsid w:val="00BE049B"/>
    <w:rsid w:val="00BE09B9"/>
    <w:rsid w:val="00BE0E48"/>
    <w:rsid w:val="00BE150F"/>
    <w:rsid w:val="00BE2A98"/>
    <w:rsid w:val="00BE2EF1"/>
    <w:rsid w:val="00BE339B"/>
    <w:rsid w:val="00BE3CFC"/>
    <w:rsid w:val="00BE5FC8"/>
    <w:rsid w:val="00BE63C6"/>
    <w:rsid w:val="00BE64A8"/>
    <w:rsid w:val="00BF1A94"/>
    <w:rsid w:val="00BF1F23"/>
    <w:rsid w:val="00BF3E30"/>
    <w:rsid w:val="00BF4AE1"/>
    <w:rsid w:val="00BF52A1"/>
    <w:rsid w:val="00BF5307"/>
    <w:rsid w:val="00BF6AAE"/>
    <w:rsid w:val="00BF736A"/>
    <w:rsid w:val="00BF759E"/>
    <w:rsid w:val="00BF7B23"/>
    <w:rsid w:val="00BF7CC2"/>
    <w:rsid w:val="00BF7CF4"/>
    <w:rsid w:val="00C004DE"/>
    <w:rsid w:val="00C014B9"/>
    <w:rsid w:val="00C032D9"/>
    <w:rsid w:val="00C03E02"/>
    <w:rsid w:val="00C04671"/>
    <w:rsid w:val="00C04DAE"/>
    <w:rsid w:val="00C06851"/>
    <w:rsid w:val="00C06D20"/>
    <w:rsid w:val="00C10678"/>
    <w:rsid w:val="00C10EBA"/>
    <w:rsid w:val="00C124B6"/>
    <w:rsid w:val="00C13F43"/>
    <w:rsid w:val="00C14E35"/>
    <w:rsid w:val="00C15D3A"/>
    <w:rsid w:val="00C15EF2"/>
    <w:rsid w:val="00C16A3C"/>
    <w:rsid w:val="00C170FD"/>
    <w:rsid w:val="00C17D69"/>
    <w:rsid w:val="00C2264D"/>
    <w:rsid w:val="00C22FFA"/>
    <w:rsid w:val="00C24F1C"/>
    <w:rsid w:val="00C265C0"/>
    <w:rsid w:val="00C26C0E"/>
    <w:rsid w:val="00C27109"/>
    <w:rsid w:val="00C27366"/>
    <w:rsid w:val="00C32BAB"/>
    <w:rsid w:val="00C33C15"/>
    <w:rsid w:val="00C34062"/>
    <w:rsid w:val="00C345EA"/>
    <w:rsid w:val="00C3535A"/>
    <w:rsid w:val="00C35AB5"/>
    <w:rsid w:val="00C35C69"/>
    <w:rsid w:val="00C404E8"/>
    <w:rsid w:val="00C446EF"/>
    <w:rsid w:val="00C44930"/>
    <w:rsid w:val="00C451B6"/>
    <w:rsid w:val="00C4595C"/>
    <w:rsid w:val="00C478BE"/>
    <w:rsid w:val="00C47F7D"/>
    <w:rsid w:val="00C50092"/>
    <w:rsid w:val="00C5073D"/>
    <w:rsid w:val="00C51325"/>
    <w:rsid w:val="00C51C86"/>
    <w:rsid w:val="00C51F78"/>
    <w:rsid w:val="00C553BA"/>
    <w:rsid w:val="00C61F01"/>
    <w:rsid w:val="00C636E3"/>
    <w:rsid w:val="00C66C2F"/>
    <w:rsid w:val="00C67720"/>
    <w:rsid w:val="00C717CA"/>
    <w:rsid w:val="00C73B5B"/>
    <w:rsid w:val="00C74EB1"/>
    <w:rsid w:val="00C779A0"/>
    <w:rsid w:val="00C77F26"/>
    <w:rsid w:val="00C80F16"/>
    <w:rsid w:val="00C81103"/>
    <w:rsid w:val="00C81EB0"/>
    <w:rsid w:val="00C8418A"/>
    <w:rsid w:val="00C84AF4"/>
    <w:rsid w:val="00C863E1"/>
    <w:rsid w:val="00C90D32"/>
    <w:rsid w:val="00C934CB"/>
    <w:rsid w:val="00C93DCD"/>
    <w:rsid w:val="00C94849"/>
    <w:rsid w:val="00C958AE"/>
    <w:rsid w:val="00C969F5"/>
    <w:rsid w:val="00C96D97"/>
    <w:rsid w:val="00C973E1"/>
    <w:rsid w:val="00CA0404"/>
    <w:rsid w:val="00CA29BD"/>
    <w:rsid w:val="00CA4176"/>
    <w:rsid w:val="00CA4F50"/>
    <w:rsid w:val="00CA65E1"/>
    <w:rsid w:val="00CB1F7C"/>
    <w:rsid w:val="00CB35A5"/>
    <w:rsid w:val="00CB3F61"/>
    <w:rsid w:val="00CB4E91"/>
    <w:rsid w:val="00CB58B6"/>
    <w:rsid w:val="00CB59B3"/>
    <w:rsid w:val="00CB6D66"/>
    <w:rsid w:val="00CB6FA0"/>
    <w:rsid w:val="00CC0D7D"/>
    <w:rsid w:val="00CC1118"/>
    <w:rsid w:val="00CC19C2"/>
    <w:rsid w:val="00CC38B1"/>
    <w:rsid w:val="00CC3BBE"/>
    <w:rsid w:val="00CC3EF6"/>
    <w:rsid w:val="00CD0C8C"/>
    <w:rsid w:val="00CD15EE"/>
    <w:rsid w:val="00CD1D83"/>
    <w:rsid w:val="00CD2425"/>
    <w:rsid w:val="00CD3445"/>
    <w:rsid w:val="00CD5D90"/>
    <w:rsid w:val="00CD6815"/>
    <w:rsid w:val="00CE0026"/>
    <w:rsid w:val="00CE1D39"/>
    <w:rsid w:val="00CE2266"/>
    <w:rsid w:val="00CE30E4"/>
    <w:rsid w:val="00CE46DC"/>
    <w:rsid w:val="00CE5984"/>
    <w:rsid w:val="00CE7A68"/>
    <w:rsid w:val="00CE7C1A"/>
    <w:rsid w:val="00CF4E84"/>
    <w:rsid w:val="00CF659F"/>
    <w:rsid w:val="00CF6B1F"/>
    <w:rsid w:val="00CF6B96"/>
    <w:rsid w:val="00D01641"/>
    <w:rsid w:val="00D01E10"/>
    <w:rsid w:val="00D0544C"/>
    <w:rsid w:val="00D06D81"/>
    <w:rsid w:val="00D074B3"/>
    <w:rsid w:val="00D126EE"/>
    <w:rsid w:val="00D14188"/>
    <w:rsid w:val="00D2266F"/>
    <w:rsid w:val="00D23818"/>
    <w:rsid w:val="00D24361"/>
    <w:rsid w:val="00D26A57"/>
    <w:rsid w:val="00D26B70"/>
    <w:rsid w:val="00D27F62"/>
    <w:rsid w:val="00D30207"/>
    <w:rsid w:val="00D31028"/>
    <w:rsid w:val="00D31511"/>
    <w:rsid w:val="00D32607"/>
    <w:rsid w:val="00D327CA"/>
    <w:rsid w:val="00D3500F"/>
    <w:rsid w:val="00D35E84"/>
    <w:rsid w:val="00D36BC5"/>
    <w:rsid w:val="00D37F76"/>
    <w:rsid w:val="00D40448"/>
    <w:rsid w:val="00D4081B"/>
    <w:rsid w:val="00D41026"/>
    <w:rsid w:val="00D43104"/>
    <w:rsid w:val="00D439BA"/>
    <w:rsid w:val="00D43ECD"/>
    <w:rsid w:val="00D449BC"/>
    <w:rsid w:val="00D459F5"/>
    <w:rsid w:val="00D45FA4"/>
    <w:rsid w:val="00D515DB"/>
    <w:rsid w:val="00D51AA2"/>
    <w:rsid w:val="00D52EE7"/>
    <w:rsid w:val="00D54162"/>
    <w:rsid w:val="00D54178"/>
    <w:rsid w:val="00D54ACE"/>
    <w:rsid w:val="00D558C4"/>
    <w:rsid w:val="00D56D3B"/>
    <w:rsid w:val="00D6017B"/>
    <w:rsid w:val="00D60913"/>
    <w:rsid w:val="00D61CDE"/>
    <w:rsid w:val="00D63FC5"/>
    <w:rsid w:val="00D64071"/>
    <w:rsid w:val="00D647E8"/>
    <w:rsid w:val="00D65EBE"/>
    <w:rsid w:val="00D66831"/>
    <w:rsid w:val="00D6781C"/>
    <w:rsid w:val="00D71096"/>
    <w:rsid w:val="00D712DC"/>
    <w:rsid w:val="00D71532"/>
    <w:rsid w:val="00D725E6"/>
    <w:rsid w:val="00D75069"/>
    <w:rsid w:val="00D754BF"/>
    <w:rsid w:val="00D75A97"/>
    <w:rsid w:val="00D75F77"/>
    <w:rsid w:val="00D76598"/>
    <w:rsid w:val="00D7671C"/>
    <w:rsid w:val="00D77BE6"/>
    <w:rsid w:val="00D77C53"/>
    <w:rsid w:val="00D8055A"/>
    <w:rsid w:val="00D814D4"/>
    <w:rsid w:val="00D82EC2"/>
    <w:rsid w:val="00D82F13"/>
    <w:rsid w:val="00D864F2"/>
    <w:rsid w:val="00D869CE"/>
    <w:rsid w:val="00D92B2B"/>
    <w:rsid w:val="00D93720"/>
    <w:rsid w:val="00D94C2A"/>
    <w:rsid w:val="00D95D9D"/>
    <w:rsid w:val="00DA2A5A"/>
    <w:rsid w:val="00DA3EFB"/>
    <w:rsid w:val="00DA4945"/>
    <w:rsid w:val="00DA4A33"/>
    <w:rsid w:val="00DA51F8"/>
    <w:rsid w:val="00DA6310"/>
    <w:rsid w:val="00DA649D"/>
    <w:rsid w:val="00DB0E86"/>
    <w:rsid w:val="00DB2887"/>
    <w:rsid w:val="00DB3483"/>
    <w:rsid w:val="00DB3914"/>
    <w:rsid w:val="00DB3FCD"/>
    <w:rsid w:val="00DB4D29"/>
    <w:rsid w:val="00DB57AD"/>
    <w:rsid w:val="00DB77B8"/>
    <w:rsid w:val="00DC0067"/>
    <w:rsid w:val="00DC1172"/>
    <w:rsid w:val="00DC2049"/>
    <w:rsid w:val="00DC2695"/>
    <w:rsid w:val="00DC596A"/>
    <w:rsid w:val="00DC67BB"/>
    <w:rsid w:val="00DD0365"/>
    <w:rsid w:val="00DD0D4E"/>
    <w:rsid w:val="00DD4141"/>
    <w:rsid w:val="00DD4E1F"/>
    <w:rsid w:val="00DD6EA1"/>
    <w:rsid w:val="00DE08E7"/>
    <w:rsid w:val="00DE1CD6"/>
    <w:rsid w:val="00DE4EB0"/>
    <w:rsid w:val="00DE519B"/>
    <w:rsid w:val="00DE54AA"/>
    <w:rsid w:val="00DE6DDB"/>
    <w:rsid w:val="00DE7171"/>
    <w:rsid w:val="00DF0FCE"/>
    <w:rsid w:val="00DF4099"/>
    <w:rsid w:val="00DF4DDA"/>
    <w:rsid w:val="00DF5FA0"/>
    <w:rsid w:val="00E00702"/>
    <w:rsid w:val="00E01081"/>
    <w:rsid w:val="00E0129C"/>
    <w:rsid w:val="00E02F9E"/>
    <w:rsid w:val="00E03B90"/>
    <w:rsid w:val="00E04078"/>
    <w:rsid w:val="00E04A5D"/>
    <w:rsid w:val="00E0516D"/>
    <w:rsid w:val="00E05637"/>
    <w:rsid w:val="00E0568F"/>
    <w:rsid w:val="00E07EE1"/>
    <w:rsid w:val="00E10A09"/>
    <w:rsid w:val="00E115B9"/>
    <w:rsid w:val="00E15D48"/>
    <w:rsid w:val="00E1724A"/>
    <w:rsid w:val="00E1760C"/>
    <w:rsid w:val="00E20A32"/>
    <w:rsid w:val="00E21648"/>
    <w:rsid w:val="00E21741"/>
    <w:rsid w:val="00E25D80"/>
    <w:rsid w:val="00E25FBC"/>
    <w:rsid w:val="00E26B06"/>
    <w:rsid w:val="00E27B4C"/>
    <w:rsid w:val="00E27D45"/>
    <w:rsid w:val="00E31531"/>
    <w:rsid w:val="00E32CBD"/>
    <w:rsid w:val="00E32D37"/>
    <w:rsid w:val="00E33EB7"/>
    <w:rsid w:val="00E35C33"/>
    <w:rsid w:val="00E36825"/>
    <w:rsid w:val="00E368D9"/>
    <w:rsid w:val="00E4077D"/>
    <w:rsid w:val="00E4160E"/>
    <w:rsid w:val="00E42CAA"/>
    <w:rsid w:val="00E42E11"/>
    <w:rsid w:val="00E433E8"/>
    <w:rsid w:val="00E439FC"/>
    <w:rsid w:val="00E440DA"/>
    <w:rsid w:val="00E44221"/>
    <w:rsid w:val="00E448EC"/>
    <w:rsid w:val="00E457EF"/>
    <w:rsid w:val="00E47700"/>
    <w:rsid w:val="00E47C56"/>
    <w:rsid w:val="00E504F5"/>
    <w:rsid w:val="00E50EBB"/>
    <w:rsid w:val="00E51BF1"/>
    <w:rsid w:val="00E5218F"/>
    <w:rsid w:val="00E5425F"/>
    <w:rsid w:val="00E56582"/>
    <w:rsid w:val="00E57736"/>
    <w:rsid w:val="00E57AE5"/>
    <w:rsid w:val="00E617C3"/>
    <w:rsid w:val="00E6224D"/>
    <w:rsid w:val="00E62A3A"/>
    <w:rsid w:val="00E63B4A"/>
    <w:rsid w:val="00E64156"/>
    <w:rsid w:val="00E64378"/>
    <w:rsid w:val="00E6579A"/>
    <w:rsid w:val="00E66489"/>
    <w:rsid w:val="00E669EB"/>
    <w:rsid w:val="00E67823"/>
    <w:rsid w:val="00E738F3"/>
    <w:rsid w:val="00E73DC8"/>
    <w:rsid w:val="00E73DE9"/>
    <w:rsid w:val="00E76038"/>
    <w:rsid w:val="00E76860"/>
    <w:rsid w:val="00E77289"/>
    <w:rsid w:val="00E7735E"/>
    <w:rsid w:val="00E82624"/>
    <w:rsid w:val="00E83D9A"/>
    <w:rsid w:val="00E83E43"/>
    <w:rsid w:val="00E841EA"/>
    <w:rsid w:val="00E84457"/>
    <w:rsid w:val="00E84FA8"/>
    <w:rsid w:val="00E86467"/>
    <w:rsid w:val="00E87083"/>
    <w:rsid w:val="00E87371"/>
    <w:rsid w:val="00E926A5"/>
    <w:rsid w:val="00E927F3"/>
    <w:rsid w:val="00E93AF0"/>
    <w:rsid w:val="00E94E25"/>
    <w:rsid w:val="00E96582"/>
    <w:rsid w:val="00EA010D"/>
    <w:rsid w:val="00EA0C6E"/>
    <w:rsid w:val="00EA1912"/>
    <w:rsid w:val="00EA1B2F"/>
    <w:rsid w:val="00EA22A9"/>
    <w:rsid w:val="00EA2A7B"/>
    <w:rsid w:val="00EA44D6"/>
    <w:rsid w:val="00EA539E"/>
    <w:rsid w:val="00EB1882"/>
    <w:rsid w:val="00EB3FD9"/>
    <w:rsid w:val="00EB4A9F"/>
    <w:rsid w:val="00EB4BB8"/>
    <w:rsid w:val="00EB515F"/>
    <w:rsid w:val="00EC1223"/>
    <w:rsid w:val="00EC29A4"/>
    <w:rsid w:val="00EC2C30"/>
    <w:rsid w:val="00EC614A"/>
    <w:rsid w:val="00ED0197"/>
    <w:rsid w:val="00ED01EE"/>
    <w:rsid w:val="00ED2C42"/>
    <w:rsid w:val="00ED3523"/>
    <w:rsid w:val="00ED3C60"/>
    <w:rsid w:val="00ED5E49"/>
    <w:rsid w:val="00ED64C4"/>
    <w:rsid w:val="00ED74F7"/>
    <w:rsid w:val="00EE1582"/>
    <w:rsid w:val="00EE161A"/>
    <w:rsid w:val="00EE240D"/>
    <w:rsid w:val="00EE2DDE"/>
    <w:rsid w:val="00EE30FC"/>
    <w:rsid w:val="00EE3262"/>
    <w:rsid w:val="00EE347B"/>
    <w:rsid w:val="00EE47B0"/>
    <w:rsid w:val="00EE4A10"/>
    <w:rsid w:val="00EE517D"/>
    <w:rsid w:val="00EE6BE8"/>
    <w:rsid w:val="00EE6C05"/>
    <w:rsid w:val="00EF383E"/>
    <w:rsid w:val="00EF6F60"/>
    <w:rsid w:val="00EF7A5F"/>
    <w:rsid w:val="00EF7CCD"/>
    <w:rsid w:val="00F01324"/>
    <w:rsid w:val="00F02843"/>
    <w:rsid w:val="00F04F0C"/>
    <w:rsid w:val="00F069E0"/>
    <w:rsid w:val="00F07233"/>
    <w:rsid w:val="00F10445"/>
    <w:rsid w:val="00F151EF"/>
    <w:rsid w:val="00F154B9"/>
    <w:rsid w:val="00F21088"/>
    <w:rsid w:val="00F231B4"/>
    <w:rsid w:val="00F2693C"/>
    <w:rsid w:val="00F31731"/>
    <w:rsid w:val="00F3235A"/>
    <w:rsid w:val="00F3258C"/>
    <w:rsid w:val="00F3277F"/>
    <w:rsid w:val="00F32856"/>
    <w:rsid w:val="00F32A4F"/>
    <w:rsid w:val="00F33533"/>
    <w:rsid w:val="00F33E51"/>
    <w:rsid w:val="00F34C4D"/>
    <w:rsid w:val="00F35225"/>
    <w:rsid w:val="00F420D4"/>
    <w:rsid w:val="00F429A6"/>
    <w:rsid w:val="00F43E92"/>
    <w:rsid w:val="00F44167"/>
    <w:rsid w:val="00F45063"/>
    <w:rsid w:val="00F52A64"/>
    <w:rsid w:val="00F54FDD"/>
    <w:rsid w:val="00F5583B"/>
    <w:rsid w:val="00F55BD8"/>
    <w:rsid w:val="00F5738B"/>
    <w:rsid w:val="00F60A92"/>
    <w:rsid w:val="00F60EBF"/>
    <w:rsid w:val="00F6185C"/>
    <w:rsid w:val="00F61CB3"/>
    <w:rsid w:val="00F61D51"/>
    <w:rsid w:val="00F624DE"/>
    <w:rsid w:val="00F65F2A"/>
    <w:rsid w:val="00F6627C"/>
    <w:rsid w:val="00F67199"/>
    <w:rsid w:val="00F67464"/>
    <w:rsid w:val="00F67B2A"/>
    <w:rsid w:val="00F67B54"/>
    <w:rsid w:val="00F712CF"/>
    <w:rsid w:val="00F72084"/>
    <w:rsid w:val="00F73CC0"/>
    <w:rsid w:val="00F74929"/>
    <w:rsid w:val="00F75BBA"/>
    <w:rsid w:val="00F77877"/>
    <w:rsid w:val="00F81DC1"/>
    <w:rsid w:val="00F8285B"/>
    <w:rsid w:val="00F84637"/>
    <w:rsid w:val="00F862EE"/>
    <w:rsid w:val="00F904C5"/>
    <w:rsid w:val="00F910E4"/>
    <w:rsid w:val="00FA17D2"/>
    <w:rsid w:val="00FA2113"/>
    <w:rsid w:val="00FA2A39"/>
    <w:rsid w:val="00FA3989"/>
    <w:rsid w:val="00FA3CD8"/>
    <w:rsid w:val="00FA3D26"/>
    <w:rsid w:val="00FA3DAB"/>
    <w:rsid w:val="00FA3DEC"/>
    <w:rsid w:val="00FA4250"/>
    <w:rsid w:val="00FA45ED"/>
    <w:rsid w:val="00FA51F4"/>
    <w:rsid w:val="00FA5519"/>
    <w:rsid w:val="00FA55AA"/>
    <w:rsid w:val="00FA5AEA"/>
    <w:rsid w:val="00FA6746"/>
    <w:rsid w:val="00FB030E"/>
    <w:rsid w:val="00FB0711"/>
    <w:rsid w:val="00FB0715"/>
    <w:rsid w:val="00FB0B06"/>
    <w:rsid w:val="00FB0B95"/>
    <w:rsid w:val="00FB2DB3"/>
    <w:rsid w:val="00FB3FE4"/>
    <w:rsid w:val="00FB5209"/>
    <w:rsid w:val="00FB6121"/>
    <w:rsid w:val="00FB7211"/>
    <w:rsid w:val="00FB72D7"/>
    <w:rsid w:val="00FB74D4"/>
    <w:rsid w:val="00FC08D6"/>
    <w:rsid w:val="00FC26E3"/>
    <w:rsid w:val="00FC2BE2"/>
    <w:rsid w:val="00FC57C4"/>
    <w:rsid w:val="00FC6395"/>
    <w:rsid w:val="00FC6FAE"/>
    <w:rsid w:val="00FC70AD"/>
    <w:rsid w:val="00FD0946"/>
    <w:rsid w:val="00FD154B"/>
    <w:rsid w:val="00FD1684"/>
    <w:rsid w:val="00FD3AE6"/>
    <w:rsid w:val="00FD413A"/>
    <w:rsid w:val="00FD4793"/>
    <w:rsid w:val="00FD47E3"/>
    <w:rsid w:val="00FE1675"/>
    <w:rsid w:val="00FE2457"/>
    <w:rsid w:val="00FE29EA"/>
    <w:rsid w:val="00FE3D05"/>
    <w:rsid w:val="00FE4051"/>
    <w:rsid w:val="00FE4D80"/>
    <w:rsid w:val="00FE513D"/>
    <w:rsid w:val="00FE5781"/>
    <w:rsid w:val="00FF12A1"/>
    <w:rsid w:val="00FF1AB2"/>
    <w:rsid w:val="00FF2A57"/>
    <w:rsid w:val="00FF2D9B"/>
    <w:rsid w:val="00FF36C5"/>
    <w:rsid w:val="00FF51F7"/>
    <w:rsid w:val="00FF5550"/>
    <w:rsid w:val="00FF7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BD1B1-59E8-473A-97E2-312F86C0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2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25F"/>
    <w:pPr>
      <w:ind w:left="720"/>
      <w:contextualSpacing/>
    </w:pPr>
  </w:style>
  <w:style w:type="character" w:customStyle="1" w:styleId="a4">
    <w:name w:val="Без интервала Знак"/>
    <w:basedOn w:val="a0"/>
    <w:link w:val="a5"/>
    <w:uiPriority w:val="1"/>
    <w:locked/>
    <w:rsid w:val="0022625F"/>
    <w:rPr>
      <w:lang w:val="en-US"/>
    </w:rPr>
  </w:style>
  <w:style w:type="paragraph" w:styleId="a5">
    <w:name w:val="No Spacing"/>
    <w:link w:val="a4"/>
    <w:uiPriority w:val="1"/>
    <w:qFormat/>
    <w:rsid w:val="0022625F"/>
    <w:pPr>
      <w:spacing w:after="0" w:line="240" w:lineRule="auto"/>
    </w:pPr>
    <w:rPr>
      <w:lang w:val="en-US"/>
    </w:rPr>
  </w:style>
  <w:style w:type="paragraph" w:customStyle="1" w:styleId="text">
    <w:name w:val="text"/>
    <w:basedOn w:val="a"/>
    <w:uiPriority w:val="99"/>
    <w:rsid w:val="0022625F"/>
    <w:pPr>
      <w:widowControl w:val="0"/>
      <w:autoSpaceDE w:val="0"/>
      <w:autoSpaceDN w:val="0"/>
      <w:adjustRightInd w:val="0"/>
      <w:spacing w:after="0" w:line="288" w:lineRule="auto"/>
      <w:ind w:firstLine="283"/>
      <w:jc w:val="both"/>
      <w:textAlignment w:val="center"/>
    </w:pPr>
    <w:rPr>
      <w:rFonts w:ascii="SchoolBookC" w:eastAsia="Times New Roman" w:hAnsi="SchoolBookC" w:cs="SchoolBookC"/>
      <w:color w:val="000000"/>
      <w:lang w:val="en-US" w:eastAsia="ru-RU"/>
    </w:rPr>
  </w:style>
  <w:style w:type="character" w:customStyle="1" w:styleId="Text0">
    <w:name w:val="Text"/>
    <w:uiPriority w:val="99"/>
    <w:rsid w:val="0022625F"/>
    <w:rPr>
      <w:rFonts w:ascii="SchoolBookC" w:hAnsi="SchoolBookC"/>
      <w:color w:val="000000"/>
      <w:spacing w:val="0"/>
      <w:w w:val="100"/>
      <w:position w:val="0"/>
      <w:sz w:val="22"/>
      <w:u w:val="none"/>
      <w:vertAlign w:val="baseline"/>
      <w:lang w:val="ru-RU"/>
    </w:rPr>
  </w:style>
  <w:style w:type="table" w:styleId="a6">
    <w:name w:val="Table Grid"/>
    <w:basedOn w:val="a1"/>
    <w:uiPriority w:val="59"/>
    <w:rsid w:val="00DA4A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E7C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7CD1"/>
    <w:rPr>
      <w:rFonts w:ascii="Calibri" w:eastAsia="Calibri" w:hAnsi="Calibri" w:cs="Times New Roman"/>
    </w:rPr>
  </w:style>
  <w:style w:type="paragraph" w:styleId="a9">
    <w:name w:val="footer"/>
    <w:basedOn w:val="a"/>
    <w:link w:val="aa"/>
    <w:uiPriority w:val="99"/>
    <w:unhideWhenUsed/>
    <w:rsid w:val="005E7C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7CD1"/>
    <w:rPr>
      <w:rFonts w:ascii="Calibri" w:eastAsia="Calibri" w:hAnsi="Calibri" w:cs="Times New Roman"/>
    </w:rPr>
  </w:style>
  <w:style w:type="paragraph" w:customStyle="1" w:styleId="Standard">
    <w:name w:val="Standard"/>
    <w:rsid w:val="00DD0D4E"/>
    <w:pPr>
      <w:suppressAutoHyphens/>
      <w:spacing w:after="0" w:line="240" w:lineRule="auto"/>
    </w:pPr>
    <w:rPr>
      <w:rFonts w:ascii="Times New Roman" w:eastAsia="Times New Roman" w:hAnsi="Times New Roman" w:cs="Times New Roman"/>
      <w:kern w:val="2"/>
      <w:sz w:val="36"/>
      <w:szCs w:val="36"/>
      <w:lang w:eastAsia="zh-CN"/>
    </w:rPr>
  </w:style>
  <w:style w:type="paragraph" w:styleId="ab">
    <w:name w:val="Normal (Web)"/>
    <w:basedOn w:val="Standard"/>
    <w:rsid w:val="00DD0D4E"/>
    <w:pPr>
      <w:autoSpaceDN w:val="0"/>
      <w:spacing w:before="28" w:after="28" w:line="276" w:lineRule="auto"/>
      <w:textAlignment w:val="baseline"/>
    </w:pPr>
    <w:rPr>
      <w:kern w:val="3"/>
      <w:sz w:val="22"/>
      <w:szCs w:val="22"/>
      <w:lang w:eastAsia="en-US"/>
    </w:rPr>
  </w:style>
  <w:style w:type="character" w:styleId="ac">
    <w:name w:val="Hyperlink"/>
    <w:basedOn w:val="a0"/>
    <w:uiPriority w:val="99"/>
    <w:unhideWhenUsed/>
    <w:rsid w:val="006F2E6E"/>
    <w:rPr>
      <w:color w:val="0000FF" w:themeColor="hyperlink"/>
      <w:u w:val="single"/>
    </w:rPr>
  </w:style>
  <w:style w:type="paragraph" w:styleId="ad">
    <w:name w:val="Balloon Text"/>
    <w:basedOn w:val="a"/>
    <w:link w:val="ae"/>
    <w:uiPriority w:val="99"/>
    <w:semiHidden/>
    <w:unhideWhenUsed/>
    <w:rsid w:val="00273C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73CFE"/>
    <w:rPr>
      <w:rFonts w:ascii="Tahoma" w:eastAsia="Calibri" w:hAnsi="Tahoma" w:cs="Tahoma"/>
      <w:sz w:val="16"/>
      <w:szCs w:val="16"/>
    </w:rPr>
  </w:style>
  <w:style w:type="table" w:customStyle="1" w:styleId="1">
    <w:name w:val="Сетка таблицы1"/>
    <w:basedOn w:val="a1"/>
    <w:next w:val="a6"/>
    <w:uiPriority w:val="59"/>
    <w:rsid w:val="00624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ota.ru/slovari/info/lop" TargetMode="External"/><Relationship Id="rId13" Type="http://schemas.openxmlformats.org/officeDocument/2006/relationships/hyperlink" Target="http://www.krugosv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amota.ru/slovari/ty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moty.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lasses.ru/grammar/122.Vishnyakova" TargetMode="External"/><Relationship Id="rId4" Type="http://schemas.openxmlformats.org/officeDocument/2006/relationships/settings" Target="settings.xml"/><Relationship Id="rId9" Type="http://schemas.openxmlformats.org/officeDocument/2006/relationships/hyperlink" Target="http://starling.rinet.ru/indexru.htm" TargetMode="External"/><Relationship Id="rId14" Type="http://schemas.openxmlformats.org/officeDocument/2006/relationships/hyperlink" Target="http://gram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A8E3A-658C-4DEF-921A-3810586C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4261</Words>
  <Characters>24292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Савелий</dc:creator>
  <cp:lastModifiedBy>Владимир Лебедев</cp:lastModifiedBy>
  <cp:revision>4</cp:revision>
  <cp:lastPrinted>2020-10-08T07:30:00Z</cp:lastPrinted>
  <dcterms:created xsi:type="dcterms:W3CDTF">2022-08-01T04:43:00Z</dcterms:created>
  <dcterms:modified xsi:type="dcterms:W3CDTF">2023-09-24T11:15:00Z</dcterms:modified>
</cp:coreProperties>
</file>